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FC807" w14:textId="1E390B1B" w:rsidR="00852141" w:rsidRDefault="00852141" w:rsidP="00F66160">
      <w:pPr>
        <w:pStyle w:val="Marge"/>
        <w:spacing w:after="0"/>
        <w:ind w:left="7513"/>
        <w:jc w:val="right"/>
        <w:rPr>
          <w:rFonts w:cs="Arial"/>
          <w:sz w:val="20"/>
          <w:szCs w:val="20"/>
          <w:lang w:val="en-IN"/>
        </w:rPr>
      </w:pPr>
      <w:r w:rsidRPr="00F66160">
        <w:rPr>
          <w:rFonts w:cs="Arial"/>
          <w:noProof/>
          <w:sz w:val="20"/>
          <w:szCs w:val="20"/>
          <w:lang w:val="en-US"/>
        </w:rPr>
        <w:drawing>
          <wp:anchor distT="0" distB="0" distL="114300" distR="114300" simplePos="0" relativeHeight="251671552" behindDoc="1" locked="0" layoutInCell="1" allowOverlap="1" wp14:anchorId="3E52A503" wp14:editId="03912A01">
            <wp:simplePos x="0" y="0"/>
            <wp:positionH relativeFrom="margin">
              <wp:align>left</wp:align>
            </wp:positionH>
            <wp:positionV relativeFrom="paragraph">
              <wp:posOffset>-215320</wp:posOffset>
            </wp:positionV>
            <wp:extent cx="1241425" cy="1285875"/>
            <wp:effectExtent l="0" t="0" r="0" b="9525"/>
            <wp:wrapNone/>
            <wp:docPr id="16" name="Image 16" descr="http://extranet.unesco.org/en/ms/logotoolkit-en/illustrations/Annex/unesco_logo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extranet.unesco.org/en/ms/logotoolkit-en/illustrations/Annex/unesco_logo_fr.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1425"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6BC568" w14:textId="77777777" w:rsidR="00F66160" w:rsidRPr="00F66160" w:rsidRDefault="00F66160" w:rsidP="00F66160">
      <w:pPr>
        <w:pStyle w:val="Marge"/>
        <w:spacing w:after="0"/>
        <w:ind w:left="7513"/>
        <w:jc w:val="right"/>
        <w:rPr>
          <w:rFonts w:cs="Arial"/>
          <w:sz w:val="20"/>
          <w:szCs w:val="20"/>
          <w:lang w:val="en-IN"/>
        </w:rPr>
      </w:pPr>
    </w:p>
    <w:p w14:paraId="3AD417AD" w14:textId="26B74877" w:rsidR="00F341B4" w:rsidRPr="00F66160" w:rsidRDefault="00153B28" w:rsidP="00852141">
      <w:pPr>
        <w:pStyle w:val="1"/>
        <w:rPr>
          <w:rStyle w:val="notranslate"/>
          <w:rFonts w:cs="Arial"/>
          <w:color w:val="365F91"/>
          <w:sz w:val="20"/>
          <w:szCs w:val="20"/>
          <w:shd w:val="clear" w:color="auto" w:fill="E6ECF9"/>
          <w:lang w:val="en-IN"/>
        </w:rPr>
      </w:pPr>
      <w:r>
        <w:rPr>
          <w:rStyle w:val="notranslate"/>
          <w:rFonts w:cs="Arial"/>
          <w:color w:val="365F91"/>
          <w:sz w:val="20"/>
          <w:szCs w:val="20"/>
          <w:shd w:val="clear" w:color="auto" w:fill="E6ECF9"/>
          <w:lang w:val="en-IN"/>
        </w:rPr>
        <w:t>Sponsored trainee</w:t>
      </w:r>
      <w:r w:rsidR="00F341B4" w:rsidRPr="00F66160">
        <w:rPr>
          <w:rStyle w:val="notranslate"/>
          <w:rFonts w:cs="Arial"/>
          <w:color w:val="365F91"/>
          <w:sz w:val="20"/>
          <w:szCs w:val="20"/>
          <w:shd w:val="clear" w:color="auto" w:fill="E6ECF9"/>
          <w:lang w:val="en-IN"/>
        </w:rPr>
        <w:t>ship programme of UNESCO</w:t>
      </w:r>
    </w:p>
    <w:p w14:paraId="281665BB" w14:textId="28867691" w:rsidR="00852141" w:rsidRPr="00F66160" w:rsidRDefault="00F341B4" w:rsidP="00852141">
      <w:pPr>
        <w:pStyle w:val="1"/>
        <w:rPr>
          <w:rFonts w:eastAsiaTheme="minorHAnsi" w:cs="Arial"/>
          <w:bCs w:val="0"/>
          <w:kern w:val="0"/>
          <w:sz w:val="20"/>
          <w:szCs w:val="20"/>
          <w:lang w:val="en-IN"/>
        </w:rPr>
      </w:pPr>
      <w:r w:rsidRPr="00F66160">
        <w:rPr>
          <w:rFonts w:eastAsiaTheme="minorHAnsi" w:cs="Arial"/>
          <w:bCs w:val="0"/>
          <w:kern w:val="0"/>
          <w:sz w:val="20"/>
          <w:szCs w:val="20"/>
          <w:lang w:val="en-IN"/>
        </w:rPr>
        <w:t>Terms of Reference</w:t>
      </w:r>
    </w:p>
    <w:p w14:paraId="7E70A329" w14:textId="77777777" w:rsidR="00852141" w:rsidRPr="00F66160" w:rsidRDefault="00852141" w:rsidP="00852141">
      <w:pPr>
        <w:pStyle w:val="a5"/>
        <w:jc w:val="center"/>
        <w:rPr>
          <w:rFonts w:cs="Arial"/>
          <w:b/>
          <w:sz w:val="20"/>
          <w:szCs w:val="20"/>
          <w:lang w:val="en-IN"/>
        </w:rPr>
      </w:pPr>
    </w:p>
    <w:p w14:paraId="3ACD284B" w14:textId="0ACEB9C0" w:rsidR="00852141" w:rsidRPr="00F66160" w:rsidRDefault="00F341B4" w:rsidP="00852141">
      <w:pPr>
        <w:shd w:val="clear" w:color="auto" w:fill="D9D9D9"/>
        <w:spacing w:after="240"/>
        <w:ind w:left="240" w:right="-143" w:hanging="382"/>
        <w:jc w:val="center"/>
        <w:rPr>
          <w:rFonts w:cs="Arial"/>
          <w:b/>
          <w:color w:val="1F497D" w:themeColor="text2"/>
          <w:sz w:val="20"/>
          <w:szCs w:val="20"/>
          <w:lang w:val="en-IN"/>
        </w:rPr>
      </w:pPr>
      <w:r w:rsidRPr="00F66160">
        <w:rPr>
          <w:rFonts w:cs="Arial"/>
          <w:b/>
          <w:color w:val="1F497D" w:themeColor="text2"/>
          <w:sz w:val="20"/>
          <w:szCs w:val="20"/>
          <w:lang w:val="en-IN"/>
        </w:rPr>
        <w:t xml:space="preserve">GENERAL </w:t>
      </w:r>
      <w:r w:rsidR="00852141" w:rsidRPr="00F66160">
        <w:rPr>
          <w:rFonts w:cs="Arial"/>
          <w:b/>
          <w:color w:val="1F497D" w:themeColor="text2"/>
          <w:sz w:val="20"/>
          <w:szCs w:val="20"/>
          <w:lang w:val="en-IN"/>
        </w:rPr>
        <w:t>INFORMATION</w:t>
      </w:r>
    </w:p>
    <w:p w14:paraId="3FB40D98" w14:textId="66E63739" w:rsidR="004F0F53" w:rsidRDefault="004F0F53" w:rsidP="00F66160">
      <w:pPr>
        <w:tabs>
          <w:tab w:val="clear" w:pos="567"/>
        </w:tabs>
        <w:snapToGrid/>
        <w:rPr>
          <w:rFonts w:eastAsia="Times New Roman" w:cs="Arial"/>
          <w:b/>
          <w:bCs/>
          <w:sz w:val="20"/>
          <w:szCs w:val="20"/>
          <w:lang w:val="en-IN" w:eastAsia="en-US"/>
        </w:rPr>
      </w:pPr>
      <w:r>
        <w:rPr>
          <w:rFonts w:eastAsia="Times New Roman" w:cs="Arial"/>
          <w:b/>
          <w:bCs/>
          <w:sz w:val="20"/>
          <w:szCs w:val="20"/>
          <w:lang w:val="en-IN" w:eastAsia="en-US"/>
        </w:rPr>
        <w:t xml:space="preserve">Traineeship in : </w:t>
      </w:r>
      <w:r>
        <w:rPr>
          <w:rFonts w:eastAsia="Times New Roman" w:cs="Arial"/>
          <w:b/>
          <w:bCs/>
          <w:sz w:val="20"/>
          <w:szCs w:val="20"/>
          <w:lang w:val="en-IN" w:eastAsia="en-US"/>
        </w:rPr>
        <w:tab/>
      </w:r>
      <w:r>
        <w:rPr>
          <w:rFonts w:eastAsia="Times New Roman" w:cs="Arial"/>
          <w:b/>
          <w:bCs/>
          <w:sz w:val="20"/>
          <w:szCs w:val="20"/>
          <w:lang w:val="en-IN" w:eastAsia="en-US"/>
        </w:rPr>
        <w:tab/>
      </w:r>
      <w:r>
        <w:rPr>
          <w:rFonts w:eastAsia="Times New Roman" w:cs="Arial"/>
          <w:b/>
          <w:bCs/>
          <w:sz w:val="20"/>
          <w:szCs w:val="20"/>
          <w:lang w:val="en-IN" w:eastAsia="en-US"/>
        </w:rPr>
        <w:tab/>
        <w:t>Programme Monitoring and Evaluation</w:t>
      </w:r>
    </w:p>
    <w:p w14:paraId="53ADC0DD" w14:textId="4B3F82B8" w:rsidR="00F341B4" w:rsidRPr="00F66160" w:rsidRDefault="00F341B4" w:rsidP="00F66160">
      <w:pPr>
        <w:tabs>
          <w:tab w:val="clear" w:pos="567"/>
        </w:tabs>
        <w:snapToGrid/>
        <w:rPr>
          <w:rFonts w:eastAsia="Times New Roman" w:cs="Arial"/>
          <w:sz w:val="20"/>
          <w:szCs w:val="20"/>
          <w:lang w:val="en-IN" w:eastAsia="en-US"/>
        </w:rPr>
      </w:pPr>
      <w:r w:rsidRPr="00F66160">
        <w:rPr>
          <w:rFonts w:eastAsia="Times New Roman" w:cs="Arial"/>
          <w:b/>
          <w:bCs/>
          <w:sz w:val="20"/>
          <w:szCs w:val="20"/>
          <w:lang w:val="en-IN" w:eastAsia="en-US"/>
        </w:rPr>
        <w:t>Duration</w:t>
      </w:r>
      <w:r w:rsidRPr="00F66160">
        <w:rPr>
          <w:rFonts w:eastAsia="Times New Roman" w:cs="Arial"/>
          <w:b/>
          <w:bCs/>
          <w:sz w:val="20"/>
          <w:szCs w:val="20"/>
          <w:lang w:val="en-IN" w:eastAsia="en-US"/>
        </w:rPr>
        <w:tab/>
      </w:r>
      <w:r w:rsidRPr="00F66160">
        <w:rPr>
          <w:rFonts w:eastAsia="Times New Roman" w:cs="Arial"/>
          <w:b/>
          <w:bCs/>
          <w:sz w:val="20"/>
          <w:szCs w:val="20"/>
          <w:lang w:val="en-IN" w:eastAsia="en-US"/>
        </w:rPr>
        <w:tab/>
      </w:r>
      <w:r w:rsidRPr="00F66160">
        <w:rPr>
          <w:rFonts w:eastAsia="Times New Roman" w:cs="Arial"/>
          <w:b/>
          <w:bCs/>
          <w:sz w:val="20"/>
          <w:szCs w:val="20"/>
          <w:lang w:val="en-IN" w:eastAsia="en-US"/>
        </w:rPr>
        <w:tab/>
      </w:r>
      <w:r w:rsidRPr="00F66160">
        <w:rPr>
          <w:rFonts w:eastAsia="Times New Roman" w:cs="Arial"/>
          <w:b/>
          <w:bCs/>
          <w:sz w:val="20"/>
          <w:szCs w:val="20"/>
          <w:lang w:val="en-IN" w:eastAsia="en-US"/>
        </w:rPr>
        <w:tab/>
      </w:r>
      <w:r w:rsidRPr="00F66160">
        <w:rPr>
          <w:rFonts w:eastAsia="Times New Roman" w:cs="Arial"/>
          <w:b/>
          <w:bCs/>
          <w:vanish/>
          <w:sz w:val="20"/>
          <w:szCs w:val="20"/>
          <w:lang w:val="en-IN" w:eastAsia="en-US"/>
        </w:rPr>
        <w:t>:</w:t>
      </w:r>
      <w:r w:rsidRPr="00F66160">
        <w:rPr>
          <w:rFonts w:eastAsia="Times New Roman" w:cs="Arial"/>
          <w:b/>
          <w:bCs/>
          <w:sz w:val="20"/>
          <w:szCs w:val="20"/>
          <w:lang w:val="en-IN" w:eastAsia="en-US"/>
        </w:rPr>
        <w:t>:</w:t>
      </w:r>
      <w:r w:rsidRPr="00F66160">
        <w:rPr>
          <w:rFonts w:eastAsia="Times New Roman" w:cs="Arial"/>
          <w:sz w:val="20"/>
          <w:szCs w:val="20"/>
          <w:lang w:val="en-IN" w:eastAsia="en-US"/>
        </w:rPr>
        <w:t xml:space="preserve"> </w:t>
      </w:r>
      <w:r w:rsidR="00F66160">
        <w:rPr>
          <w:rFonts w:cs="Arial"/>
          <w:sz w:val="20"/>
          <w:szCs w:val="20"/>
          <w:lang w:val="en-IN"/>
        </w:rPr>
        <w:t>One (01) to two (02) years</w:t>
      </w:r>
      <w:r w:rsidRPr="00F66160">
        <w:rPr>
          <w:rFonts w:cs="Arial"/>
          <w:sz w:val="20"/>
          <w:szCs w:val="20"/>
          <w:lang w:val="en-IN"/>
        </w:rPr>
        <w:t>.</w:t>
      </w:r>
    </w:p>
    <w:p w14:paraId="4BCCCE9A" w14:textId="11437931" w:rsidR="00F341B4" w:rsidRPr="00F66160" w:rsidRDefault="00F341B4" w:rsidP="00F66160">
      <w:pPr>
        <w:tabs>
          <w:tab w:val="clear" w:pos="567"/>
        </w:tabs>
        <w:snapToGrid/>
        <w:rPr>
          <w:rFonts w:eastAsia="Times New Roman" w:cs="Arial"/>
          <w:sz w:val="20"/>
          <w:szCs w:val="20"/>
          <w:lang w:val="en-IN" w:eastAsia="en-US"/>
        </w:rPr>
      </w:pPr>
      <w:r w:rsidRPr="00F66160">
        <w:rPr>
          <w:rFonts w:eastAsia="Times New Roman" w:cs="Arial"/>
          <w:b/>
          <w:bCs/>
          <w:vanish/>
          <w:sz w:val="20"/>
          <w:szCs w:val="20"/>
          <w:lang w:val="en-IN" w:eastAsia="en-US"/>
        </w:rPr>
        <w:t>Lieu</w:t>
      </w:r>
      <w:r w:rsidRPr="00F66160">
        <w:rPr>
          <w:rFonts w:eastAsia="Times New Roman" w:cs="Arial"/>
          <w:b/>
          <w:bCs/>
          <w:sz w:val="20"/>
          <w:szCs w:val="20"/>
          <w:lang w:val="en-IN" w:eastAsia="en-US"/>
        </w:rPr>
        <w:t>Place</w:t>
      </w:r>
      <w:r w:rsidRPr="00F66160">
        <w:rPr>
          <w:rFonts w:eastAsia="Times New Roman" w:cs="Arial"/>
          <w:b/>
          <w:bCs/>
          <w:sz w:val="20"/>
          <w:szCs w:val="20"/>
          <w:lang w:val="en-IN" w:eastAsia="en-US"/>
        </w:rPr>
        <w:tab/>
      </w:r>
      <w:r w:rsidRPr="00F66160">
        <w:rPr>
          <w:rFonts w:eastAsia="Times New Roman" w:cs="Arial"/>
          <w:b/>
          <w:bCs/>
          <w:sz w:val="20"/>
          <w:szCs w:val="20"/>
          <w:lang w:val="en-IN" w:eastAsia="en-US"/>
        </w:rPr>
        <w:tab/>
      </w:r>
      <w:r w:rsidRPr="00F66160">
        <w:rPr>
          <w:rFonts w:eastAsia="Times New Roman" w:cs="Arial"/>
          <w:b/>
          <w:bCs/>
          <w:sz w:val="20"/>
          <w:szCs w:val="20"/>
          <w:lang w:val="en-IN" w:eastAsia="en-US"/>
        </w:rPr>
        <w:tab/>
      </w:r>
      <w:r w:rsidRPr="00F66160">
        <w:rPr>
          <w:rFonts w:eastAsia="Times New Roman" w:cs="Arial"/>
          <w:b/>
          <w:bCs/>
          <w:sz w:val="20"/>
          <w:szCs w:val="20"/>
          <w:lang w:val="en-IN" w:eastAsia="en-US"/>
        </w:rPr>
        <w:tab/>
      </w:r>
      <w:r w:rsidR="00F66160">
        <w:rPr>
          <w:rFonts w:eastAsia="Times New Roman" w:cs="Arial"/>
          <w:b/>
          <w:bCs/>
          <w:sz w:val="20"/>
          <w:szCs w:val="20"/>
          <w:lang w:val="en-IN" w:eastAsia="en-US"/>
        </w:rPr>
        <w:tab/>
      </w:r>
      <w:r w:rsidRPr="00F66160">
        <w:rPr>
          <w:rFonts w:eastAsia="Times New Roman" w:cs="Arial"/>
          <w:b/>
          <w:bCs/>
          <w:vanish/>
          <w:sz w:val="20"/>
          <w:szCs w:val="20"/>
          <w:lang w:val="en-IN" w:eastAsia="en-US"/>
        </w:rPr>
        <w:t>:</w:t>
      </w:r>
      <w:r w:rsidRPr="00F66160">
        <w:rPr>
          <w:rFonts w:eastAsia="Times New Roman" w:cs="Arial"/>
          <w:b/>
          <w:bCs/>
          <w:sz w:val="20"/>
          <w:szCs w:val="20"/>
          <w:lang w:val="en-IN" w:eastAsia="en-US"/>
        </w:rPr>
        <w:t>:</w:t>
      </w:r>
      <w:r w:rsidRPr="00F66160">
        <w:rPr>
          <w:rFonts w:eastAsia="Times New Roman" w:cs="Arial"/>
          <w:sz w:val="20"/>
          <w:szCs w:val="20"/>
          <w:lang w:val="en-IN" w:eastAsia="en-US"/>
        </w:rPr>
        <w:t xml:space="preserve"> </w:t>
      </w:r>
      <w:r w:rsidRPr="00F66160">
        <w:rPr>
          <w:rFonts w:cs="Arial"/>
          <w:sz w:val="20"/>
          <w:szCs w:val="20"/>
          <w:lang w:val="en-IN"/>
        </w:rPr>
        <w:t>Apia, Samoa (the Independent State of)</w:t>
      </w:r>
    </w:p>
    <w:p w14:paraId="0B1ECE81" w14:textId="03F169F5" w:rsidR="00F341B4" w:rsidRPr="00F66160" w:rsidRDefault="00F341B4" w:rsidP="00F66160">
      <w:pPr>
        <w:tabs>
          <w:tab w:val="clear" w:pos="567"/>
        </w:tabs>
        <w:snapToGrid/>
        <w:rPr>
          <w:rFonts w:eastAsia="Times New Roman" w:cs="Arial"/>
          <w:sz w:val="20"/>
          <w:szCs w:val="20"/>
          <w:lang w:val="en-IN" w:eastAsia="en-US"/>
        </w:rPr>
      </w:pPr>
      <w:r w:rsidRPr="00F66160">
        <w:rPr>
          <w:rFonts w:eastAsia="Times New Roman" w:cs="Arial"/>
          <w:b/>
          <w:bCs/>
          <w:vanish/>
          <w:sz w:val="20"/>
          <w:szCs w:val="20"/>
          <w:lang w:val="en-IN" w:eastAsia="en-US"/>
        </w:rPr>
        <w:t>Unité</w:t>
      </w:r>
      <w:r w:rsidRPr="00F66160">
        <w:rPr>
          <w:rFonts w:eastAsia="Times New Roman" w:cs="Arial"/>
          <w:b/>
          <w:bCs/>
          <w:sz w:val="20"/>
          <w:szCs w:val="20"/>
          <w:lang w:val="en-IN" w:eastAsia="en-US"/>
        </w:rPr>
        <w:t>Unit</w:t>
      </w:r>
      <w:r w:rsidRPr="00F66160">
        <w:rPr>
          <w:rFonts w:eastAsia="Times New Roman" w:cs="Arial"/>
          <w:vanish/>
          <w:sz w:val="20"/>
          <w:szCs w:val="20"/>
          <w:lang w:val="en-IN" w:eastAsia="en-US"/>
        </w:rPr>
        <w:t xml:space="preserve">: </w:t>
      </w:r>
      <w:r w:rsidRPr="00F66160">
        <w:rPr>
          <w:rFonts w:eastAsia="Times New Roman" w:cs="Arial"/>
          <w:i/>
          <w:iCs/>
          <w:vanish/>
          <w:sz w:val="20"/>
          <w:szCs w:val="20"/>
          <w:lang w:val="en-IN" w:eastAsia="en-US"/>
        </w:rPr>
        <w:t>division, section, unité</w:t>
      </w:r>
      <w:r w:rsidRPr="00F66160">
        <w:rPr>
          <w:rFonts w:eastAsia="Times New Roman" w:cs="Arial"/>
          <w:sz w:val="20"/>
          <w:szCs w:val="20"/>
          <w:lang w:val="en-IN" w:eastAsia="en-US"/>
        </w:rPr>
        <w:t xml:space="preserve"> (</w:t>
      </w:r>
      <w:r w:rsidRPr="00F66160">
        <w:rPr>
          <w:rFonts w:eastAsia="Times New Roman" w:cs="Arial"/>
          <w:i/>
          <w:iCs/>
          <w:sz w:val="20"/>
          <w:szCs w:val="20"/>
          <w:lang w:val="en-IN" w:eastAsia="en-US"/>
        </w:rPr>
        <w:t>division, section, unit</w:t>
      </w:r>
      <w:r w:rsidRPr="00F66160">
        <w:rPr>
          <w:rFonts w:eastAsia="Times New Roman" w:cs="Arial"/>
          <w:sz w:val="20"/>
          <w:szCs w:val="20"/>
          <w:lang w:val="en-IN" w:eastAsia="en-US"/>
        </w:rPr>
        <w:t>)</w:t>
      </w:r>
      <w:r w:rsidRPr="00F66160">
        <w:rPr>
          <w:rFonts w:eastAsia="Times New Roman" w:cs="Arial"/>
          <w:b/>
          <w:sz w:val="20"/>
          <w:szCs w:val="20"/>
          <w:lang w:val="en-IN" w:eastAsia="en-US"/>
        </w:rPr>
        <w:tab/>
        <w:t>:</w:t>
      </w:r>
      <w:r w:rsidRPr="00F66160">
        <w:rPr>
          <w:rFonts w:eastAsia="Times New Roman" w:cs="Arial"/>
          <w:sz w:val="20"/>
          <w:szCs w:val="20"/>
          <w:lang w:val="en-IN" w:eastAsia="en-US"/>
        </w:rPr>
        <w:t xml:space="preserve"> </w:t>
      </w:r>
      <w:r w:rsidRPr="00F66160">
        <w:rPr>
          <w:rFonts w:cs="Arial"/>
          <w:sz w:val="20"/>
          <w:szCs w:val="20"/>
          <w:lang w:val="en-IN"/>
        </w:rPr>
        <w:t>UNESCO Office for the Pacific States (FU/API)</w:t>
      </w:r>
    </w:p>
    <w:p w14:paraId="2598FD2B" w14:textId="53C10CBF" w:rsidR="00F341B4" w:rsidRDefault="00F341B4" w:rsidP="00F66160">
      <w:pPr>
        <w:tabs>
          <w:tab w:val="clear" w:pos="567"/>
        </w:tabs>
        <w:snapToGrid/>
        <w:rPr>
          <w:rFonts w:cs="Arial"/>
          <w:sz w:val="20"/>
          <w:szCs w:val="20"/>
          <w:lang w:val="en-IN"/>
        </w:rPr>
      </w:pPr>
      <w:r w:rsidRPr="00F66160">
        <w:rPr>
          <w:rFonts w:eastAsia="Times New Roman" w:cs="Arial"/>
          <w:b/>
          <w:bCs/>
          <w:vanish/>
          <w:sz w:val="20"/>
          <w:szCs w:val="20"/>
          <w:lang w:val="en-IN" w:eastAsia="en-US"/>
        </w:rPr>
        <w:t>Superviseur (nom, titre)</w:t>
      </w:r>
      <w:r w:rsidRPr="00F66160">
        <w:rPr>
          <w:rFonts w:eastAsia="Times New Roman" w:cs="Arial"/>
          <w:b/>
          <w:bCs/>
          <w:sz w:val="20"/>
          <w:szCs w:val="20"/>
          <w:lang w:val="en-IN" w:eastAsia="en-US"/>
        </w:rPr>
        <w:t>Supervisor</w:t>
      </w:r>
      <w:r w:rsidRPr="00F66160">
        <w:rPr>
          <w:rFonts w:eastAsia="Times New Roman" w:cs="Arial"/>
          <w:bCs/>
          <w:sz w:val="20"/>
          <w:szCs w:val="20"/>
          <w:lang w:val="en-IN" w:eastAsia="en-US"/>
        </w:rPr>
        <w:t xml:space="preserve"> (Name, Title)</w:t>
      </w:r>
      <w:r w:rsidR="00F66160">
        <w:rPr>
          <w:rFonts w:eastAsia="Times New Roman" w:cs="Arial"/>
          <w:bCs/>
          <w:sz w:val="20"/>
          <w:szCs w:val="20"/>
          <w:lang w:val="en-IN" w:eastAsia="en-US"/>
        </w:rPr>
        <w:tab/>
      </w:r>
      <w:r w:rsidRPr="00F66160">
        <w:rPr>
          <w:rFonts w:eastAsia="Times New Roman" w:cs="Arial"/>
          <w:b/>
          <w:bCs/>
          <w:sz w:val="20"/>
          <w:szCs w:val="20"/>
          <w:lang w:val="en-IN" w:eastAsia="en-US"/>
        </w:rPr>
        <w:tab/>
      </w:r>
      <w:r w:rsidRPr="00F66160">
        <w:rPr>
          <w:rFonts w:eastAsia="Times New Roman" w:cs="Arial"/>
          <w:b/>
          <w:bCs/>
          <w:vanish/>
          <w:sz w:val="20"/>
          <w:szCs w:val="20"/>
          <w:lang w:val="en-IN" w:eastAsia="en-US"/>
        </w:rPr>
        <w:t>:</w:t>
      </w:r>
      <w:r w:rsidRPr="00F66160">
        <w:rPr>
          <w:rFonts w:eastAsia="Times New Roman" w:cs="Arial"/>
          <w:b/>
          <w:bCs/>
          <w:sz w:val="20"/>
          <w:szCs w:val="20"/>
          <w:lang w:val="en-IN" w:eastAsia="en-US"/>
        </w:rPr>
        <w:t>:</w:t>
      </w:r>
      <w:r w:rsidRPr="00F66160">
        <w:rPr>
          <w:rFonts w:eastAsia="Times New Roman" w:cs="Arial"/>
          <w:sz w:val="20"/>
          <w:szCs w:val="20"/>
          <w:lang w:val="en-IN" w:eastAsia="en-US"/>
        </w:rPr>
        <w:t xml:space="preserve"> </w:t>
      </w:r>
      <w:r w:rsidRPr="00F66160">
        <w:rPr>
          <w:rFonts w:cs="Arial"/>
          <w:sz w:val="20"/>
          <w:szCs w:val="20"/>
          <w:lang w:val="en-IN"/>
        </w:rPr>
        <w:t>Nisha</w:t>
      </w:r>
      <w:r w:rsidR="00F66160">
        <w:rPr>
          <w:rFonts w:cs="Arial"/>
          <w:sz w:val="20"/>
          <w:szCs w:val="20"/>
          <w:lang w:val="en-IN"/>
        </w:rPr>
        <w:t xml:space="preserve">, </w:t>
      </w:r>
      <w:r w:rsidRPr="00F66160">
        <w:rPr>
          <w:rFonts w:cs="Arial"/>
          <w:sz w:val="20"/>
          <w:szCs w:val="20"/>
          <w:lang w:val="en-IN"/>
        </w:rPr>
        <w:t>Director of Office and UNESCO Representative to the Pacific States</w:t>
      </w:r>
    </w:p>
    <w:p w14:paraId="3012DBAC" w14:textId="77777777" w:rsidR="00F66160" w:rsidRPr="00F66160" w:rsidRDefault="00F66160" w:rsidP="00F66160">
      <w:pPr>
        <w:tabs>
          <w:tab w:val="clear" w:pos="567"/>
        </w:tabs>
        <w:snapToGrid/>
        <w:rPr>
          <w:rFonts w:cs="Arial"/>
          <w:sz w:val="20"/>
          <w:szCs w:val="20"/>
          <w:lang w:val="en-IN"/>
        </w:rPr>
      </w:pPr>
    </w:p>
    <w:p w14:paraId="3E990BD3" w14:textId="034AF60C" w:rsidR="00852141" w:rsidRPr="00F66160" w:rsidRDefault="00852141" w:rsidP="00852141">
      <w:pPr>
        <w:shd w:val="clear" w:color="auto" w:fill="D9D9D9"/>
        <w:spacing w:after="240"/>
        <w:ind w:left="240" w:right="-143" w:hanging="382"/>
        <w:jc w:val="center"/>
        <w:rPr>
          <w:rFonts w:cs="Arial"/>
          <w:b/>
          <w:caps/>
          <w:color w:val="1F497D" w:themeColor="text2"/>
          <w:sz w:val="20"/>
          <w:szCs w:val="20"/>
          <w:lang w:val="en-IN"/>
        </w:rPr>
      </w:pPr>
      <w:r w:rsidRPr="00F66160">
        <w:rPr>
          <w:rFonts w:cs="Arial"/>
          <w:b/>
          <w:caps/>
          <w:color w:val="1F497D" w:themeColor="text2"/>
          <w:sz w:val="20"/>
          <w:szCs w:val="20"/>
          <w:lang w:val="en-IN"/>
        </w:rPr>
        <w:t xml:space="preserve">DESCRIPTION </w:t>
      </w:r>
      <w:r w:rsidR="00DD5A47" w:rsidRPr="00F66160">
        <w:rPr>
          <w:rFonts w:cs="Arial"/>
          <w:b/>
          <w:caps/>
          <w:color w:val="1F497D" w:themeColor="text2"/>
          <w:sz w:val="20"/>
          <w:szCs w:val="20"/>
          <w:lang w:val="en-IN"/>
        </w:rPr>
        <w:t>of the Sponsorship</w:t>
      </w:r>
      <w:r w:rsidR="00162DE0" w:rsidRPr="00F66160">
        <w:rPr>
          <w:rFonts w:cs="Arial"/>
          <w:b/>
          <w:caps/>
          <w:color w:val="1F497D" w:themeColor="text2"/>
          <w:sz w:val="20"/>
          <w:szCs w:val="20"/>
          <w:lang w:val="en-IN"/>
        </w:rPr>
        <w:t xml:space="preserve"> </w:t>
      </w:r>
      <w:r w:rsidR="004F0F53">
        <w:rPr>
          <w:rFonts w:cs="Arial"/>
          <w:b/>
          <w:caps/>
          <w:color w:val="1F497D" w:themeColor="text2"/>
          <w:sz w:val="20"/>
          <w:szCs w:val="20"/>
          <w:lang w:val="en-IN"/>
        </w:rPr>
        <w:t xml:space="preserve">TRAINEESHIP </w:t>
      </w:r>
    </w:p>
    <w:p w14:paraId="10EAF56C" w14:textId="77777777" w:rsidR="000835D7" w:rsidRPr="00F66160" w:rsidRDefault="000835D7" w:rsidP="000835D7">
      <w:pPr>
        <w:pStyle w:val="ecxmsonormal"/>
        <w:spacing w:before="0" w:beforeAutospacing="0" w:after="0" w:afterAutospacing="0"/>
        <w:jc w:val="both"/>
        <w:rPr>
          <w:rFonts w:ascii="Arial" w:hAnsi="Arial" w:cs="Arial"/>
          <w:b/>
          <w:sz w:val="20"/>
          <w:szCs w:val="20"/>
          <w:lang w:val="en-US"/>
        </w:rPr>
      </w:pPr>
      <w:r w:rsidRPr="00F66160">
        <w:rPr>
          <w:rFonts w:ascii="Arial" w:hAnsi="Arial" w:cs="Arial"/>
          <w:b/>
          <w:sz w:val="20"/>
          <w:szCs w:val="20"/>
          <w:lang w:val="en-US"/>
        </w:rPr>
        <w:t>Background:</w:t>
      </w:r>
    </w:p>
    <w:p w14:paraId="1246D3AB" w14:textId="15CE6CC4" w:rsidR="008D396D" w:rsidRPr="00F66160" w:rsidRDefault="00F32401" w:rsidP="004F0F53">
      <w:pPr>
        <w:spacing w:after="240"/>
        <w:jc w:val="both"/>
        <w:rPr>
          <w:rFonts w:cs="Arial"/>
          <w:sz w:val="20"/>
          <w:szCs w:val="20"/>
          <w:lang w:val="en-IN"/>
        </w:rPr>
      </w:pPr>
      <w:r w:rsidRPr="00F66160">
        <w:rPr>
          <w:rFonts w:cs="Arial"/>
          <w:sz w:val="20"/>
          <w:szCs w:val="20"/>
          <w:lang w:val="en-IN"/>
        </w:rPr>
        <w:t xml:space="preserve">UNESCO is seeking to recruit a trainee to assist its Office for the Pacific States.  </w:t>
      </w:r>
      <w:r w:rsidR="008D396D" w:rsidRPr="00F66160">
        <w:rPr>
          <w:rFonts w:cs="Arial"/>
          <w:sz w:val="20"/>
          <w:szCs w:val="20"/>
          <w:lang w:val="en-IN"/>
        </w:rPr>
        <w:t xml:space="preserve">The Office supports the UNESCO </w:t>
      </w:r>
      <w:r w:rsidR="009106F2">
        <w:rPr>
          <w:rFonts w:cs="Arial"/>
          <w:sz w:val="20"/>
          <w:szCs w:val="20"/>
          <w:lang w:val="en-IN"/>
        </w:rPr>
        <w:t>M</w:t>
      </w:r>
      <w:r w:rsidR="008D396D" w:rsidRPr="00F66160">
        <w:rPr>
          <w:rFonts w:cs="Arial"/>
          <w:sz w:val="20"/>
          <w:szCs w:val="20"/>
          <w:lang w:val="en-IN"/>
        </w:rPr>
        <w:t xml:space="preserve">embers </w:t>
      </w:r>
      <w:r w:rsidR="009106F2">
        <w:rPr>
          <w:rFonts w:cs="Arial"/>
          <w:sz w:val="20"/>
          <w:szCs w:val="20"/>
          <w:lang w:val="en-IN"/>
        </w:rPr>
        <w:t>S</w:t>
      </w:r>
      <w:r w:rsidR="008D396D" w:rsidRPr="00F66160">
        <w:rPr>
          <w:rFonts w:cs="Arial"/>
          <w:sz w:val="20"/>
          <w:szCs w:val="20"/>
          <w:lang w:val="en-IN"/>
        </w:rPr>
        <w:t>tates</w:t>
      </w:r>
      <w:r w:rsidR="009106F2">
        <w:rPr>
          <w:rFonts w:cs="Arial"/>
          <w:sz w:val="20"/>
          <w:szCs w:val="20"/>
          <w:lang w:val="en-IN"/>
        </w:rPr>
        <w:t xml:space="preserve"> in the Pacific</w:t>
      </w:r>
      <w:r w:rsidR="008D396D" w:rsidRPr="00F66160">
        <w:rPr>
          <w:rFonts w:cs="Arial"/>
          <w:sz w:val="20"/>
          <w:szCs w:val="20"/>
          <w:lang w:val="en-IN"/>
        </w:rPr>
        <w:t xml:space="preserve"> to build their human and institutional capacities in the fields of Communication and Information, Culture, Education, Natural Sciences, and Social and Human Sciences.  This work is coordinated with the National Commissions for UNESCO and in cooperation with the UNESCO Regional Bureaux, other UN Agencies, regional organizations for the Pacific, educational institutions and civil society. The Office will be looking at entry-points for partnership with the private sector too. This post is located in the Director’s Office of FU/API. </w:t>
      </w:r>
      <w:r w:rsidR="00304D2F">
        <w:rPr>
          <w:rFonts w:cs="Arial"/>
          <w:sz w:val="20"/>
          <w:szCs w:val="20"/>
          <w:lang w:val="en-IN"/>
        </w:rPr>
        <w:t xml:space="preserve">For more, visit: </w:t>
      </w:r>
      <w:r w:rsidR="008A21F9">
        <w:fldChar w:fldCharType="begin"/>
      </w:r>
      <w:r w:rsidR="008A21F9" w:rsidRPr="00BB0F02">
        <w:rPr>
          <w:lang w:val="en-US"/>
        </w:rPr>
        <w:instrText xml:space="preserve"> HYPERLINK "http://www.unesco.org/new/en/apia/home" </w:instrText>
      </w:r>
      <w:r w:rsidR="008A21F9">
        <w:fldChar w:fldCharType="separate"/>
      </w:r>
      <w:r w:rsidR="00304D2F" w:rsidRPr="00304D2F">
        <w:rPr>
          <w:rStyle w:val="ac"/>
          <w:rFonts w:cs="Arial"/>
          <w:sz w:val="20"/>
          <w:szCs w:val="20"/>
          <w:lang w:val="en-IN"/>
        </w:rPr>
        <w:t>Website</w:t>
      </w:r>
      <w:r w:rsidR="008A21F9">
        <w:rPr>
          <w:rStyle w:val="ac"/>
          <w:rFonts w:cs="Arial"/>
          <w:sz w:val="20"/>
          <w:szCs w:val="20"/>
          <w:lang w:val="en-IN"/>
        </w:rPr>
        <w:fldChar w:fldCharType="end"/>
      </w:r>
      <w:r w:rsidR="00304D2F">
        <w:rPr>
          <w:rFonts w:cs="Arial"/>
          <w:sz w:val="20"/>
          <w:szCs w:val="20"/>
          <w:lang w:val="en-IN"/>
        </w:rPr>
        <w:t xml:space="preserve">, </w:t>
      </w:r>
      <w:r w:rsidR="008A21F9">
        <w:fldChar w:fldCharType="begin"/>
      </w:r>
      <w:r w:rsidR="008A21F9" w:rsidRPr="00BB0F02">
        <w:rPr>
          <w:lang w:val="en-US"/>
        </w:rPr>
        <w:instrText xml:space="preserve"> HYPERLINK "https://www.facebook.com/UNESCOPacific/" </w:instrText>
      </w:r>
      <w:r w:rsidR="008A21F9">
        <w:fldChar w:fldCharType="separate"/>
      </w:r>
      <w:r w:rsidR="00304D2F" w:rsidRPr="00304D2F">
        <w:rPr>
          <w:rStyle w:val="ac"/>
          <w:rFonts w:cs="Arial"/>
          <w:sz w:val="20"/>
          <w:szCs w:val="20"/>
          <w:lang w:val="en-IN"/>
        </w:rPr>
        <w:t>Facebook</w:t>
      </w:r>
      <w:r w:rsidR="008A21F9">
        <w:rPr>
          <w:rStyle w:val="ac"/>
          <w:rFonts w:cs="Arial"/>
          <w:sz w:val="20"/>
          <w:szCs w:val="20"/>
          <w:lang w:val="en-IN"/>
        </w:rPr>
        <w:fldChar w:fldCharType="end"/>
      </w:r>
      <w:r w:rsidR="00304D2F">
        <w:rPr>
          <w:rFonts w:cs="Arial"/>
          <w:sz w:val="20"/>
          <w:szCs w:val="20"/>
          <w:lang w:val="en-IN"/>
        </w:rPr>
        <w:t xml:space="preserve">, </w:t>
      </w:r>
      <w:r w:rsidR="008A21F9">
        <w:fldChar w:fldCharType="begin"/>
      </w:r>
      <w:r w:rsidR="008A21F9" w:rsidRPr="00BB0F02">
        <w:rPr>
          <w:lang w:val="en-US"/>
        </w:rPr>
        <w:instrText xml:space="preserve"> HYPERLINK "https://twitter.com/UNESCO_Pacific" </w:instrText>
      </w:r>
      <w:r w:rsidR="008A21F9">
        <w:fldChar w:fldCharType="separate"/>
      </w:r>
      <w:r w:rsidR="004F71BB" w:rsidRPr="004F71BB">
        <w:rPr>
          <w:rStyle w:val="ac"/>
          <w:rFonts w:cs="Arial"/>
          <w:sz w:val="20"/>
          <w:szCs w:val="20"/>
          <w:lang w:val="en-IN"/>
        </w:rPr>
        <w:t>Twitter</w:t>
      </w:r>
      <w:r w:rsidR="008A21F9">
        <w:rPr>
          <w:rStyle w:val="ac"/>
          <w:rFonts w:cs="Arial"/>
          <w:sz w:val="20"/>
          <w:szCs w:val="20"/>
          <w:lang w:val="en-IN"/>
        </w:rPr>
        <w:fldChar w:fldCharType="end"/>
      </w:r>
      <w:r w:rsidR="004F71BB">
        <w:rPr>
          <w:rFonts w:cs="Arial"/>
          <w:sz w:val="20"/>
          <w:szCs w:val="20"/>
          <w:lang w:val="en-IN"/>
        </w:rPr>
        <w:t>.</w:t>
      </w:r>
    </w:p>
    <w:p w14:paraId="4CF678FE" w14:textId="77777777" w:rsidR="00BB20EA" w:rsidRDefault="008D396D" w:rsidP="00BB20EA">
      <w:pPr>
        <w:rPr>
          <w:rFonts w:cs="Arial"/>
          <w:sz w:val="20"/>
          <w:szCs w:val="20"/>
          <w:lang w:val="en-IN"/>
        </w:rPr>
      </w:pPr>
      <w:r w:rsidRPr="00F66160">
        <w:rPr>
          <w:rFonts w:cs="Arial"/>
          <w:i/>
          <w:sz w:val="20"/>
          <w:szCs w:val="20"/>
          <w:lang w:val="en-IN"/>
        </w:rPr>
        <w:t>Purpose:</w:t>
      </w:r>
      <w:r w:rsidR="00BB20EA">
        <w:rPr>
          <w:rFonts w:cs="Arial"/>
          <w:i/>
          <w:sz w:val="20"/>
          <w:szCs w:val="20"/>
          <w:lang w:val="en-IN"/>
        </w:rPr>
        <w:t xml:space="preserve"> </w:t>
      </w:r>
      <w:r w:rsidRPr="00F66160">
        <w:rPr>
          <w:rFonts w:cs="Arial"/>
          <w:sz w:val="20"/>
          <w:szCs w:val="20"/>
          <w:lang w:val="en-IN"/>
        </w:rPr>
        <w:t>The trainee is require</w:t>
      </w:r>
      <w:r w:rsidR="00EE4213">
        <w:rPr>
          <w:rFonts w:cs="Arial"/>
          <w:sz w:val="20"/>
          <w:szCs w:val="20"/>
          <w:lang w:val="en-IN"/>
        </w:rPr>
        <w:t xml:space="preserve">d to support the UNESCO’s work and </w:t>
      </w:r>
      <w:r w:rsidRPr="00F66160">
        <w:rPr>
          <w:rFonts w:cs="Arial"/>
          <w:sz w:val="20"/>
          <w:szCs w:val="20"/>
          <w:lang w:val="en-IN"/>
        </w:rPr>
        <w:t xml:space="preserve">learn from the experiences related to the web and social media communications, donor relationship building, promotion of the Office’s work in the region. </w:t>
      </w:r>
      <w:r w:rsidR="009B3669" w:rsidRPr="00F66160">
        <w:rPr>
          <w:rFonts w:cs="Arial"/>
          <w:sz w:val="20"/>
          <w:szCs w:val="20"/>
          <w:lang w:val="en-IN"/>
        </w:rPr>
        <w:t>The trainee would be the Office’s focal point for United Nations Country Team’s Communication Group.</w:t>
      </w:r>
    </w:p>
    <w:p w14:paraId="39292CBA" w14:textId="696E711E" w:rsidR="008D396D" w:rsidRPr="00F66160" w:rsidRDefault="009B3669" w:rsidP="00BB20EA">
      <w:pPr>
        <w:rPr>
          <w:rFonts w:cs="Arial"/>
          <w:sz w:val="20"/>
          <w:szCs w:val="20"/>
          <w:lang w:val="en-IN"/>
        </w:rPr>
      </w:pPr>
      <w:r w:rsidRPr="00F66160">
        <w:rPr>
          <w:rFonts w:cs="Arial"/>
          <w:sz w:val="20"/>
          <w:szCs w:val="20"/>
          <w:lang w:val="en-IN"/>
        </w:rPr>
        <w:t xml:space="preserve"> </w:t>
      </w:r>
    </w:p>
    <w:p w14:paraId="0A528925" w14:textId="477C06D0" w:rsidR="000835D7" w:rsidRPr="00F66160" w:rsidRDefault="000835D7" w:rsidP="00F66160">
      <w:pPr>
        <w:rPr>
          <w:rFonts w:cs="Arial"/>
          <w:sz w:val="20"/>
          <w:szCs w:val="20"/>
          <w:lang w:val="en-IN"/>
        </w:rPr>
      </w:pPr>
      <w:r w:rsidRPr="00F66160">
        <w:rPr>
          <w:rFonts w:cs="Arial"/>
          <w:i/>
          <w:sz w:val="20"/>
          <w:szCs w:val="20"/>
          <w:lang w:val="en-IN"/>
        </w:rPr>
        <w:t>Supervision:</w:t>
      </w:r>
      <w:r w:rsidR="00BB20EA">
        <w:rPr>
          <w:rFonts w:cs="Arial"/>
          <w:i/>
          <w:sz w:val="20"/>
          <w:szCs w:val="20"/>
          <w:lang w:val="en-IN"/>
        </w:rPr>
        <w:t xml:space="preserve"> </w:t>
      </w:r>
      <w:r w:rsidRPr="00F66160">
        <w:rPr>
          <w:rFonts w:cs="Arial"/>
          <w:sz w:val="20"/>
          <w:szCs w:val="20"/>
          <w:lang w:val="en-IN"/>
        </w:rPr>
        <w:t xml:space="preserve">The </w:t>
      </w:r>
      <w:r w:rsidR="00153B28">
        <w:rPr>
          <w:rFonts w:cs="Arial"/>
          <w:sz w:val="20"/>
          <w:szCs w:val="20"/>
          <w:lang w:val="en-IN"/>
        </w:rPr>
        <w:t>trainee</w:t>
      </w:r>
      <w:r w:rsidRPr="00F66160">
        <w:rPr>
          <w:rFonts w:cs="Arial"/>
          <w:sz w:val="20"/>
          <w:szCs w:val="20"/>
          <w:lang w:val="en-IN"/>
        </w:rPr>
        <w:t xml:space="preserve"> will be </w:t>
      </w:r>
      <w:r w:rsidR="006E116A" w:rsidRPr="00F66160">
        <w:rPr>
          <w:rFonts w:cs="Arial"/>
          <w:sz w:val="20"/>
          <w:szCs w:val="20"/>
          <w:lang w:val="en-IN"/>
        </w:rPr>
        <w:t xml:space="preserve">supervised by the Director of the Office and </w:t>
      </w:r>
      <w:r w:rsidRPr="00F66160">
        <w:rPr>
          <w:rFonts w:cs="Arial"/>
          <w:sz w:val="20"/>
          <w:szCs w:val="20"/>
          <w:lang w:val="en-IN"/>
        </w:rPr>
        <w:t>supported by through a range of practices, including:</w:t>
      </w:r>
    </w:p>
    <w:p w14:paraId="3D2D8F54" w14:textId="5C8508E8" w:rsidR="000835D7" w:rsidRPr="00153B28" w:rsidRDefault="000835D7" w:rsidP="00B453E3">
      <w:pPr>
        <w:pStyle w:val="af"/>
        <w:numPr>
          <w:ilvl w:val="0"/>
          <w:numId w:val="4"/>
        </w:numPr>
        <w:spacing w:after="240"/>
        <w:rPr>
          <w:rFonts w:ascii="Arial" w:hAnsi="Arial" w:cs="Arial"/>
          <w:sz w:val="18"/>
          <w:szCs w:val="18"/>
          <w:lang w:val="en-IN"/>
        </w:rPr>
      </w:pPr>
      <w:r w:rsidRPr="00153B28">
        <w:rPr>
          <w:rFonts w:ascii="Arial" w:hAnsi="Arial" w:cs="Arial"/>
          <w:sz w:val="18"/>
          <w:szCs w:val="18"/>
          <w:lang w:val="en-IN"/>
        </w:rPr>
        <w:t>Through discussions, regular meetings and feedback in line with the planned performance outcomes and activities that will be established soon upon joining the Office;</w:t>
      </w:r>
    </w:p>
    <w:p w14:paraId="1819772C" w14:textId="388C733E" w:rsidR="000835D7" w:rsidRPr="00153B28" w:rsidRDefault="000835D7" w:rsidP="00B453E3">
      <w:pPr>
        <w:pStyle w:val="af"/>
        <w:numPr>
          <w:ilvl w:val="0"/>
          <w:numId w:val="4"/>
        </w:numPr>
        <w:spacing w:after="240"/>
        <w:rPr>
          <w:rFonts w:ascii="Arial" w:hAnsi="Arial" w:cs="Arial"/>
          <w:sz w:val="18"/>
          <w:szCs w:val="18"/>
          <w:lang w:val="en-IN"/>
        </w:rPr>
      </w:pPr>
      <w:r w:rsidRPr="00153B28">
        <w:rPr>
          <w:rFonts w:ascii="Arial" w:hAnsi="Arial" w:cs="Arial"/>
          <w:sz w:val="18"/>
          <w:szCs w:val="18"/>
          <w:lang w:val="en-IN"/>
        </w:rPr>
        <w:t xml:space="preserve">Including the </w:t>
      </w:r>
      <w:r w:rsidR="00153B28" w:rsidRPr="00153B28">
        <w:rPr>
          <w:rFonts w:ascii="Arial" w:hAnsi="Arial" w:cs="Arial"/>
          <w:sz w:val="18"/>
          <w:szCs w:val="18"/>
          <w:lang w:val="en-IN"/>
        </w:rPr>
        <w:t>trainee</w:t>
      </w:r>
      <w:r w:rsidRPr="00153B28">
        <w:rPr>
          <w:rFonts w:ascii="Arial" w:hAnsi="Arial" w:cs="Arial"/>
          <w:sz w:val="18"/>
          <w:szCs w:val="18"/>
          <w:lang w:val="en-IN"/>
        </w:rPr>
        <w:t xml:space="preserve"> in the Office’s Programme and Admin and Finance meetings, held once a month and other programmatic cooperation and collaboration working sessions; </w:t>
      </w:r>
    </w:p>
    <w:p w14:paraId="4FD2072A" w14:textId="26E4A058" w:rsidR="008D396D" w:rsidRPr="008B41EC" w:rsidRDefault="000835D7" w:rsidP="00471EBE">
      <w:pPr>
        <w:pStyle w:val="af"/>
        <w:numPr>
          <w:ilvl w:val="0"/>
          <w:numId w:val="4"/>
        </w:numPr>
        <w:spacing w:after="240" w:line="240" w:lineRule="auto"/>
        <w:jc w:val="both"/>
        <w:rPr>
          <w:rFonts w:ascii="Arial" w:hAnsi="Arial" w:cs="Arial"/>
          <w:sz w:val="18"/>
          <w:szCs w:val="18"/>
          <w:lang w:val="en-IN"/>
        </w:rPr>
      </w:pPr>
      <w:r w:rsidRPr="008B41EC">
        <w:rPr>
          <w:rFonts w:ascii="Arial" w:hAnsi="Arial" w:cs="Arial"/>
          <w:sz w:val="18"/>
          <w:szCs w:val="18"/>
          <w:lang w:val="en-US"/>
        </w:rPr>
        <w:t>Holding a performance disc</w:t>
      </w:r>
      <w:r w:rsidR="008B41EC">
        <w:rPr>
          <w:rFonts w:ascii="Arial" w:hAnsi="Arial" w:cs="Arial"/>
          <w:sz w:val="18"/>
          <w:szCs w:val="18"/>
          <w:lang w:val="en-US"/>
        </w:rPr>
        <w:t xml:space="preserve">ussion close to the end of year and </w:t>
      </w:r>
      <w:r w:rsidRPr="008B41EC">
        <w:rPr>
          <w:rFonts w:ascii="Arial" w:hAnsi="Arial" w:cs="Arial"/>
          <w:sz w:val="18"/>
          <w:szCs w:val="18"/>
          <w:lang w:val="en-US"/>
        </w:rPr>
        <w:t>giving the trainee an opportunity to present the</w:t>
      </w:r>
      <w:r w:rsidR="008B41EC">
        <w:rPr>
          <w:rFonts w:ascii="Arial" w:hAnsi="Arial" w:cs="Arial"/>
          <w:sz w:val="18"/>
          <w:szCs w:val="18"/>
          <w:lang w:val="en-US"/>
        </w:rPr>
        <w:t>ir</w:t>
      </w:r>
      <w:r w:rsidRPr="008B41EC">
        <w:rPr>
          <w:rFonts w:ascii="Arial" w:hAnsi="Arial" w:cs="Arial"/>
          <w:sz w:val="18"/>
          <w:szCs w:val="18"/>
          <w:lang w:val="en-US"/>
        </w:rPr>
        <w:t xml:space="preserve"> technical report </w:t>
      </w:r>
      <w:r w:rsidR="008B41EC">
        <w:rPr>
          <w:rFonts w:ascii="Arial" w:hAnsi="Arial" w:cs="Arial"/>
          <w:sz w:val="18"/>
          <w:szCs w:val="18"/>
          <w:lang w:val="en-US"/>
        </w:rPr>
        <w:t xml:space="preserve">of achievement in UNESCO </w:t>
      </w:r>
      <w:r w:rsidRPr="008B41EC">
        <w:rPr>
          <w:rFonts w:ascii="Arial" w:hAnsi="Arial" w:cs="Arial"/>
          <w:sz w:val="18"/>
          <w:szCs w:val="18"/>
          <w:lang w:val="en-US"/>
        </w:rPr>
        <w:t xml:space="preserve">in the UNESCO via the UNESCOMMUNITY. </w:t>
      </w:r>
    </w:p>
    <w:p w14:paraId="64C80345" w14:textId="37F3F328" w:rsidR="0025250B" w:rsidRPr="00F66160" w:rsidRDefault="0025250B" w:rsidP="0025250B">
      <w:pPr>
        <w:pStyle w:val="ecxmsonormal"/>
        <w:spacing w:before="0" w:beforeAutospacing="0" w:after="0" w:afterAutospacing="0"/>
        <w:jc w:val="both"/>
        <w:rPr>
          <w:rFonts w:ascii="Arial" w:hAnsi="Arial" w:cs="Arial"/>
          <w:b/>
          <w:sz w:val="20"/>
          <w:szCs w:val="20"/>
          <w:lang w:val="en-US"/>
        </w:rPr>
      </w:pPr>
      <w:r w:rsidRPr="00F66160">
        <w:rPr>
          <w:rFonts w:ascii="Arial" w:hAnsi="Arial" w:cs="Arial"/>
          <w:b/>
          <w:sz w:val="20"/>
          <w:szCs w:val="20"/>
          <w:lang w:val="en-US"/>
        </w:rPr>
        <w:t>Specific Tasks:</w:t>
      </w:r>
    </w:p>
    <w:p w14:paraId="566E05C6" w14:textId="1BD146AB" w:rsidR="0025250B" w:rsidRPr="00F66160" w:rsidRDefault="0025250B" w:rsidP="009C4E19">
      <w:pPr>
        <w:spacing w:after="240"/>
        <w:rPr>
          <w:rFonts w:cs="Arial"/>
          <w:sz w:val="20"/>
          <w:szCs w:val="20"/>
          <w:lang w:val="en-IN"/>
        </w:rPr>
      </w:pPr>
      <w:r w:rsidRPr="00F66160">
        <w:rPr>
          <w:rFonts w:cs="Arial"/>
          <w:sz w:val="20"/>
          <w:szCs w:val="20"/>
          <w:lang w:val="en-IN"/>
        </w:rPr>
        <w:t>The incumbent will be primarily engaged in supporting the implemen</w:t>
      </w:r>
      <w:r w:rsidR="003A1990" w:rsidRPr="00F66160">
        <w:rPr>
          <w:rFonts w:cs="Arial"/>
          <w:sz w:val="20"/>
          <w:szCs w:val="20"/>
          <w:lang w:val="en-IN"/>
        </w:rPr>
        <w:t xml:space="preserve">tation of activities </w:t>
      </w:r>
      <w:r w:rsidR="006E7E92">
        <w:rPr>
          <w:rFonts w:cs="Arial"/>
          <w:sz w:val="20"/>
          <w:szCs w:val="20"/>
          <w:lang w:val="en-IN"/>
        </w:rPr>
        <w:t xml:space="preserve">through planning, monitoring, evaluation </w:t>
      </w:r>
      <w:r w:rsidR="00DC2027">
        <w:rPr>
          <w:rFonts w:cs="Arial"/>
          <w:sz w:val="20"/>
          <w:szCs w:val="20"/>
          <w:lang w:val="en-IN"/>
        </w:rPr>
        <w:t xml:space="preserve">(PME) </w:t>
      </w:r>
      <w:r w:rsidR="006E7E92">
        <w:rPr>
          <w:rFonts w:cs="Arial"/>
          <w:sz w:val="20"/>
          <w:szCs w:val="20"/>
          <w:lang w:val="en-IN"/>
        </w:rPr>
        <w:t>and reporting activities</w:t>
      </w:r>
      <w:r w:rsidR="009C4E19" w:rsidRPr="00F66160">
        <w:rPr>
          <w:rFonts w:cs="Arial"/>
          <w:sz w:val="20"/>
          <w:szCs w:val="20"/>
          <w:lang w:val="en-IN"/>
        </w:rPr>
        <w:t xml:space="preserve">. </w:t>
      </w:r>
      <w:r w:rsidR="00C76C38">
        <w:rPr>
          <w:rFonts w:cs="Arial"/>
          <w:sz w:val="20"/>
          <w:szCs w:val="20"/>
          <w:lang w:val="en-IN"/>
        </w:rPr>
        <w:t>S</w:t>
      </w:r>
      <w:r w:rsidR="009C4E19" w:rsidRPr="00F66160">
        <w:rPr>
          <w:rFonts w:cs="Arial"/>
          <w:sz w:val="20"/>
          <w:szCs w:val="20"/>
          <w:lang w:val="en-IN"/>
        </w:rPr>
        <w:t>/he</w:t>
      </w:r>
      <w:r w:rsidRPr="00F66160">
        <w:rPr>
          <w:rFonts w:cs="Arial"/>
          <w:sz w:val="20"/>
          <w:szCs w:val="20"/>
          <w:lang w:val="en-IN"/>
        </w:rPr>
        <w:t xml:space="preserve"> will specifically be working to:</w:t>
      </w:r>
    </w:p>
    <w:p w14:paraId="10556F4F" w14:textId="2975AB03" w:rsidR="00F82986" w:rsidRPr="00F66160" w:rsidRDefault="00A120D7" w:rsidP="00B453E3">
      <w:pPr>
        <w:pStyle w:val="af"/>
        <w:numPr>
          <w:ilvl w:val="0"/>
          <w:numId w:val="7"/>
        </w:numPr>
        <w:rPr>
          <w:rFonts w:ascii="Arial" w:hAnsi="Arial" w:cs="Arial"/>
          <w:i/>
          <w:sz w:val="20"/>
          <w:szCs w:val="20"/>
          <w:lang w:val="en-IN"/>
        </w:rPr>
      </w:pPr>
      <w:r>
        <w:rPr>
          <w:rFonts w:ascii="Arial" w:hAnsi="Arial" w:cs="Arial"/>
          <w:i/>
          <w:sz w:val="20"/>
          <w:szCs w:val="20"/>
          <w:lang w:val="en-IN"/>
        </w:rPr>
        <w:t>Planning</w:t>
      </w:r>
      <w:r w:rsidR="00F82986" w:rsidRPr="00F66160">
        <w:rPr>
          <w:rFonts w:ascii="Arial" w:hAnsi="Arial" w:cs="Arial"/>
          <w:i/>
          <w:sz w:val="20"/>
          <w:szCs w:val="20"/>
          <w:lang w:val="en-IN"/>
        </w:rPr>
        <w:t xml:space="preserve">:  </w:t>
      </w:r>
    </w:p>
    <w:p w14:paraId="3B511A91" w14:textId="139885B5" w:rsidR="00681676" w:rsidRPr="00DC2027" w:rsidRDefault="00A120D7" w:rsidP="000845D4">
      <w:pPr>
        <w:pStyle w:val="af"/>
        <w:numPr>
          <w:ilvl w:val="0"/>
          <w:numId w:val="4"/>
        </w:numPr>
        <w:spacing w:after="240"/>
        <w:rPr>
          <w:rFonts w:ascii="Arial" w:hAnsi="Arial" w:cs="Arial"/>
          <w:sz w:val="18"/>
          <w:szCs w:val="18"/>
          <w:lang w:val="en-IN"/>
        </w:rPr>
      </w:pPr>
      <w:r w:rsidRPr="00DC2027">
        <w:rPr>
          <w:rFonts w:ascii="Arial" w:hAnsi="Arial" w:cs="Arial"/>
          <w:sz w:val="18"/>
          <w:szCs w:val="18"/>
          <w:lang w:val="en-IN"/>
        </w:rPr>
        <w:t>Support planning of result-based projects, workplans, programmatic procurement and implementation</w:t>
      </w:r>
      <w:r w:rsidR="003A1990" w:rsidRPr="00F66160">
        <w:rPr>
          <w:rFonts w:ascii="Arial" w:hAnsi="Arial" w:cs="Arial"/>
          <w:sz w:val="18"/>
          <w:szCs w:val="18"/>
          <w:lang w:val="en-IN"/>
        </w:rPr>
        <w:t>.</w:t>
      </w:r>
    </w:p>
    <w:p w14:paraId="5D4E22BB" w14:textId="434F615A" w:rsidR="00DC2027" w:rsidRPr="000845D4" w:rsidRDefault="00DC2027" w:rsidP="000845D4">
      <w:pPr>
        <w:pStyle w:val="af"/>
        <w:numPr>
          <w:ilvl w:val="0"/>
          <w:numId w:val="4"/>
        </w:numPr>
        <w:spacing w:after="240"/>
        <w:rPr>
          <w:rFonts w:ascii="Arial" w:hAnsi="Arial" w:cs="Arial"/>
          <w:sz w:val="18"/>
          <w:szCs w:val="18"/>
          <w:lang w:val="en-IN"/>
        </w:rPr>
      </w:pPr>
      <w:r>
        <w:rPr>
          <w:rFonts w:ascii="Arial" w:hAnsi="Arial" w:cs="Arial"/>
          <w:sz w:val="18"/>
          <w:szCs w:val="18"/>
          <w:lang w:val="en-IN"/>
        </w:rPr>
        <w:t xml:space="preserve">Support writing of result-based proposals. </w:t>
      </w:r>
    </w:p>
    <w:p w14:paraId="57569E8C" w14:textId="427E7FBA" w:rsidR="00DC2027" w:rsidRPr="000845D4" w:rsidRDefault="004F0F53" w:rsidP="000845D4">
      <w:pPr>
        <w:pStyle w:val="af"/>
        <w:numPr>
          <w:ilvl w:val="0"/>
          <w:numId w:val="4"/>
        </w:numPr>
        <w:spacing w:after="240"/>
        <w:rPr>
          <w:rFonts w:ascii="Arial" w:hAnsi="Arial" w:cs="Arial"/>
          <w:sz w:val="18"/>
          <w:szCs w:val="18"/>
          <w:lang w:val="en-IN"/>
        </w:rPr>
      </w:pPr>
      <w:r>
        <w:rPr>
          <w:rFonts w:ascii="Arial" w:hAnsi="Arial" w:cs="Arial"/>
          <w:sz w:val="18"/>
          <w:szCs w:val="18"/>
          <w:lang w:val="en-IN"/>
        </w:rPr>
        <w:t>Contribute to d</w:t>
      </w:r>
      <w:r w:rsidR="00DC2027">
        <w:rPr>
          <w:rFonts w:ascii="Arial" w:hAnsi="Arial" w:cs="Arial"/>
          <w:sz w:val="18"/>
          <w:szCs w:val="18"/>
          <w:lang w:val="en-IN"/>
        </w:rPr>
        <w:t>evelop project performance indicators</w:t>
      </w:r>
      <w:r w:rsidR="00527EF5">
        <w:rPr>
          <w:rFonts w:ascii="Arial" w:hAnsi="Arial" w:cs="Arial"/>
          <w:sz w:val="18"/>
          <w:szCs w:val="18"/>
          <w:lang w:val="en-IN"/>
        </w:rPr>
        <w:t>;</w:t>
      </w:r>
      <w:r w:rsidR="00DC2027">
        <w:rPr>
          <w:rFonts w:ascii="Arial" w:hAnsi="Arial" w:cs="Arial"/>
          <w:sz w:val="18"/>
          <w:szCs w:val="18"/>
          <w:lang w:val="en-IN"/>
        </w:rPr>
        <w:t xml:space="preserve"> monitoring and evaluation (M&amp;E) frameworks</w:t>
      </w:r>
      <w:r w:rsidR="00527EF5">
        <w:rPr>
          <w:rFonts w:ascii="Arial" w:hAnsi="Arial" w:cs="Arial"/>
          <w:sz w:val="18"/>
          <w:szCs w:val="18"/>
          <w:lang w:val="en-IN"/>
        </w:rPr>
        <w:t xml:space="preserve">; and </w:t>
      </w:r>
      <w:r w:rsidR="00527EF5" w:rsidRPr="00E80EE3">
        <w:rPr>
          <w:rFonts w:ascii="Arial" w:hAnsi="Arial" w:cs="Arial"/>
          <w:sz w:val="18"/>
          <w:szCs w:val="18"/>
          <w:lang w:val="en-IN"/>
        </w:rPr>
        <w:t>Results Monitoring Plan</w:t>
      </w:r>
      <w:r w:rsidR="00DC2027">
        <w:rPr>
          <w:rFonts w:ascii="Arial" w:hAnsi="Arial" w:cs="Arial"/>
          <w:sz w:val="18"/>
          <w:szCs w:val="18"/>
          <w:lang w:val="en-IN"/>
        </w:rPr>
        <w:t>.</w:t>
      </w:r>
    </w:p>
    <w:p w14:paraId="58471633" w14:textId="11344E43" w:rsidR="00D85BFA" w:rsidRPr="000845D4" w:rsidRDefault="00D85BFA" w:rsidP="000845D4">
      <w:pPr>
        <w:pStyle w:val="af"/>
        <w:numPr>
          <w:ilvl w:val="0"/>
          <w:numId w:val="4"/>
        </w:numPr>
        <w:spacing w:after="240"/>
        <w:rPr>
          <w:rFonts w:ascii="Arial" w:hAnsi="Arial" w:cs="Arial"/>
          <w:sz w:val="18"/>
          <w:szCs w:val="18"/>
          <w:lang w:val="en-IN"/>
        </w:rPr>
      </w:pPr>
      <w:r w:rsidRPr="000845D4">
        <w:rPr>
          <w:rFonts w:ascii="Arial" w:hAnsi="Arial" w:cs="Arial"/>
          <w:sz w:val="18"/>
          <w:szCs w:val="18"/>
          <w:lang w:val="en-IN"/>
        </w:rPr>
        <w:t>Establish/refine monitoring systems and tools to measure project progress</w:t>
      </w:r>
      <w:r w:rsidR="000845D4">
        <w:rPr>
          <w:rFonts w:ascii="Arial" w:hAnsi="Arial" w:cs="Arial"/>
          <w:sz w:val="18"/>
          <w:szCs w:val="18"/>
          <w:lang w:val="en-IN"/>
        </w:rPr>
        <w:t>.</w:t>
      </w:r>
    </w:p>
    <w:p w14:paraId="3174D5FB" w14:textId="77777777" w:rsidR="003A1990" w:rsidRPr="00F66160" w:rsidRDefault="003A1990" w:rsidP="008C0635">
      <w:pPr>
        <w:pStyle w:val="af"/>
        <w:spacing w:after="80" w:line="240" w:lineRule="auto"/>
        <w:jc w:val="both"/>
        <w:rPr>
          <w:rFonts w:ascii="Arial" w:hAnsi="Arial" w:cs="Arial"/>
          <w:sz w:val="20"/>
          <w:szCs w:val="20"/>
          <w:lang w:val="en-US"/>
        </w:rPr>
      </w:pPr>
    </w:p>
    <w:p w14:paraId="06A9702F" w14:textId="6033D3A1" w:rsidR="00681676" w:rsidRPr="00F66160" w:rsidRDefault="00905389" w:rsidP="00B453E3">
      <w:pPr>
        <w:pStyle w:val="af"/>
        <w:numPr>
          <w:ilvl w:val="0"/>
          <w:numId w:val="7"/>
        </w:numPr>
        <w:rPr>
          <w:rFonts w:ascii="Arial" w:hAnsi="Arial" w:cs="Arial"/>
          <w:i/>
          <w:sz w:val="20"/>
          <w:szCs w:val="20"/>
          <w:lang w:val="en-IN"/>
        </w:rPr>
      </w:pPr>
      <w:r>
        <w:rPr>
          <w:rFonts w:ascii="Arial" w:hAnsi="Arial" w:cs="Arial"/>
          <w:i/>
          <w:sz w:val="20"/>
          <w:szCs w:val="20"/>
          <w:lang w:val="en-IN"/>
        </w:rPr>
        <w:t>Monitoring</w:t>
      </w:r>
      <w:r w:rsidR="00681676" w:rsidRPr="00F66160">
        <w:rPr>
          <w:rFonts w:ascii="Arial" w:hAnsi="Arial" w:cs="Arial"/>
          <w:i/>
          <w:sz w:val="20"/>
          <w:szCs w:val="20"/>
          <w:lang w:val="en-IN"/>
        </w:rPr>
        <w:t>:</w:t>
      </w:r>
    </w:p>
    <w:p w14:paraId="55723905" w14:textId="0DB91F94" w:rsidR="00681676" w:rsidRPr="00F66160" w:rsidRDefault="00DC2027" w:rsidP="00E80EE3">
      <w:pPr>
        <w:pStyle w:val="af"/>
        <w:numPr>
          <w:ilvl w:val="0"/>
          <w:numId w:val="4"/>
        </w:numPr>
        <w:spacing w:after="240"/>
        <w:rPr>
          <w:rFonts w:ascii="Arial" w:hAnsi="Arial" w:cs="Arial"/>
          <w:sz w:val="18"/>
          <w:szCs w:val="18"/>
          <w:lang w:val="en-IN"/>
        </w:rPr>
      </w:pPr>
      <w:r>
        <w:rPr>
          <w:rFonts w:ascii="Arial" w:hAnsi="Arial" w:cs="Arial"/>
          <w:sz w:val="18"/>
          <w:szCs w:val="18"/>
          <w:lang w:val="en-IN"/>
        </w:rPr>
        <w:t xml:space="preserve">Overall, ensure development of all monitoring, </w:t>
      </w:r>
      <w:r w:rsidRPr="00DC2027">
        <w:rPr>
          <w:rFonts w:ascii="Arial" w:hAnsi="Arial" w:cs="Arial"/>
          <w:sz w:val="18"/>
          <w:szCs w:val="18"/>
          <w:lang w:val="en-IN"/>
        </w:rPr>
        <w:t xml:space="preserve">evaluation </w:t>
      </w:r>
      <w:r>
        <w:rPr>
          <w:rFonts w:ascii="Arial" w:hAnsi="Arial" w:cs="Arial"/>
          <w:sz w:val="18"/>
          <w:szCs w:val="18"/>
          <w:lang w:val="en-IN"/>
        </w:rPr>
        <w:t xml:space="preserve">and reporting </w:t>
      </w:r>
      <w:r w:rsidRPr="00DC2027">
        <w:rPr>
          <w:rFonts w:ascii="Arial" w:hAnsi="Arial" w:cs="Arial"/>
          <w:sz w:val="18"/>
          <w:szCs w:val="18"/>
          <w:lang w:val="en-IN"/>
        </w:rPr>
        <w:t>deliverables</w:t>
      </w:r>
      <w:r w:rsidR="00681676" w:rsidRPr="00DC2027">
        <w:rPr>
          <w:rFonts w:ascii="Arial" w:hAnsi="Arial" w:cs="Arial"/>
          <w:sz w:val="18"/>
          <w:szCs w:val="18"/>
          <w:lang w:val="en-IN"/>
        </w:rPr>
        <w:t>.</w:t>
      </w:r>
      <w:r w:rsidR="00681676" w:rsidRPr="00F66160">
        <w:rPr>
          <w:rFonts w:ascii="Arial" w:hAnsi="Arial" w:cs="Arial"/>
          <w:sz w:val="18"/>
          <w:szCs w:val="18"/>
          <w:lang w:val="en-IN"/>
        </w:rPr>
        <w:t xml:space="preserve"> </w:t>
      </w:r>
    </w:p>
    <w:p w14:paraId="1A025EEB" w14:textId="3CAF3C89" w:rsidR="00681676" w:rsidRDefault="004F0F53" w:rsidP="00E80EE3">
      <w:pPr>
        <w:pStyle w:val="af"/>
        <w:numPr>
          <w:ilvl w:val="0"/>
          <w:numId w:val="4"/>
        </w:numPr>
        <w:spacing w:after="240"/>
        <w:rPr>
          <w:rFonts w:ascii="Arial" w:hAnsi="Arial" w:cs="Arial"/>
          <w:sz w:val="18"/>
          <w:szCs w:val="18"/>
          <w:lang w:val="en-IN"/>
        </w:rPr>
      </w:pPr>
      <w:r>
        <w:rPr>
          <w:rFonts w:ascii="Arial" w:hAnsi="Arial" w:cs="Arial"/>
          <w:sz w:val="18"/>
          <w:szCs w:val="18"/>
          <w:lang w:val="en-IN"/>
        </w:rPr>
        <w:t>Provide s</w:t>
      </w:r>
      <w:r w:rsidR="00DC2027">
        <w:rPr>
          <w:rFonts w:ascii="Arial" w:hAnsi="Arial" w:cs="Arial"/>
          <w:sz w:val="18"/>
          <w:szCs w:val="18"/>
          <w:lang w:val="en-IN"/>
        </w:rPr>
        <w:t>upport all</w:t>
      </w:r>
      <w:r w:rsidR="00DC2027" w:rsidRPr="00DC2027">
        <w:rPr>
          <w:rFonts w:ascii="Arial" w:hAnsi="Arial" w:cs="Arial"/>
          <w:sz w:val="18"/>
          <w:szCs w:val="18"/>
          <w:lang w:val="en-IN"/>
        </w:rPr>
        <w:t xml:space="preserve"> M&amp;E data col</w:t>
      </w:r>
      <w:r w:rsidR="00DC2027">
        <w:rPr>
          <w:rFonts w:ascii="Arial" w:hAnsi="Arial" w:cs="Arial"/>
          <w:sz w:val="18"/>
          <w:szCs w:val="18"/>
          <w:lang w:val="en-IN"/>
        </w:rPr>
        <w:t xml:space="preserve">lection, analysis and reporting, including </w:t>
      </w:r>
      <w:r w:rsidR="00DC2027" w:rsidRPr="00DC2027">
        <w:rPr>
          <w:rFonts w:ascii="Arial" w:hAnsi="Arial" w:cs="Arial"/>
          <w:sz w:val="18"/>
          <w:szCs w:val="18"/>
          <w:lang w:val="en-IN"/>
        </w:rPr>
        <w:t xml:space="preserve">on performance indicators by </w:t>
      </w:r>
      <w:r w:rsidR="00DC2027">
        <w:rPr>
          <w:rFonts w:ascii="Arial" w:hAnsi="Arial" w:cs="Arial"/>
          <w:sz w:val="18"/>
          <w:szCs w:val="18"/>
          <w:lang w:val="en-IN"/>
        </w:rPr>
        <w:t>staff</w:t>
      </w:r>
      <w:r w:rsidR="00DC2027" w:rsidRPr="00DC2027">
        <w:rPr>
          <w:rFonts w:ascii="Arial" w:hAnsi="Arial" w:cs="Arial"/>
          <w:sz w:val="18"/>
          <w:szCs w:val="18"/>
          <w:lang w:val="en-IN"/>
        </w:rPr>
        <w:t xml:space="preserve"> </w:t>
      </w:r>
      <w:r w:rsidR="00DC2027">
        <w:rPr>
          <w:rFonts w:ascii="Arial" w:hAnsi="Arial" w:cs="Arial"/>
          <w:sz w:val="18"/>
          <w:szCs w:val="18"/>
          <w:lang w:val="en-IN"/>
        </w:rPr>
        <w:t>and partners</w:t>
      </w:r>
      <w:r w:rsidR="00681676" w:rsidRPr="00F66160">
        <w:rPr>
          <w:rFonts w:ascii="Arial" w:hAnsi="Arial" w:cs="Arial"/>
          <w:sz w:val="18"/>
          <w:szCs w:val="18"/>
          <w:lang w:val="en-IN"/>
        </w:rPr>
        <w:t xml:space="preserve">. </w:t>
      </w:r>
    </w:p>
    <w:p w14:paraId="5D8C8F10" w14:textId="59165B61" w:rsidR="00D85BFA" w:rsidRPr="00D85BFA" w:rsidRDefault="004F0F53" w:rsidP="00E80EE3">
      <w:pPr>
        <w:pStyle w:val="af"/>
        <w:numPr>
          <w:ilvl w:val="0"/>
          <w:numId w:val="4"/>
        </w:numPr>
        <w:spacing w:after="240"/>
        <w:rPr>
          <w:rFonts w:ascii="Arial" w:hAnsi="Arial" w:cs="Arial"/>
          <w:sz w:val="18"/>
          <w:szCs w:val="18"/>
          <w:lang w:val="en-IN"/>
        </w:rPr>
      </w:pPr>
      <w:r>
        <w:rPr>
          <w:rFonts w:ascii="Arial" w:hAnsi="Arial" w:cs="Arial"/>
          <w:sz w:val="18"/>
          <w:szCs w:val="18"/>
          <w:lang w:val="en-IN"/>
        </w:rPr>
        <w:t>D</w:t>
      </w:r>
      <w:r w:rsidR="00D85BFA" w:rsidRPr="00E80EE3">
        <w:rPr>
          <w:rFonts w:ascii="Arial" w:hAnsi="Arial" w:cs="Arial"/>
          <w:sz w:val="18"/>
          <w:szCs w:val="18"/>
          <w:lang w:val="en-IN"/>
        </w:rPr>
        <w:t>evelop, track and upda</w:t>
      </w:r>
      <w:r w:rsidR="00527EF5">
        <w:rPr>
          <w:rFonts w:ascii="Arial" w:hAnsi="Arial" w:cs="Arial"/>
          <w:sz w:val="18"/>
          <w:szCs w:val="18"/>
          <w:lang w:val="en-IN"/>
        </w:rPr>
        <w:t xml:space="preserve">te the Results Monitoring Plan </w:t>
      </w:r>
      <w:r w:rsidR="00D85BFA" w:rsidRPr="00E80EE3">
        <w:rPr>
          <w:rFonts w:ascii="Arial" w:hAnsi="Arial" w:cs="Arial"/>
          <w:sz w:val="18"/>
          <w:szCs w:val="18"/>
          <w:lang w:val="en-IN"/>
        </w:rPr>
        <w:t>to monitor the achievement of indicator targets and examine project</w:t>
      </w:r>
      <w:r w:rsidR="00527EF5">
        <w:rPr>
          <w:rFonts w:ascii="Arial" w:hAnsi="Arial" w:cs="Arial"/>
          <w:sz w:val="18"/>
          <w:szCs w:val="18"/>
          <w:lang w:val="en-IN"/>
        </w:rPr>
        <w:t xml:space="preserve"> or activity</w:t>
      </w:r>
      <w:r w:rsidR="00D85BFA" w:rsidRPr="00E80EE3">
        <w:rPr>
          <w:rFonts w:ascii="Arial" w:hAnsi="Arial" w:cs="Arial"/>
          <w:sz w:val="18"/>
          <w:szCs w:val="18"/>
          <w:lang w:val="en-IN"/>
        </w:rPr>
        <w:t xml:space="preserve"> progress towards desired outcomes and impact</w:t>
      </w:r>
    </w:p>
    <w:p w14:paraId="6CB49F68" w14:textId="77777777" w:rsidR="00D85BFA" w:rsidRPr="00F66160" w:rsidRDefault="00D85BFA" w:rsidP="00D85BFA">
      <w:pPr>
        <w:pStyle w:val="af"/>
        <w:spacing w:after="240"/>
        <w:rPr>
          <w:rFonts w:ascii="Arial" w:hAnsi="Arial" w:cs="Arial"/>
          <w:sz w:val="18"/>
          <w:szCs w:val="18"/>
          <w:lang w:val="en-IN"/>
        </w:rPr>
      </w:pPr>
    </w:p>
    <w:p w14:paraId="6DBDEC30" w14:textId="1E5FA78D" w:rsidR="003A1990" w:rsidRPr="00D85BFA" w:rsidRDefault="00D85BFA" w:rsidP="00D85BFA">
      <w:pPr>
        <w:pStyle w:val="af"/>
        <w:numPr>
          <w:ilvl w:val="0"/>
          <w:numId w:val="7"/>
        </w:numPr>
        <w:rPr>
          <w:rFonts w:ascii="Arial" w:hAnsi="Arial" w:cs="Arial"/>
          <w:i/>
          <w:sz w:val="20"/>
          <w:szCs w:val="20"/>
          <w:lang w:val="en-IN"/>
        </w:rPr>
      </w:pPr>
      <w:r w:rsidRPr="00D85BFA">
        <w:rPr>
          <w:rFonts w:ascii="Arial" w:hAnsi="Arial" w:cs="Arial"/>
          <w:i/>
          <w:sz w:val="20"/>
          <w:szCs w:val="20"/>
          <w:lang w:val="en-IN"/>
        </w:rPr>
        <w:t>Evaluation:</w:t>
      </w:r>
    </w:p>
    <w:p w14:paraId="39123299" w14:textId="738BA1F5" w:rsidR="00862DDE" w:rsidRDefault="00862DDE" w:rsidP="00862DDE">
      <w:pPr>
        <w:pStyle w:val="af"/>
        <w:numPr>
          <w:ilvl w:val="0"/>
          <w:numId w:val="4"/>
        </w:numPr>
        <w:spacing w:after="240"/>
        <w:rPr>
          <w:rFonts w:ascii="Arial" w:hAnsi="Arial" w:cs="Arial"/>
          <w:sz w:val="18"/>
          <w:szCs w:val="18"/>
          <w:lang w:val="en-IN"/>
        </w:rPr>
      </w:pPr>
      <w:r w:rsidRPr="00527EF5">
        <w:rPr>
          <w:rFonts w:ascii="Arial" w:hAnsi="Arial" w:cs="Arial"/>
          <w:sz w:val="18"/>
          <w:szCs w:val="18"/>
          <w:lang w:val="en-IN"/>
        </w:rPr>
        <w:t>Contribute to the design and implementation of evaluation initiatives</w:t>
      </w:r>
    </w:p>
    <w:p w14:paraId="4ED126F1" w14:textId="061E7810" w:rsidR="00862DDE" w:rsidRPr="00527EF5" w:rsidRDefault="00862DDE" w:rsidP="00862DDE">
      <w:pPr>
        <w:pStyle w:val="af"/>
        <w:numPr>
          <w:ilvl w:val="0"/>
          <w:numId w:val="4"/>
        </w:numPr>
        <w:spacing w:after="240"/>
        <w:rPr>
          <w:rFonts w:ascii="Arial" w:hAnsi="Arial" w:cs="Arial"/>
          <w:sz w:val="18"/>
          <w:szCs w:val="18"/>
          <w:lang w:val="en-IN"/>
        </w:rPr>
      </w:pPr>
      <w:r>
        <w:rPr>
          <w:rFonts w:ascii="Arial" w:hAnsi="Arial" w:cs="Arial"/>
          <w:sz w:val="18"/>
          <w:szCs w:val="18"/>
          <w:lang w:val="en-IN"/>
        </w:rPr>
        <w:t>Act as the evaluation focal point.</w:t>
      </w:r>
    </w:p>
    <w:p w14:paraId="56AB86BE" w14:textId="2B4165C1" w:rsidR="00D85BFA" w:rsidRPr="00527EF5" w:rsidRDefault="00D85BFA" w:rsidP="00527EF5">
      <w:pPr>
        <w:pStyle w:val="af"/>
        <w:numPr>
          <w:ilvl w:val="0"/>
          <w:numId w:val="4"/>
        </w:numPr>
        <w:spacing w:after="240"/>
        <w:rPr>
          <w:rFonts w:ascii="Arial" w:hAnsi="Arial" w:cs="Arial"/>
          <w:sz w:val="18"/>
          <w:szCs w:val="18"/>
          <w:lang w:val="en-IN"/>
        </w:rPr>
      </w:pPr>
      <w:r w:rsidRPr="00527EF5">
        <w:rPr>
          <w:rFonts w:ascii="Arial" w:hAnsi="Arial" w:cs="Arial"/>
          <w:sz w:val="18"/>
          <w:szCs w:val="18"/>
          <w:lang w:val="en-IN"/>
        </w:rPr>
        <w:lastRenderedPageBreak/>
        <w:t xml:space="preserve">Utilize critical inputs, feedback, and assessments from evaluation partners to inform changes in programme approaches and </w:t>
      </w:r>
      <w:r w:rsidR="00862DDE">
        <w:rPr>
          <w:rFonts w:ascii="Arial" w:hAnsi="Arial" w:cs="Arial"/>
          <w:sz w:val="18"/>
          <w:szCs w:val="18"/>
          <w:lang w:val="en-IN"/>
        </w:rPr>
        <w:t>proposals</w:t>
      </w:r>
      <w:r w:rsidRPr="00527EF5">
        <w:rPr>
          <w:rFonts w:ascii="Arial" w:hAnsi="Arial" w:cs="Arial"/>
          <w:sz w:val="18"/>
          <w:szCs w:val="18"/>
          <w:lang w:val="en-IN"/>
        </w:rPr>
        <w:t>.</w:t>
      </w:r>
    </w:p>
    <w:p w14:paraId="3E4D7B92" w14:textId="1E162745" w:rsidR="00D85BFA" w:rsidRPr="00D85BFA" w:rsidRDefault="00D85BFA" w:rsidP="00527EF5">
      <w:pPr>
        <w:pStyle w:val="af"/>
        <w:numPr>
          <w:ilvl w:val="0"/>
          <w:numId w:val="4"/>
        </w:numPr>
        <w:spacing w:after="240"/>
        <w:rPr>
          <w:rFonts w:ascii="Arial" w:hAnsi="Arial" w:cs="Arial"/>
          <w:sz w:val="18"/>
          <w:szCs w:val="18"/>
          <w:lang w:val="en-IN"/>
        </w:rPr>
      </w:pPr>
      <w:r w:rsidRPr="00527EF5">
        <w:rPr>
          <w:rFonts w:ascii="Arial" w:hAnsi="Arial" w:cs="Arial"/>
          <w:sz w:val="18"/>
          <w:szCs w:val="18"/>
          <w:lang w:val="en-IN"/>
        </w:rPr>
        <w:t>Coordinate evaluations with partners and vendors, including design, data collection, management and analysis</w:t>
      </w:r>
      <w:r w:rsidR="00862DDE">
        <w:rPr>
          <w:rFonts w:ascii="Arial" w:hAnsi="Arial" w:cs="Arial"/>
          <w:sz w:val="18"/>
          <w:szCs w:val="18"/>
          <w:lang w:val="en-IN"/>
        </w:rPr>
        <w:t>.</w:t>
      </w:r>
    </w:p>
    <w:p w14:paraId="0BB2914B" w14:textId="267D558B" w:rsidR="00D85BFA" w:rsidRPr="00527EF5" w:rsidRDefault="00D85BFA" w:rsidP="00527EF5">
      <w:pPr>
        <w:pStyle w:val="af"/>
        <w:numPr>
          <w:ilvl w:val="0"/>
          <w:numId w:val="4"/>
        </w:numPr>
        <w:spacing w:after="240"/>
        <w:rPr>
          <w:rFonts w:ascii="Arial" w:hAnsi="Arial" w:cs="Arial"/>
          <w:sz w:val="18"/>
          <w:szCs w:val="18"/>
          <w:lang w:val="en-IN"/>
        </w:rPr>
      </w:pPr>
      <w:r w:rsidRPr="00527EF5">
        <w:rPr>
          <w:rFonts w:ascii="Arial" w:hAnsi="Arial" w:cs="Arial"/>
          <w:sz w:val="18"/>
          <w:szCs w:val="18"/>
          <w:lang w:val="en-IN"/>
        </w:rPr>
        <w:t xml:space="preserve">Work with </w:t>
      </w:r>
      <w:r w:rsidR="00862DDE">
        <w:rPr>
          <w:rFonts w:ascii="Arial" w:hAnsi="Arial" w:cs="Arial"/>
          <w:sz w:val="18"/>
          <w:szCs w:val="18"/>
          <w:lang w:val="en-IN"/>
        </w:rPr>
        <w:t>staff</w:t>
      </w:r>
      <w:r w:rsidRPr="00527EF5">
        <w:rPr>
          <w:rFonts w:ascii="Arial" w:hAnsi="Arial" w:cs="Arial"/>
          <w:sz w:val="18"/>
          <w:szCs w:val="18"/>
          <w:lang w:val="en-IN"/>
        </w:rPr>
        <w:t xml:space="preserve"> to collect information </w:t>
      </w:r>
      <w:r w:rsidR="00862DDE">
        <w:rPr>
          <w:rFonts w:ascii="Arial" w:hAnsi="Arial" w:cs="Arial"/>
          <w:sz w:val="18"/>
          <w:szCs w:val="18"/>
          <w:lang w:val="en-IN"/>
        </w:rPr>
        <w:t>through online surveys, electronic</w:t>
      </w:r>
      <w:r w:rsidRPr="00527EF5">
        <w:rPr>
          <w:rFonts w:ascii="Arial" w:hAnsi="Arial" w:cs="Arial"/>
          <w:sz w:val="18"/>
          <w:szCs w:val="18"/>
          <w:lang w:val="en-IN"/>
        </w:rPr>
        <w:t xml:space="preserve"> interviews and/or </w:t>
      </w:r>
      <w:r w:rsidR="00862DDE">
        <w:rPr>
          <w:rFonts w:ascii="Arial" w:hAnsi="Arial" w:cs="Arial"/>
          <w:sz w:val="18"/>
          <w:szCs w:val="18"/>
          <w:lang w:val="en-IN"/>
        </w:rPr>
        <w:t>beneficiaries.</w:t>
      </w:r>
    </w:p>
    <w:p w14:paraId="14A4AB35" w14:textId="77777777" w:rsidR="00862DDE" w:rsidRDefault="00D85BFA" w:rsidP="008E08E2">
      <w:pPr>
        <w:pStyle w:val="af"/>
        <w:numPr>
          <w:ilvl w:val="0"/>
          <w:numId w:val="4"/>
        </w:numPr>
        <w:spacing w:after="240"/>
        <w:rPr>
          <w:rFonts w:ascii="Arial" w:hAnsi="Arial" w:cs="Arial"/>
          <w:sz w:val="18"/>
          <w:szCs w:val="18"/>
          <w:lang w:val="en-IN"/>
        </w:rPr>
      </w:pPr>
      <w:r w:rsidRPr="00D85BFA">
        <w:rPr>
          <w:rFonts w:ascii="Arial" w:hAnsi="Arial" w:cs="Arial"/>
          <w:sz w:val="18"/>
          <w:szCs w:val="18"/>
          <w:lang w:val="en-IN"/>
        </w:rPr>
        <w:t>Conduct quantitative and qualitative d</w:t>
      </w:r>
      <w:r w:rsidR="00862DDE" w:rsidRPr="00862DDE">
        <w:rPr>
          <w:rFonts w:ascii="Arial" w:hAnsi="Arial" w:cs="Arial"/>
          <w:sz w:val="18"/>
          <w:szCs w:val="18"/>
          <w:lang w:val="en-IN"/>
        </w:rPr>
        <w:t>ata analysis and write reports</w:t>
      </w:r>
      <w:r w:rsidR="00862DDE">
        <w:rPr>
          <w:rFonts w:ascii="Arial" w:hAnsi="Arial" w:cs="Arial"/>
          <w:sz w:val="18"/>
          <w:szCs w:val="18"/>
          <w:lang w:val="en-IN"/>
        </w:rPr>
        <w:t>.</w:t>
      </w:r>
    </w:p>
    <w:p w14:paraId="3171D83A" w14:textId="0DD8DFFA" w:rsidR="00D85BFA" w:rsidRPr="00527EF5" w:rsidRDefault="00D85BFA" w:rsidP="00527EF5">
      <w:pPr>
        <w:pStyle w:val="af"/>
        <w:spacing w:after="120" w:line="240" w:lineRule="auto"/>
        <w:ind w:left="927"/>
        <w:jc w:val="both"/>
        <w:rPr>
          <w:rFonts w:ascii="Arial" w:hAnsi="Arial" w:cs="Arial"/>
          <w:sz w:val="20"/>
          <w:szCs w:val="20"/>
          <w:lang w:val="en-US"/>
        </w:rPr>
      </w:pPr>
    </w:p>
    <w:p w14:paraId="1B2B5A9C" w14:textId="21185D20" w:rsidR="00D85BFA" w:rsidRDefault="00D85BFA" w:rsidP="00D85BFA">
      <w:pPr>
        <w:pStyle w:val="af"/>
        <w:numPr>
          <w:ilvl w:val="0"/>
          <w:numId w:val="7"/>
        </w:numPr>
        <w:rPr>
          <w:rFonts w:ascii="Arial" w:hAnsi="Arial" w:cs="Arial"/>
          <w:i/>
          <w:sz w:val="20"/>
          <w:szCs w:val="20"/>
          <w:lang w:val="en-IN"/>
        </w:rPr>
      </w:pPr>
      <w:r w:rsidRPr="00D85BFA">
        <w:rPr>
          <w:rFonts w:ascii="Arial" w:hAnsi="Arial" w:cs="Arial"/>
          <w:i/>
          <w:sz w:val="20"/>
          <w:szCs w:val="20"/>
          <w:lang w:val="en-IN"/>
        </w:rPr>
        <w:t>Reporting:</w:t>
      </w:r>
    </w:p>
    <w:p w14:paraId="3EB96BB1" w14:textId="642D2BFE" w:rsidR="00D85BFA" w:rsidRPr="00212D51" w:rsidRDefault="00D85BFA" w:rsidP="00212D51">
      <w:pPr>
        <w:pStyle w:val="af"/>
        <w:numPr>
          <w:ilvl w:val="0"/>
          <w:numId w:val="4"/>
        </w:numPr>
        <w:spacing w:after="240"/>
        <w:rPr>
          <w:rFonts w:ascii="Arial" w:hAnsi="Arial" w:cs="Arial"/>
          <w:sz w:val="18"/>
          <w:szCs w:val="18"/>
          <w:lang w:val="en-IN"/>
        </w:rPr>
      </w:pPr>
      <w:r w:rsidRPr="00212D51">
        <w:rPr>
          <w:rFonts w:ascii="Arial" w:hAnsi="Arial" w:cs="Arial"/>
          <w:sz w:val="18"/>
          <w:szCs w:val="18"/>
          <w:lang w:val="en-IN"/>
        </w:rPr>
        <w:t xml:space="preserve">Manage all inputs and changes to the </w:t>
      </w:r>
      <w:r w:rsidR="00C76C38">
        <w:rPr>
          <w:rFonts w:ascii="Arial" w:hAnsi="Arial" w:cs="Arial"/>
          <w:sz w:val="18"/>
          <w:szCs w:val="18"/>
          <w:lang w:val="en-IN"/>
        </w:rPr>
        <w:t>Results Monitoring Plan</w:t>
      </w:r>
      <w:r w:rsidRPr="00212D51">
        <w:rPr>
          <w:rFonts w:ascii="Arial" w:hAnsi="Arial" w:cs="Arial"/>
          <w:sz w:val="18"/>
          <w:szCs w:val="18"/>
          <w:lang w:val="en-IN"/>
        </w:rPr>
        <w:t xml:space="preserve"> including setting out specific quantifiable performance indicators and targets for overall objectives</w:t>
      </w:r>
      <w:r w:rsidR="00C76C38">
        <w:rPr>
          <w:rFonts w:ascii="Arial" w:hAnsi="Arial" w:cs="Arial"/>
          <w:sz w:val="18"/>
          <w:szCs w:val="18"/>
          <w:lang w:val="en-IN"/>
        </w:rPr>
        <w:t>.</w:t>
      </w:r>
    </w:p>
    <w:p w14:paraId="6578CDB4" w14:textId="5C42E526" w:rsidR="00D85BFA" w:rsidRPr="00212D51" w:rsidRDefault="00C76C38" w:rsidP="00212D51">
      <w:pPr>
        <w:pStyle w:val="af"/>
        <w:numPr>
          <w:ilvl w:val="0"/>
          <w:numId w:val="4"/>
        </w:numPr>
        <w:spacing w:after="240"/>
        <w:rPr>
          <w:rFonts w:ascii="Arial" w:hAnsi="Arial" w:cs="Arial"/>
          <w:sz w:val="18"/>
          <w:szCs w:val="18"/>
          <w:lang w:val="en-IN"/>
        </w:rPr>
      </w:pPr>
      <w:r>
        <w:rPr>
          <w:rFonts w:ascii="Arial" w:hAnsi="Arial" w:cs="Arial"/>
          <w:sz w:val="18"/>
          <w:szCs w:val="18"/>
          <w:lang w:val="en-IN"/>
        </w:rPr>
        <w:t>Write half yearly, annual and biennial reports.</w:t>
      </w:r>
    </w:p>
    <w:p w14:paraId="6D6F86BB" w14:textId="4C070CA7" w:rsidR="00D85BFA" w:rsidRPr="002C5A69" w:rsidRDefault="00D85BFA" w:rsidP="002C5A69">
      <w:pPr>
        <w:pStyle w:val="af"/>
        <w:numPr>
          <w:ilvl w:val="0"/>
          <w:numId w:val="4"/>
        </w:numPr>
        <w:spacing w:after="240"/>
        <w:rPr>
          <w:rFonts w:ascii="Arial" w:hAnsi="Arial" w:cs="Arial"/>
          <w:sz w:val="18"/>
          <w:szCs w:val="18"/>
          <w:lang w:val="en-IN"/>
        </w:rPr>
      </w:pPr>
      <w:r w:rsidRPr="00ED21F8">
        <w:rPr>
          <w:rFonts w:ascii="Arial" w:hAnsi="Arial" w:cs="Arial"/>
          <w:sz w:val="18"/>
          <w:szCs w:val="18"/>
          <w:lang w:val="en-IN"/>
        </w:rPr>
        <w:t xml:space="preserve">Contribute to </w:t>
      </w:r>
      <w:r w:rsidR="00C76C38" w:rsidRPr="00ED21F8">
        <w:rPr>
          <w:rFonts w:ascii="Arial" w:hAnsi="Arial" w:cs="Arial"/>
          <w:sz w:val="18"/>
          <w:szCs w:val="18"/>
          <w:lang w:val="en-IN"/>
        </w:rPr>
        <w:t xml:space="preserve">newsletters and office communication. </w:t>
      </w:r>
    </w:p>
    <w:p w14:paraId="3D2430C1" w14:textId="78099CB8" w:rsidR="00852141" w:rsidRPr="00F66160" w:rsidRDefault="0092627F" w:rsidP="00852141">
      <w:pPr>
        <w:shd w:val="clear" w:color="auto" w:fill="D9D9D9"/>
        <w:spacing w:after="240"/>
        <w:ind w:left="240" w:right="-143" w:hanging="382"/>
        <w:jc w:val="center"/>
        <w:rPr>
          <w:rFonts w:cs="Arial"/>
          <w:b/>
          <w:caps/>
          <w:color w:val="1F497D" w:themeColor="text2"/>
          <w:sz w:val="20"/>
          <w:szCs w:val="20"/>
          <w:lang w:val="en-IN"/>
        </w:rPr>
      </w:pPr>
      <w:r w:rsidRPr="00F66160">
        <w:rPr>
          <w:rFonts w:cs="Arial"/>
          <w:b/>
          <w:caps/>
          <w:color w:val="1F497D" w:themeColor="text2"/>
          <w:sz w:val="20"/>
          <w:szCs w:val="20"/>
          <w:lang w:val="en-IN"/>
        </w:rPr>
        <w:t>Required Qualifications</w:t>
      </w:r>
    </w:p>
    <w:p w14:paraId="34ABEB6F" w14:textId="04C1793F" w:rsidR="00F341B4" w:rsidRPr="00F66160" w:rsidRDefault="003724E9" w:rsidP="00F66160">
      <w:pPr>
        <w:pStyle w:val="af5"/>
        <w:spacing w:before="0" w:beforeAutospacing="0" w:after="0" w:afterAutospacing="0"/>
        <w:rPr>
          <w:rFonts w:ascii="Arial" w:eastAsia="宋体" w:hAnsi="Arial" w:cs="Arial"/>
          <w:sz w:val="20"/>
          <w:szCs w:val="20"/>
          <w:lang w:val="en-IN" w:eastAsia="zh-CN"/>
        </w:rPr>
      </w:pPr>
      <w:r w:rsidRPr="00F66160">
        <w:rPr>
          <w:rStyle w:val="notranslate"/>
          <w:rFonts w:ascii="Arial" w:hAnsi="Arial" w:cs="Arial"/>
          <w:b/>
          <w:bCs/>
          <w:sz w:val="20"/>
          <w:szCs w:val="20"/>
          <w:lang w:val="en-IN"/>
        </w:rPr>
        <w:t>Education</w:t>
      </w:r>
      <w:r w:rsidR="00F32401" w:rsidRPr="00F66160">
        <w:rPr>
          <w:rStyle w:val="notranslate"/>
          <w:rFonts w:ascii="Arial" w:hAnsi="Arial" w:cs="Arial"/>
          <w:b/>
          <w:bCs/>
          <w:sz w:val="20"/>
          <w:szCs w:val="20"/>
          <w:lang w:val="en-IN"/>
        </w:rPr>
        <w:tab/>
      </w:r>
      <w:r w:rsidR="00F32401" w:rsidRPr="00F66160">
        <w:rPr>
          <w:rStyle w:val="notranslate"/>
          <w:rFonts w:ascii="Arial" w:hAnsi="Arial" w:cs="Arial"/>
          <w:b/>
          <w:bCs/>
          <w:sz w:val="20"/>
          <w:szCs w:val="20"/>
          <w:lang w:val="en-IN"/>
        </w:rPr>
        <w:tab/>
      </w:r>
      <w:r w:rsidRPr="00F66160">
        <w:rPr>
          <w:rStyle w:val="notranslate"/>
          <w:rFonts w:ascii="Arial" w:hAnsi="Arial" w:cs="Arial"/>
          <w:b/>
          <w:bCs/>
          <w:sz w:val="20"/>
          <w:szCs w:val="20"/>
          <w:lang w:val="en-IN"/>
        </w:rPr>
        <w:tab/>
      </w:r>
      <w:r w:rsidR="00F66160">
        <w:rPr>
          <w:rStyle w:val="notranslate"/>
          <w:rFonts w:ascii="Arial" w:hAnsi="Arial" w:cs="Arial"/>
          <w:b/>
          <w:bCs/>
          <w:sz w:val="20"/>
          <w:szCs w:val="20"/>
          <w:lang w:val="en-IN"/>
        </w:rPr>
        <w:tab/>
      </w:r>
      <w:r w:rsidR="00F341B4" w:rsidRPr="00F66160">
        <w:rPr>
          <w:rStyle w:val="google-src-text1"/>
          <w:rFonts w:ascii="Arial" w:hAnsi="Arial" w:cs="Arial"/>
          <w:b/>
          <w:bCs/>
          <w:sz w:val="20"/>
          <w:szCs w:val="20"/>
          <w:lang w:val="en-IN"/>
          <w:specVanish w:val="0"/>
        </w:rPr>
        <w:t>:</w:t>
      </w:r>
      <w:r w:rsidR="00F341B4" w:rsidRPr="00F66160">
        <w:rPr>
          <w:rStyle w:val="notranslate"/>
          <w:rFonts w:ascii="Arial" w:hAnsi="Arial" w:cs="Arial"/>
          <w:b/>
          <w:bCs/>
          <w:sz w:val="20"/>
          <w:szCs w:val="20"/>
          <w:lang w:val="en-IN"/>
        </w:rPr>
        <w:t>:</w:t>
      </w:r>
      <w:r w:rsidRPr="00F66160">
        <w:rPr>
          <w:rFonts w:ascii="Arial" w:hAnsi="Arial" w:cs="Arial"/>
          <w:sz w:val="20"/>
          <w:szCs w:val="20"/>
          <w:lang w:val="en-IN"/>
        </w:rPr>
        <w:t xml:space="preserve"> </w:t>
      </w:r>
      <w:r w:rsidRPr="00F66160">
        <w:rPr>
          <w:rFonts w:ascii="Arial" w:eastAsia="宋体" w:hAnsi="Arial" w:cs="Arial"/>
          <w:sz w:val="20"/>
          <w:szCs w:val="20"/>
          <w:lang w:val="en-IN" w:eastAsia="zh-CN"/>
        </w:rPr>
        <w:t>Master’s degree or equivalent.</w:t>
      </w:r>
    </w:p>
    <w:p w14:paraId="4273BFE4" w14:textId="49B04A9A" w:rsidR="00F341B4" w:rsidRPr="00F66160" w:rsidRDefault="00F341B4" w:rsidP="00F66160">
      <w:pPr>
        <w:pStyle w:val="af5"/>
        <w:spacing w:before="0" w:beforeAutospacing="0" w:after="0" w:afterAutospacing="0"/>
        <w:ind w:left="2880" w:hanging="2880"/>
        <w:rPr>
          <w:rFonts w:ascii="Arial" w:hAnsi="Arial" w:cs="Arial"/>
          <w:sz w:val="20"/>
          <w:szCs w:val="20"/>
          <w:lang w:val="en-IN"/>
        </w:rPr>
      </w:pPr>
      <w:r w:rsidRPr="00F66160">
        <w:rPr>
          <w:rStyle w:val="google-src-text1"/>
          <w:rFonts w:ascii="Arial" w:hAnsi="Arial" w:cs="Arial"/>
          <w:b/>
          <w:bCs/>
          <w:sz w:val="20"/>
          <w:szCs w:val="20"/>
          <w:lang w:val="en-IN"/>
          <w:specVanish w:val="0"/>
        </w:rPr>
        <w:t>Disciplines</w:t>
      </w:r>
      <w:r w:rsidR="00F32401" w:rsidRPr="00F66160">
        <w:rPr>
          <w:rStyle w:val="google-src-text1"/>
          <w:rFonts w:ascii="Arial" w:hAnsi="Arial" w:cs="Arial"/>
          <w:b/>
          <w:bCs/>
          <w:vanish w:val="0"/>
          <w:sz w:val="20"/>
          <w:szCs w:val="20"/>
          <w:lang w:val="en-IN"/>
          <w:specVanish w:val="0"/>
        </w:rPr>
        <w:t>D</w:t>
      </w:r>
      <w:r w:rsidRPr="00F66160">
        <w:rPr>
          <w:rStyle w:val="notranslate"/>
          <w:rFonts w:ascii="Arial" w:hAnsi="Arial" w:cs="Arial"/>
          <w:b/>
          <w:bCs/>
          <w:sz w:val="20"/>
          <w:szCs w:val="20"/>
          <w:lang w:val="en-IN"/>
        </w:rPr>
        <w:t>isciplines</w:t>
      </w:r>
      <w:r w:rsidR="00F66160">
        <w:rPr>
          <w:rStyle w:val="notranslate"/>
          <w:rFonts w:ascii="Arial" w:hAnsi="Arial" w:cs="Arial"/>
          <w:b/>
          <w:bCs/>
          <w:sz w:val="20"/>
          <w:szCs w:val="20"/>
          <w:lang w:val="en-IN"/>
        </w:rPr>
        <w:tab/>
      </w:r>
      <w:r w:rsidRPr="00F66160">
        <w:rPr>
          <w:rStyle w:val="google-src-text1"/>
          <w:rFonts w:ascii="Arial" w:hAnsi="Arial" w:cs="Arial"/>
          <w:b/>
          <w:bCs/>
          <w:sz w:val="20"/>
          <w:szCs w:val="20"/>
          <w:lang w:val="en-IN"/>
          <w:specVanish w:val="0"/>
        </w:rPr>
        <w:t>:</w:t>
      </w:r>
      <w:r w:rsidRPr="00F66160">
        <w:rPr>
          <w:rStyle w:val="notranslate"/>
          <w:rFonts w:ascii="Arial" w:hAnsi="Arial" w:cs="Arial"/>
          <w:b/>
          <w:bCs/>
          <w:sz w:val="20"/>
          <w:szCs w:val="20"/>
          <w:lang w:val="en-IN"/>
        </w:rPr>
        <w:t>:</w:t>
      </w:r>
      <w:r w:rsidR="00036181">
        <w:rPr>
          <w:rStyle w:val="notranslate"/>
          <w:rFonts w:ascii="Arial" w:hAnsi="Arial" w:cs="Arial"/>
          <w:b/>
          <w:bCs/>
          <w:sz w:val="20"/>
          <w:szCs w:val="20"/>
          <w:lang w:val="en-IN"/>
        </w:rPr>
        <w:t xml:space="preserve"> </w:t>
      </w:r>
      <w:r w:rsidR="00036181">
        <w:rPr>
          <w:rFonts w:ascii="Arial" w:hAnsi="Arial" w:cs="Arial"/>
          <w:sz w:val="20"/>
          <w:szCs w:val="20"/>
          <w:lang w:val="en-IN"/>
        </w:rPr>
        <w:t>Development planning; planning, monitoring and evaluation;</w:t>
      </w:r>
      <w:r w:rsidR="00036181" w:rsidRPr="00036181">
        <w:rPr>
          <w:rFonts w:ascii="Arial" w:hAnsi="Arial" w:cs="Arial"/>
          <w:sz w:val="20"/>
          <w:szCs w:val="20"/>
          <w:lang w:val="en-IN"/>
        </w:rPr>
        <w:t xml:space="preserve"> </w:t>
      </w:r>
      <w:r w:rsidR="00036181">
        <w:rPr>
          <w:rFonts w:ascii="Arial" w:hAnsi="Arial" w:cs="Arial"/>
          <w:sz w:val="20"/>
          <w:szCs w:val="20"/>
          <w:lang w:val="en-IN"/>
        </w:rPr>
        <w:t>or s</w:t>
      </w:r>
      <w:r w:rsidR="00036181" w:rsidRPr="00036181">
        <w:rPr>
          <w:rFonts w:ascii="Arial" w:hAnsi="Arial" w:cs="Arial"/>
          <w:sz w:val="20"/>
          <w:szCs w:val="20"/>
          <w:lang w:val="en-IN"/>
        </w:rPr>
        <w:t xml:space="preserve">ocial or natural sciences, </w:t>
      </w:r>
      <w:r w:rsidR="00036181">
        <w:rPr>
          <w:rFonts w:ascii="Arial" w:hAnsi="Arial" w:cs="Arial"/>
          <w:sz w:val="20"/>
          <w:szCs w:val="20"/>
          <w:lang w:val="en-IN"/>
        </w:rPr>
        <w:t xml:space="preserve">cultural studies, </w:t>
      </w:r>
      <w:r w:rsidR="00D85BFA" w:rsidRPr="00D85BFA">
        <w:rPr>
          <w:rFonts w:ascii="Arial" w:hAnsi="Arial" w:cs="Arial"/>
          <w:sz w:val="20"/>
          <w:szCs w:val="20"/>
          <w:lang w:val="en-IN"/>
        </w:rPr>
        <w:t xml:space="preserve">human rights, </w:t>
      </w:r>
      <w:r w:rsidR="00036181">
        <w:rPr>
          <w:rFonts w:ascii="Arial" w:hAnsi="Arial" w:cs="Arial"/>
          <w:sz w:val="20"/>
          <w:szCs w:val="20"/>
          <w:lang w:val="en-IN"/>
        </w:rPr>
        <w:t>or</w:t>
      </w:r>
      <w:r w:rsidR="00D85BFA" w:rsidRPr="00D85BFA">
        <w:rPr>
          <w:rFonts w:ascii="Arial" w:hAnsi="Arial" w:cs="Arial"/>
          <w:sz w:val="20"/>
          <w:szCs w:val="20"/>
          <w:lang w:val="en-IN"/>
        </w:rPr>
        <w:t xml:space="preserve"> public policy</w:t>
      </w:r>
      <w:r w:rsidR="00036181">
        <w:rPr>
          <w:rFonts w:ascii="Arial" w:hAnsi="Arial" w:cs="Arial"/>
          <w:sz w:val="20"/>
          <w:szCs w:val="20"/>
          <w:lang w:val="en-IN"/>
        </w:rPr>
        <w:t xml:space="preserve"> with specialisation in development planning; planning, monitoring and evaluation</w:t>
      </w:r>
      <w:r w:rsidR="003724E9" w:rsidRPr="00F66160">
        <w:rPr>
          <w:rFonts w:ascii="Arial" w:hAnsi="Arial" w:cs="Arial"/>
          <w:sz w:val="20"/>
          <w:szCs w:val="20"/>
          <w:lang w:val="en-IN"/>
        </w:rPr>
        <w:t>.</w:t>
      </w:r>
    </w:p>
    <w:p w14:paraId="6D955B00" w14:textId="152620A6" w:rsidR="00F341B4" w:rsidRPr="00F66160" w:rsidRDefault="00F341B4" w:rsidP="00F66160">
      <w:pPr>
        <w:pStyle w:val="af5"/>
        <w:spacing w:before="0" w:beforeAutospacing="0" w:after="0" w:afterAutospacing="0"/>
        <w:rPr>
          <w:rFonts w:ascii="Arial" w:hAnsi="Arial" w:cs="Arial"/>
          <w:sz w:val="20"/>
          <w:szCs w:val="20"/>
          <w:lang w:val="en-IN"/>
        </w:rPr>
      </w:pPr>
      <w:r w:rsidRPr="00F66160">
        <w:rPr>
          <w:rStyle w:val="google-src-text1"/>
          <w:rFonts w:ascii="Arial" w:hAnsi="Arial" w:cs="Arial"/>
          <w:b/>
          <w:bCs/>
          <w:sz w:val="20"/>
          <w:szCs w:val="20"/>
          <w:lang w:val="en-IN"/>
          <w:specVanish w:val="0"/>
        </w:rPr>
        <w:t>Compétences linguistiques</w:t>
      </w:r>
      <w:r w:rsidRPr="00F66160">
        <w:rPr>
          <w:rStyle w:val="notranslate"/>
          <w:rFonts w:ascii="Arial" w:hAnsi="Arial" w:cs="Arial"/>
          <w:b/>
          <w:bCs/>
          <w:sz w:val="20"/>
          <w:szCs w:val="20"/>
          <w:lang w:val="en-IN"/>
        </w:rPr>
        <w:t>Language skills</w:t>
      </w:r>
      <w:r w:rsidR="00F32401" w:rsidRPr="00F66160">
        <w:rPr>
          <w:rStyle w:val="notranslate"/>
          <w:rFonts w:ascii="Arial" w:hAnsi="Arial" w:cs="Arial"/>
          <w:b/>
          <w:bCs/>
          <w:sz w:val="20"/>
          <w:szCs w:val="20"/>
          <w:lang w:val="en-IN"/>
        </w:rPr>
        <w:tab/>
      </w:r>
      <w:r w:rsidR="003724E9" w:rsidRPr="00F66160">
        <w:rPr>
          <w:rStyle w:val="notranslate"/>
          <w:rFonts w:ascii="Arial" w:hAnsi="Arial" w:cs="Arial"/>
          <w:b/>
          <w:bCs/>
          <w:sz w:val="20"/>
          <w:szCs w:val="20"/>
          <w:lang w:val="en-IN"/>
        </w:rPr>
        <w:tab/>
      </w:r>
      <w:r w:rsidR="00F66160">
        <w:rPr>
          <w:rStyle w:val="notranslate"/>
          <w:rFonts w:ascii="Arial" w:hAnsi="Arial" w:cs="Arial"/>
          <w:b/>
          <w:bCs/>
          <w:sz w:val="20"/>
          <w:szCs w:val="20"/>
          <w:lang w:val="en-IN"/>
        </w:rPr>
        <w:tab/>
      </w:r>
      <w:r w:rsidRPr="00F66160">
        <w:rPr>
          <w:rStyle w:val="google-src-text1"/>
          <w:rFonts w:ascii="Arial" w:hAnsi="Arial" w:cs="Arial"/>
          <w:b/>
          <w:bCs/>
          <w:sz w:val="20"/>
          <w:szCs w:val="20"/>
          <w:lang w:val="en-IN"/>
          <w:specVanish w:val="0"/>
        </w:rPr>
        <w:t>:</w:t>
      </w:r>
      <w:r w:rsidRPr="00F66160">
        <w:rPr>
          <w:rStyle w:val="notranslate"/>
          <w:rFonts w:ascii="Arial" w:hAnsi="Arial" w:cs="Arial"/>
          <w:b/>
          <w:bCs/>
          <w:sz w:val="20"/>
          <w:szCs w:val="20"/>
          <w:lang w:val="en-IN"/>
        </w:rPr>
        <w:t>:</w:t>
      </w:r>
      <w:r w:rsidRPr="00F66160">
        <w:rPr>
          <w:rFonts w:ascii="Arial" w:hAnsi="Arial" w:cs="Arial"/>
          <w:sz w:val="20"/>
          <w:szCs w:val="20"/>
          <w:lang w:val="en-IN"/>
        </w:rPr>
        <w:t xml:space="preserve"> </w:t>
      </w:r>
      <w:r w:rsidR="003724E9" w:rsidRPr="00F66160">
        <w:rPr>
          <w:rFonts w:ascii="Arial" w:eastAsia="宋体" w:hAnsi="Arial" w:cs="Arial"/>
          <w:sz w:val="20"/>
          <w:szCs w:val="20"/>
          <w:lang w:val="en-IN" w:eastAsia="zh-CN"/>
        </w:rPr>
        <w:t>English</w:t>
      </w:r>
    </w:p>
    <w:p w14:paraId="5C744651" w14:textId="77777777" w:rsidR="004F0F53" w:rsidRDefault="004F0F53" w:rsidP="00F66160">
      <w:pPr>
        <w:pStyle w:val="af5"/>
        <w:spacing w:before="0" w:beforeAutospacing="0" w:after="0" w:afterAutospacing="0"/>
        <w:rPr>
          <w:rStyle w:val="google-src-text1"/>
          <w:rFonts w:ascii="Arial" w:hAnsi="Arial" w:cs="Arial"/>
          <w:b/>
          <w:bCs/>
          <w:vanish w:val="0"/>
          <w:sz w:val="20"/>
          <w:szCs w:val="20"/>
          <w:lang w:val="en-IN"/>
        </w:rPr>
      </w:pPr>
    </w:p>
    <w:p w14:paraId="10217884" w14:textId="49BC6B7C" w:rsidR="003724E9" w:rsidRPr="00F66160" w:rsidRDefault="00F341B4" w:rsidP="00F66160">
      <w:pPr>
        <w:pStyle w:val="af5"/>
        <w:spacing w:before="0" w:beforeAutospacing="0" w:after="0" w:afterAutospacing="0"/>
        <w:rPr>
          <w:rFonts w:ascii="Arial" w:hAnsi="Arial" w:cs="Arial"/>
          <w:sz w:val="20"/>
          <w:szCs w:val="20"/>
          <w:lang w:val="en-IN"/>
        </w:rPr>
      </w:pPr>
      <w:r w:rsidRPr="00F66160">
        <w:rPr>
          <w:rStyle w:val="google-src-text1"/>
          <w:rFonts w:ascii="Arial" w:hAnsi="Arial" w:cs="Arial"/>
          <w:b/>
          <w:bCs/>
          <w:sz w:val="20"/>
          <w:szCs w:val="20"/>
          <w:lang w:val="en-IN"/>
          <w:specVanish w:val="0"/>
        </w:rPr>
        <w:t>Compétences et aptitudes</w:t>
      </w:r>
      <w:r w:rsidR="003724E9" w:rsidRPr="00F66160">
        <w:rPr>
          <w:rStyle w:val="notranslate"/>
          <w:rFonts w:ascii="Arial" w:hAnsi="Arial" w:cs="Arial"/>
          <w:b/>
          <w:bCs/>
          <w:sz w:val="20"/>
          <w:szCs w:val="20"/>
          <w:lang w:val="en-IN"/>
        </w:rPr>
        <w:t>Competencies and skills</w:t>
      </w:r>
      <w:r w:rsidRPr="00F66160">
        <w:rPr>
          <w:rStyle w:val="google-src-text1"/>
          <w:rFonts w:ascii="Arial" w:hAnsi="Arial" w:cs="Arial"/>
          <w:b/>
          <w:bCs/>
          <w:sz w:val="20"/>
          <w:szCs w:val="20"/>
          <w:lang w:val="en-IN"/>
          <w:specVanish w:val="0"/>
        </w:rPr>
        <w:t>:</w:t>
      </w:r>
      <w:r w:rsidR="00F32401" w:rsidRPr="00F66160">
        <w:rPr>
          <w:rStyle w:val="notranslate"/>
          <w:rFonts w:ascii="Arial" w:hAnsi="Arial" w:cs="Arial"/>
          <w:sz w:val="20"/>
          <w:szCs w:val="20"/>
          <w:lang w:val="en-IN"/>
        </w:rPr>
        <w:tab/>
      </w:r>
      <w:r w:rsidRPr="00F66160">
        <w:rPr>
          <w:rStyle w:val="notranslate"/>
          <w:rFonts w:ascii="Arial" w:hAnsi="Arial" w:cs="Arial"/>
          <w:b/>
          <w:bCs/>
          <w:sz w:val="20"/>
          <w:szCs w:val="20"/>
          <w:lang w:val="en-IN"/>
        </w:rPr>
        <w:t>:</w:t>
      </w:r>
      <w:r w:rsidRPr="00F66160">
        <w:rPr>
          <w:rFonts w:ascii="Arial" w:hAnsi="Arial" w:cs="Arial"/>
          <w:sz w:val="20"/>
          <w:szCs w:val="20"/>
          <w:lang w:val="en-IN"/>
        </w:rPr>
        <w:t xml:space="preserve"> </w:t>
      </w:r>
      <w:r w:rsidR="00F32401" w:rsidRPr="00F66160">
        <w:rPr>
          <w:rFonts w:ascii="Arial" w:eastAsia="宋体" w:hAnsi="Arial" w:cs="Arial"/>
          <w:sz w:val="20"/>
          <w:szCs w:val="20"/>
          <w:lang w:val="en-IN" w:eastAsia="zh-CN"/>
        </w:rPr>
        <w:t>The following qualifications are required:</w:t>
      </w:r>
    </w:p>
    <w:p w14:paraId="5CD0B50E" w14:textId="77777777" w:rsidR="00F66160" w:rsidRDefault="00F66160" w:rsidP="0025250B">
      <w:pPr>
        <w:jc w:val="both"/>
        <w:rPr>
          <w:rFonts w:cs="Arial"/>
          <w:i/>
          <w:sz w:val="20"/>
          <w:szCs w:val="20"/>
          <w:lang w:val="en-US"/>
        </w:rPr>
      </w:pPr>
    </w:p>
    <w:p w14:paraId="59C66FF5" w14:textId="37769F79" w:rsidR="00F32401" w:rsidRPr="00F66160" w:rsidRDefault="008D396D" w:rsidP="0025250B">
      <w:pPr>
        <w:jc w:val="both"/>
        <w:rPr>
          <w:rFonts w:cs="Arial"/>
          <w:i/>
          <w:sz w:val="20"/>
          <w:szCs w:val="20"/>
          <w:lang w:val="en-US"/>
        </w:rPr>
      </w:pPr>
      <w:r w:rsidRPr="00F66160">
        <w:rPr>
          <w:rFonts w:cs="Arial"/>
          <w:i/>
          <w:sz w:val="20"/>
          <w:szCs w:val="20"/>
          <w:lang w:val="en-US"/>
        </w:rPr>
        <w:t xml:space="preserve">Skills and </w:t>
      </w:r>
      <w:r w:rsidR="00F32401" w:rsidRPr="00F66160">
        <w:rPr>
          <w:rFonts w:cs="Arial"/>
          <w:i/>
          <w:sz w:val="20"/>
          <w:szCs w:val="20"/>
          <w:lang w:val="en-US"/>
        </w:rPr>
        <w:t>Competencies:</w:t>
      </w:r>
    </w:p>
    <w:p w14:paraId="18219314" w14:textId="12937DCD" w:rsidR="00D85BFA" w:rsidRPr="00D85BFA" w:rsidRDefault="00ED21F8" w:rsidP="00ED21F8">
      <w:pPr>
        <w:pStyle w:val="af"/>
        <w:numPr>
          <w:ilvl w:val="0"/>
          <w:numId w:val="4"/>
        </w:numPr>
        <w:spacing w:after="240"/>
        <w:rPr>
          <w:rFonts w:ascii="Arial" w:hAnsi="Arial" w:cs="Arial"/>
          <w:sz w:val="18"/>
          <w:szCs w:val="18"/>
          <w:lang w:val="en-IN"/>
        </w:rPr>
      </w:pPr>
      <w:r>
        <w:rPr>
          <w:rFonts w:ascii="Arial" w:hAnsi="Arial" w:cs="Arial"/>
          <w:sz w:val="18"/>
          <w:szCs w:val="18"/>
          <w:lang w:val="en-IN"/>
        </w:rPr>
        <w:t xml:space="preserve">One or two years of experience in PME and reporting </w:t>
      </w:r>
      <w:r w:rsidR="00D85BFA" w:rsidRPr="00D85BFA">
        <w:rPr>
          <w:rFonts w:ascii="Arial" w:hAnsi="Arial" w:cs="Arial"/>
          <w:sz w:val="18"/>
          <w:szCs w:val="18"/>
          <w:lang w:val="en-IN"/>
        </w:rPr>
        <w:t>and/or related activities;</w:t>
      </w:r>
    </w:p>
    <w:p w14:paraId="5B1425F4" w14:textId="77777777" w:rsidR="00D85BFA" w:rsidRPr="00D85BFA" w:rsidRDefault="00D85BFA" w:rsidP="00ED21F8">
      <w:pPr>
        <w:pStyle w:val="af"/>
        <w:numPr>
          <w:ilvl w:val="0"/>
          <w:numId w:val="4"/>
        </w:numPr>
        <w:spacing w:after="240"/>
        <w:rPr>
          <w:rFonts w:ascii="Arial" w:hAnsi="Arial" w:cs="Arial"/>
          <w:sz w:val="18"/>
          <w:szCs w:val="18"/>
          <w:lang w:val="en-IN"/>
        </w:rPr>
      </w:pPr>
      <w:r w:rsidRPr="00D85BFA">
        <w:rPr>
          <w:rFonts w:ascii="Arial" w:hAnsi="Arial" w:cs="Arial"/>
          <w:sz w:val="18"/>
          <w:szCs w:val="18"/>
          <w:lang w:val="en-IN"/>
        </w:rPr>
        <w:t>Strong analysis and report-writing skills;</w:t>
      </w:r>
    </w:p>
    <w:p w14:paraId="2F00EA9E" w14:textId="5C05D70B" w:rsidR="00D85BFA" w:rsidRPr="00D85BFA" w:rsidRDefault="008C0635" w:rsidP="00ED21F8">
      <w:pPr>
        <w:pStyle w:val="af"/>
        <w:numPr>
          <w:ilvl w:val="0"/>
          <w:numId w:val="4"/>
        </w:numPr>
        <w:spacing w:after="240"/>
        <w:rPr>
          <w:rFonts w:ascii="Arial" w:hAnsi="Arial" w:cs="Arial"/>
          <w:sz w:val="18"/>
          <w:szCs w:val="18"/>
          <w:lang w:val="en-IN"/>
        </w:rPr>
      </w:pPr>
      <w:r>
        <w:rPr>
          <w:rFonts w:ascii="Arial" w:hAnsi="Arial" w:cs="Arial"/>
          <w:sz w:val="18"/>
          <w:szCs w:val="18"/>
          <w:lang w:val="en-IN"/>
        </w:rPr>
        <w:t>Ability</w:t>
      </w:r>
      <w:r w:rsidR="00D85BFA" w:rsidRPr="00D85BFA">
        <w:rPr>
          <w:rFonts w:ascii="Arial" w:hAnsi="Arial" w:cs="Arial"/>
          <w:sz w:val="18"/>
          <w:szCs w:val="18"/>
          <w:lang w:val="en-IN"/>
        </w:rPr>
        <w:t xml:space="preserve"> and willingness to work as a member of a team with people of different </w:t>
      </w:r>
      <w:r>
        <w:rPr>
          <w:rFonts w:ascii="Arial" w:hAnsi="Arial" w:cs="Arial"/>
          <w:sz w:val="18"/>
          <w:szCs w:val="18"/>
          <w:lang w:val="en-IN"/>
        </w:rPr>
        <w:t xml:space="preserve">social, </w:t>
      </w:r>
      <w:r w:rsidR="00D85BFA" w:rsidRPr="00D85BFA">
        <w:rPr>
          <w:rFonts w:ascii="Arial" w:hAnsi="Arial" w:cs="Arial"/>
          <w:sz w:val="18"/>
          <w:szCs w:val="18"/>
          <w:lang w:val="en-IN"/>
        </w:rPr>
        <w:t>cultural and religious backgrounds, different gender, different professional experiences, and diverse political views </w:t>
      </w:r>
    </w:p>
    <w:p w14:paraId="5135753B" w14:textId="77777777" w:rsidR="00D85BFA" w:rsidRPr="00D85BFA" w:rsidRDefault="00D85BFA" w:rsidP="00ED21F8">
      <w:pPr>
        <w:pStyle w:val="af"/>
        <w:numPr>
          <w:ilvl w:val="0"/>
          <w:numId w:val="4"/>
        </w:numPr>
        <w:spacing w:after="240"/>
        <w:rPr>
          <w:rFonts w:ascii="Arial" w:hAnsi="Arial" w:cs="Arial"/>
          <w:sz w:val="18"/>
          <w:szCs w:val="18"/>
          <w:lang w:val="en-IN"/>
        </w:rPr>
      </w:pPr>
      <w:r w:rsidRPr="00D85BFA">
        <w:rPr>
          <w:rFonts w:ascii="Arial" w:hAnsi="Arial" w:cs="Arial"/>
          <w:sz w:val="18"/>
          <w:szCs w:val="18"/>
          <w:lang w:val="en-IN"/>
        </w:rPr>
        <w:t>Ability to integrate a gender perspective into tasks and activities;</w:t>
      </w:r>
    </w:p>
    <w:p w14:paraId="57AAD775" w14:textId="77777777" w:rsidR="00ED21F8" w:rsidRDefault="00D85BFA" w:rsidP="00ED21F8">
      <w:pPr>
        <w:pStyle w:val="af"/>
        <w:numPr>
          <w:ilvl w:val="0"/>
          <w:numId w:val="4"/>
        </w:numPr>
        <w:spacing w:after="240"/>
        <w:rPr>
          <w:rFonts w:ascii="Arial" w:hAnsi="Arial" w:cs="Arial"/>
          <w:sz w:val="18"/>
          <w:szCs w:val="18"/>
          <w:lang w:val="en-IN"/>
        </w:rPr>
      </w:pPr>
      <w:r w:rsidRPr="00D85BFA">
        <w:rPr>
          <w:rFonts w:ascii="Arial" w:hAnsi="Arial" w:cs="Arial"/>
          <w:sz w:val="18"/>
          <w:szCs w:val="18"/>
          <w:lang w:val="en-IN"/>
        </w:rPr>
        <w:t>Ability to assess the situation and react rapidly, taking appropriate action;</w:t>
      </w:r>
    </w:p>
    <w:p w14:paraId="0ADF3D5E" w14:textId="75E19E78" w:rsidR="00D85BFA" w:rsidRPr="00D85BFA" w:rsidRDefault="00ED21F8" w:rsidP="00ED21F8">
      <w:pPr>
        <w:pStyle w:val="af"/>
        <w:numPr>
          <w:ilvl w:val="0"/>
          <w:numId w:val="4"/>
        </w:numPr>
        <w:spacing w:after="240"/>
        <w:rPr>
          <w:rFonts w:ascii="Arial" w:hAnsi="Arial" w:cs="Arial"/>
          <w:sz w:val="18"/>
          <w:szCs w:val="18"/>
          <w:lang w:val="en-IN"/>
        </w:rPr>
      </w:pPr>
      <w:r>
        <w:rPr>
          <w:rFonts w:ascii="Arial" w:hAnsi="Arial" w:cs="Arial"/>
          <w:sz w:val="18"/>
          <w:szCs w:val="18"/>
          <w:lang w:val="en-IN"/>
        </w:rPr>
        <w:t>C</w:t>
      </w:r>
      <w:r w:rsidR="00D85BFA" w:rsidRPr="00D85BFA">
        <w:rPr>
          <w:rFonts w:ascii="Arial" w:hAnsi="Arial" w:cs="Arial"/>
          <w:sz w:val="18"/>
          <w:szCs w:val="18"/>
          <w:lang w:val="en-IN"/>
        </w:rPr>
        <w:t>apability to translate events</w:t>
      </w:r>
      <w:r w:rsidR="009F2CF7">
        <w:rPr>
          <w:rFonts w:ascii="Arial" w:hAnsi="Arial" w:cs="Arial"/>
          <w:sz w:val="18"/>
          <w:szCs w:val="18"/>
          <w:lang w:val="en-IN"/>
        </w:rPr>
        <w:t xml:space="preserve"> and </w:t>
      </w:r>
      <w:proofErr w:type="spellStart"/>
      <w:r w:rsidR="009F2CF7">
        <w:rPr>
          <w:rFonts w:ascii="Arial" w:hAnsi="Arial" w:cs="Arial"/>
          <w:sz w:val="18"/>
          <w:szCs w:val="18"/>
          <w:lang w:val="en-IN"/>
        </w:rPr>
        <w:t>informaiton</w:t>
      </w:r>
      <w:proofErr w:type="spellEnd"/>
      <w:r w:rsidR="00D85BFA" w:rsidRPr="00D85BFA">
        <w:rPr>
          <w:rFonts w:ascii="Arial" w:hAnsi="Arial" w:cs="Arial"/>
          <w:sz w:val="18"/>
          <w:szCs w:val="18"/>
          <w:lang w:val="en-IN"/>
        </w:rPr>
        <w:t xml:space="preserve"> into concise and accurate oral and written reports;</w:t>
      </w:r>
    </w:p>
    <w:p w14:paraId="3141E5F6" w14:textId="5664FDB6" w:rsidR="00D85BFA" w:rsidRPr="00D85BFA" w:rsidRDefault="00ED21F8" w:rsidP="00ED21F8">
      <w:pPr>
        <w:pStyle w:val="af"/>
        <w:numPr>
          <w:ilvl w:val="0"/>
          <w:numId w:val="4"/>
        </w:numPr>
        <w:spacing w:after="240"/>
        <w:rPr>
          <w:rFonts w:ascii="Arial" w:hAnsi="Arial" w:cs="Arial"/>
          <w:sz w:val="18"/>
          <w:szCs w:val="18"/>
          <w:lang w:val="en-IN"/>
        </w:rPr>
      </w:pPr>
      <w:r>
        <w:rPr>
          <w:rFonts w:ascii="Arial" w:hAnsi="Arial" w:cs="Arial"/>
          <w:sz w:val="18"/>
          <w:szCs w:val="18"/>
          <w:lang w:val="en-IN"/>
        </w:rPr>
        <w:t xml:space="preserve">High level of </w:t>
      </w:r>
      <w:r w:rsidR="00D85BFA" w:rsidRPr="00D85BFA">
        <w:rPr>
          <w:rFonts w:ascii="Arial" w:hAnsi="Arial" w:cs="Arial"/>
          <w:sz w:val="18"/>
          <w:szCs w:val="18"/>
          <w:lang w:val="en-IN"/>
        </w:rPr>
        <w:t>fluency in the English language, both oral and written;</w:t>
      </w:r>
    </w:p>
    <w:p w14:paraId="2DAEB844" w14:textId="43E38048" w:rsidR="00F32401" w:rsidRPr="00ED21F8" w:rsidRDefault="00ED21F8" w:rsidP="00ED21F8">
      <w:pPr>
        <w:pStyle w:val="af"/>
        <w:numPr>
          <w:ilvl w:val="0"/>
          <w:numId w:val="4"/>
        </w:numPr>
        <w:spacing w:after="240"/>
        <w:rPr>
          <w:rFonts w:ascii="Arial" w:hAnsi="Arial" w:cs="Arial"/>
          <w:sz w:val="18"/>
          <w:szCs w:val="18"/>
          <w:lang w:val="en-IN"/>
        </w:rPr>
      </w:pPr>
      <w:r>
        <w:rPr>
          <w:rFonts w:ascii="Arial" w:hAnsi="Arial" w:cs="Arial"/>
          <w:sz w:val="18"/>
          <w:szCs w:val="18"/>
          <w:lang w:val="en-IN"/>
        </w:rPr>
        <w:t>Very well-verse</w:t>
      </w:r>
      <w:r w:rsidR="002C5A69">
        <w:rPr>
          <w:rFonts w:ascii="Arial" w:hAnsi="Arial" w:cs="Arial"/>
          <w:sz w:val="18"/>
          <w:szCs w:val="18"/>
          <w:lang w:val="en-IN"/>
        </w:rPr>
        <w:t>d</w:t>
      </w:r>
      <w:r>
        <w:rPr>
          <w:rFonts w:ascii="Arial" w:hAnsi="Arial" w:cs="Arial"/>
          <w:sz w:val="18"/>
          <w:szCs w:val="18"/>
          <w:lang w:val="en-IN"/>
        </w:rPr>
        <w:t xml:space="preserve"> in using ICT, including Office applications, internet, intranet, etc</w:t>
      </w:r>
      <w:r w:rsidR="00D85BFA" w:rsidRPr="00ED21F8">
        <w:rPr>
          <w:rFonts w:ascii="Arial" w:hAnsi="Arial" w:cs="Arial"/>
          <w:sz w:val="18"/>
          <w:szCs w:val="18"/>
          <w:lang w:val="en-IN"/>
        </w:rPr>
        <w:t>.</w:t>
      </w:r>
    </w:p>
    <w:p w14:paraId="7044CD4F" w14:textId="77777777" w:rsidR="00036181" w:rsidRPr="00036181" w:rsidRDefault="00036181" w:rsidP="00ED21F8">
      <w:pPr>
        <w:jc w:val="both"/>
        <w:rPr>
          <w:rFonts w:cs="Arial"/>
          <w:i/>
          <w:sz w:val="20"/>
          <w:szCs w:val="20"/>
          <w:lang w:val="en-US"/>
        </w:rPr>
      </w:pPr>
      <w:r w:rsidRPr="00ED21F8">
        <w:rPr>
          <w:rFonts w:cs="Arial"/>
          <w:i/>
          <w:sz w:val="20"/>
          <w:szCs w:val="20"/>
          <w:lang w:val="en-US"/>
        </w:rPr>
        <w:t>Core values</w:t>
      </w:r>
      <w:r w:rsidRPr="00036181">
        <w:rPr>
          <w:rFonts w:cs="Arial"/>
          <w:i/>
          <w:sz w:val="20"/>
          <w:szCs w:val="20"/>
          <w:lang w:val="en-US"/>
        </w:rPr>
        <w:t> </w:t>
      </w:r>
    </w:p>
    <w:p w14:paraId="0D516939" w14:textId="77777777" w:rsidR="00ED21F8" w:rsidRPr="00036181" w:rsidRDefault="00ED21F8" w:rsidP="00561132">
      <w:pPr>
        <w:pStyle w:val="af"/>
        <w:numPr>
          <w:ilvl w:val="0"/>
          <w:numId w:val="4"/>
        </w:numPr>
        <w:spacing w:after="240"/>
        <w:rPr>
          <w:rFonts w:ascii="Arial" w:hAnsi="Arial" w:cs="Arial"/>
          <w:sz w:val="18"/>
          <w:szCs w:val="18"/>
          <w:lang w:val="en-IN"/>
        </w:rPr>
      </w:pPr>
      <w:r w:rsidRPr="00036181">
        <w:rPr>
          <w:rFonts w:ascii="Arial" w:hAnsi="Arial" w:cs="Arial"/>
          <w:sz w:val="18"/>
          <w:szCs w:val="18"/>
          <w:lang w:val="en-IN"/>
        </w:rPr>
        <w:t>Commitment: Actively contributes to achieving organizational goals </w:t>
      </w:r>
    </w:p>
    <w:p w14:paraId="59D33835" w14:textId="7C7D0B20" w:rsidR="00ED21F8" w:rsidRPr="00561132" w:rsidRDefault="00ED21F8" w:rsidP="00561132">
      <w:pPr>
        <w:pStyle w:val="af"/>
        <w:numPr>
          <w:ilvl w:val="0"/>
          <w:numId w:val="4"/>
        </w:numPr>
        <w:spacing w:after="240"/>
        <w:rPr>
          <w:rFonts w:ascii="Arial" w:hAnsi="Arial" w:cs="Arial"/>
          <w:sz w:val="18"/>
          <w:szCs w:val="18"/>
          <w:lang w:val="en-IN"/>
        </w:rPr>
      </w:pPr>
      <w:r w:rsidRPr="00036181">
        <w:rPr>
          <w:rFonts w:ascii="Arial" w:hAnsi="Arial" w:cs="Arial"/>
          <w:sz w:val="18"/>
          <w:szCs w:val="18"/>
          <w:lang w:val="en-IN"/>
        </w:rPr>
        <w:t xml:space="preserve">Integrity: Acts </w:t>
      </w:r>
      <w:r w:rsidR="00561132" w:rsidRPr="00561132">
        <w:rPr>
          <w:rFonts w:ascii="Arial" w:hAnsi="Arial" w:cs="Arial"/>
          <w:sz w:val="18"/>
          <w:szCs w:val="18"/>
          <w:lang w:val="en-IN"/>
        </w:rPr>
        <w:t>in consistency</w:t>
      </w:r>
      <w:r w:rsidRPr="00036181">
        <w:rPr>
          <w:rFonts w:ascii="Arial" w:hAnsi="Arial" w:cs="Arial"/>
          <w:sz w:val="18"/>
          <w:szCs w:val="18"/>
          <w:lang w:val="en-IN"/>
        </w:rPr>
        <w:t xml:space="preserve"> with the Organization's core value</w:t>
      </w:r>
      <w:r w:rsidR="00561132" w:rsidRPr="00561132">
        <w:rPr>
          <w:rFonts w:ascii="Arial" w:hAnsi="Arial" w:cs="Arial"/>
          <w:sz w:val="18"/>
          <w:szCs w:val="18"/>
          <w:lang w:val="en-IN"/>
        </w:rPr>
        <w:t>s and organizational principles</w:t>
      </w:r>
    </w:p>
    <w:p w14:paraId="4C2C6AC5" w14:textId="77777777" w:rsidR="00561132" w:rsidRPr="00036181" w:rsidRDefault="00561132" w:rsidP="00561132">
      <w:pPr>
        <w:pStyle w:val="af"/>
        <w:numPr>
          <w:ilvl w:val="0"/>
          <w:numId w:val="4"/>
        </w:numPr>
        <w:spacing w:after="240"/>
        <w:rPr>
          <w:rFonts w:ascii="Arial" w:hAnsi="Arial" w:cs="Arial"/>
          <w:sz w:val="18"/>
          <w:szCs w:val="18"/>
          <w:lang w:val="en-IN"/>
        </w:rPr>
      </w:pPr>
      <w:r w:rsidRPr="00036181">
        <w:rPr>
          <w:rFonts w:ascii="Arial" w:hAnsi="Arial" w:cs="Arial"/>
          <w:sz w:val="18"/>
          <w:szCs w:val="18"/>
          <w:lang w:val="en-IN"/>
        </w:rPr>
        <w:t>Diversity: Respects others and values their diverse perspectives and contributions </w:t>
      </w:r>
    </w:p>
    <w:p w14:paraId="24BE72BF" w14:textId="50DA7083" w:rsidR="00ED21F8" w:rsidRPr="00036181" w:rsidRDefault="00ED21F8" w:rsidP="00561132">
      <w:pPr>
        <w:pStyle w:val="af"/>
        <w:numPr>
          <w:ilvl w:val="0"/>
          <w:numId w:val="4"/>
        </w:numPr>
        <w:spacing w:after="240"/>
        <w:rPr>
          <w:rFonts w:ascii="Arial" w:hAnsi="Arial" w:cs="Arial"/>
          <w:sz w:val="18"/>
          <w:szCs w:val="18"/>
          <w:lang w:val="en-IN"/>
        </w:rPr>
      </w:pPr>
      <w:r w:rsidRPr="00561132">
        <w:rPr>
          <w:rFonts w:ascii="Arial" w:hAnsi="Arial" w:cs="Arial"/>
          <w:sz w:val="18"/>
          <w:szCs w:val="18"/>
          <w:lang w:val="en-IN"/>
        </w:rPr>
        <w:t xml:space="preserve">Professionalism: </w:t>
      </w:r>
      <w:r w:rsidR="00561132" w:rsidRPr="00561132">
        <w:rPr>
          <w:rFonts w:ascii="Arial" w:hAnsi="Arial" w:cs="Arial"/>
          <w:sz w:val="18"/>
          <w:szCs w:val="18"/>
          <w:lang w:val="en-IN"/>
        </w:rPr>
        <w:t xml:space="preserve">Takes initiative, responsibility and applies careful judgment </w:t>
      </w:r>
    </w:p>
    <w:p w14:paraId="1B94A02E" w14:textId="77777777" w:rsidR="00036181" w:rsidRPr="00036181" w:rsidRDefault="00036181" w:rsidP="00561132">
      <w:pPr>
        <w:jc w:val="both"/>
        <w:rPr>
          <w:rFonts w:cs="Arial"/>
          <w:i/>
          <w:sz w:val="20"/>
          <w:szCs w:val="20"/>
          <w:lang w:val="en-US"/>
        </w:rPr>
      </w:pPr>
      <w:r w:rsidRPr="00561132">
        <w:rPr>
          <w:rFonts w:cs="Arial"/>
          <w:i/>
          <w:sz w:val="20"/>
          <w:szCs w:val="20"/>
          <w:lang w:val="en-US"/>
        </w:rPr>
        <w:t>Core competencies</w:t>
      </w:r>
      <w:r w:rsidRPr="00036181">
        <w:rPr>
          <w:rFonts w:cs="Arial"/>
          <w:i/>
          <w:sz w:val="20"/>
          <w:szCs w:val="20"/>
          <w:lang w:val="en-US"/>
        </w:rPr>
        <w:t> </w:t>
      </w:r>
    </w:p>
    <w:p w14:paraId="6E193BE5" w14:textId="77777777" w:rsidR="00561132" w:rsidRPr="00036181" w:rsidRDefault="00561132" w:rsidP="00561132">
      <w:pPr>
        <w:pStyle w:val="af"/>
        <w:numPr>
          <w:ilvl w:val="0"/>
          <w:numId w:val="4"/>
        </w:numPr>
        <w:spacing w:after="240"/>
        <w:rPr>
          <w:rFonts w:ascii="Arial" w:hAnsi="Arial" w:cs="Arial"/>
          <w:sz w:val="18"/>
          <w:szCs w:val="18"/>
          <w:lang w:val="en-IN"/>
        </w:rPr>
      </w:pPr>
      <w:r w:rsidRPr="00036181">
        <w:rPr>
          <w:rFonts w:ascii="Arial" w:hAnsi="Arial" w:cs="Arial"/>
          <w:sz w:val="18"/>
          <w:szCs w:val="18"/>
          <w:lang w:val="en-IN"/>
        </w:rPr>
        <w:t>Accountability: Takes responsibility for own action and delegated work</w:t>
      </w:r>
    </w:p>
    <w:p w14:paraId="591BAA10" w14:textId="77777777" w:rsidR="00561132" w:rsidRPr="00036181" w:rsidRDefault="00561132" w:rsidP="00561132">
      <w:pPr>
        <w:pStyle w:val="af"/>
        <w:numPr>
          <w:ilvl w:val="0"/>
          <w:numId w:val="4"/>
        </w:numPr>
        <w:spacing w:after="240"/>
        <w:rPr>
          <w:rFonts w:ascii="Arial" w:hAnsi="Arial" w:cs="Arial"/>
          <w:sz w:val="18"/>
          <w:szCs w:val="18"/>
          <w:lang w:val="en-IN"/>
        </w:rPr>
      </w:pPr>
      <w:r w:rsidRPr="00036181">
        <w:rPr>
          <w:rFonts w:ascii="Arial" w:hAnsi="Arial" w:cs="Arial"/>
          <w:sz w:val="18"/>
          <w:szCs w:val="18"/>
          <w:lang w:val="en-IN"/>
        </w:rPr>
        <w:t>Communication: Actively works to achieve clear and transparent communication with colleagues and with stakeholders of the Organization </w:t>
      </w:r>
    </w:p>
    <w:p w14:paraId="15581AFB" w14:textId="77777777" w:rsidR="00561132" w:rsidRPr="00036181" w:rsidRDefault="00561132" w:rsidP="00561132">
      <w:pPr>
        <w:pStyle w:val="af"/>
        <w:numPr>
          <w:ilvl w:val="0"/>
          <w:numId w:val="4"/>
        </w:numPr>
        <w:spacing w:after="240"/>
        <w:rPr>
          <w:rFonts w:ascii="Arial" w:hAnsi="Arial" w:cs="Arial"/>
          <w:sz w:val="18"/>
          <w:szCs w:val="18"/>
          <w:lang w:val="en-IN"/>
        </w:rPr>
      </w:pPr>
      <w:r w:rsidRPr="00561132">
        <w:rPr>
          <w:rFonts w:ascii="Arial" w:hAnsi="Arial" w:cs="Arial"/>
          <w:sz w:val="18"/>
          <w:szCs w:val="18"/>
          <w:lang w:val="en-IN"/>
        </w:rPr>
        <w:t>Teamwork</w:t>
      </w:r>
      <w:r w:rsidRPr="00036181">
        <w:rPr>
          <w:rFonts w:ascii="Arial" w:hAnsi="Arial" w:cs="Arial"/>
          <w:sz w:val="18"/>
          <w:szCs w:val="18"/>
          <w:lang w:val="en-IN"/>
        </w:rPr>
        <w:t>: Works effectively with others on common goals and fosters a positive, trust-based working environment </w:t>
      </w:r>
    </w:p>
    <w:p w14:paraId="700FC9A0" w14:textId="77777777" w:rsidR="00561132" w:rsidRPr="00561132" w:rsidRDefault="00561132" w:rsidP="00561132">
      <w:pPr>
        <w:pStyle w:val="af"/>
        <w:numPr>
          <w:ilvl w:val="0"/>
          <w:numId w:val="4"/>
        </w:numPr>
        <w:spacing w:after="240"/>
        <w:rPr>
          <w:rFonts w:ascii="Arial" w:hAnsi="Arial" w:cs="Arial"/>
          <w:sz w:val="18"/>
          <w:szCs w:val="18"/>
          <w:lang w:val="en-IN"/>
        </w:rPr>
      </w:pPr>
      <w:r w:rsidRPr="00561132">
        <w:rPr>
          <w:rFonts w:ascii="Arial" w:hAnsi="Arial" w:cs="Arial"/>
          <w:sz w:val="18"/>
          <w:szCs w:val="18"/>
          <w:lang w:val="en-IN"/>
        </w:rPr>
        <w:t>Innovation</w:t>
      </w:r>
      <w:r w:rsidRPr="00036181">
        <w:rPr>
          <w:rFonts w:ascii="Arial" w:hAnsi="Arial" w:cs="Arial"/>
          <w:sz w:val="18"/>
          <w:szCs w:val="18"/>
          <w:lang w:val="en-IN"/>
        </w:rPr>
        <w:t xml:space="preserve">: </w:t>
      </w:r>
      <w:r w:rsidRPr="00561132">
        <w:rPr>
          <w:rFonts w:ascii="Arial" w:hAnsi="Arial" w:cs="Arial"/>
          <w:sz w:val="18"/>
          <w:szCs w:val="18"/>
          <w:lang w:val="en-IN"/>
        </w:rPr>
        <w:t>Develops ideas and approaches when required</w:t>
      </w:r>
      <w:r w:rsidRPr="00036181">
        <w:rPr>
          <w:rFonts w:ascii="Arial" w:hAnsi="Arial" w:cs="Arial"/>
          <w:sz w:val="18"/>
          <w:szCs w:val="18"/>
          <w:lang w:val="en-IN"/>
        </w:rPr>
        <w:t> </w:t>
      </w:r>
    </w:p>
    <w:p w14:paraId="28B6F30A" w14:textId="77777777" w:rsidR="00561132" w:rsidRPr="00561132" w:rsidRDefault="00561132" w:rsidP="00561132">
      <w:pPr>
        <w:pStyle w:val="af"/>
        <w:numPr>
          <w:ilvl w:val="0"/>
          <w:numId w:val="4"/>
        </w:numPr>
        <w:spacing w:after="240"/>
        <w:rPr>
          <w:rFonts w:ascii="Arial" w:hAnsi="Arial" w:cs="Arial"/>
          <w:sz w:val="18"/>
          <w:szCs w:val="18"/>
          <w:lang w:val="en-IN"/>
        </w:rPr>
      </w:pPr>
      <w:r w:rsidRPr="00561132">
        <w:rPr>
          <w:rFonts w:ascii="Arial" w:hAnsi="Arial" w:cs="Arial"/>
          <w:sz w:val="18"/>
          <w:szCs w:val="18"/>
          <w:lang w:val="en-IN"/>
        </w:rPr>
        <w:t>Result focus: Assumes accountability for the delivery of agreed results</w:t>
      </w:r>
    </w:p>
    <w:p w14:paraId="0D96A07A" w14:textId="4DF02BBE" w:rsidR="00561132" w:rsidRPr="00036181" w:rsidRDefault="00561132" w:rsidP="00561132">
      <w:pPr>
        <w:pStyle w:val="af"/>
        <w:numPr>
          <w:ilvl w:val="0"/>
          <w:numId w:val="4"/>
        </w:numPr>
        <w:spacing w:after="240"/>
        <w:rPr>
          <w:rFonts w:ascii="Arial" w:hAnsi="Arial" w:cs="Arial"/>
          <w:sz w:val="18"/>
          <w:szCs w:val="18"/>
          <w:lang w:val="en-IN"/>
        </w:rPr>
      </w:pPr>
      <w:r w:rsidRPr="00561132">
        <w:rPr>
          <w:rFonts w:ascii="Arial" w:hAnsi="Arial" w:cs="Arial"/>
          <w:sz w:val="18"/>
          <w:szCs w:val="18"/>
          <w:lang w:val="en-IN"/>
        </w:rPr>
        <w:t xml:space="preserve">Planning and organizing: </w:t>
      </w:r>
      <w:r w:rsidRPr="00036181">
        <w:rPr>
          <w:rFonts w:ascii="Arial" w:hAnsi="Arial" w:cs="Arial"/>
          <w:sz w:val="18"/>
          <w:szCs w:val="18"/>
          <w:lang w:val="en-IN"/>
        </w:rPr>
        <w:t>Works towards the achievement of goals in a structured and measured manner</w:t>
      </w:r>
    </w:p>
    <w:p w14:paraId="3DD16CC5" w14:textId="77777777" w:rsidR="00561132" w:rsidRPr="00561132" w:rsidRDefault="00561132" w:rsidP="00561132">
      <w:pPr>
        <w:pStyle w:val="af"/>
        <w:numPr>
          <w:ilvl w:val="0"/>
          <w:numId w:val="4"/>
        </w:numPr>
        <w:spacing w:after="240"/>
        <w:rPr>
          <w:rFonts w:ascii="Arial" w:hAnsi="Arial" w:cs="Arial"/>
          <w:sz w:val="18"/>
          <w:szCs w:val="18"/>
          <w:lang w:val="en-IN"/>
        </w:rPr>
      </w:pPr>
      <w:r w:rsidRPr="00561132">
        <w:rPr>
          <w:rFonts w:ascii="Arial" w:hAnsi="Arial" w:cs="Arial"/>
          <w:sz w:val="18"/>
          <w:szCs w:val="18"/>
          <w:lang w:val="en-IN"/>
        </w:rPr>
        <w:t>Knowledge sharing and improvement</w:t>
      </w:r>
      <w:r w:rsidRPr="00036181">
        <w:rPr>
          <w:rFonts w:ascii="Arial" w:hAnsi="Arial" w:cs="Arial"/>
          <w:sz w:val="18"/>
          <w:szCs w:val="18"/>
          <w:lang w:val="en-IN"/>
        </w:rPr>
        <w:t xml:space="preserve">: </w:t>
      </w:r>
      <w:r w:rsidRPr="00561132">
        <w:rPr>
          <w:rFonts w:ascii="Arial" w:hAnsi="Arial" w:cs="Arial"/>
          <w:sz w:val="18"/>
          <w:szCs w:val="18"/>
          <w:lang w:val="en-IN"/>
        </w:rPr>
        <w:t>Keeps abreast of new development and facilitates exchange</w:t>
      </w:r>
      <w:r w:rsidRPr="00036181">
        <w:rPr>
          <w:rFonts w:ascii="Arial" w:hAnsi="Arial" w:cs="Arial"/>
          <w:sz w:val="18"/>
          <w:szCs w:val="18"/>
          <w:lang w:val="en-IN"/>
        </w:rPr>
        <w:t> </w:t>
      </w:r>
    </w:p>
    <w:p w14:paraId="29A7BF1E" w14:textId="54DBA124" w:rsidR="009106F2" w:rsidRPr="00561132" w:rsidRDefault="00036181" w:rsidP="00561132">
      <w:pPr>
        <w:pStyle w:val="af"/>
        <w:numPr>
          <w:ilvl w:val="0"/>
          <w:numId w:val="4"/>
        </w:numPr>
        <w:spacing w:after="240"/>
        <w:rPr>
          <w:rFonts w:ascii="Arial" w:hAnsi="Arial" w:cs="Arial"/>
          <w:sz w:val="18"/>
          <w:szCs w:val="18"/>
          <w:lang w:val="en-IN"/>
        </w:rPr>
      </w:pPr>
      <w:r w:rsidRPr="00561132">
        <w:rPr>
          <w:rFonts w:ascii="Arial" w:hAnsi="Arial" w:cs="Arial"/>
          <w:sz w:val="18"/>
          <w:szCs w:val="18"/>
          <w:lang w:val="en-IN"/>
        </w:rPr>
        <w:t>Flexibility: Responds positively and effectively to changing circumstances</w:t>
      </w:r>
      <w:r w:rsidR="00561132">
        <w:rPr>
          <w:rFonts w:ascii="Arial" w:hAnsi="Arial" w:cs="Arial"/>
          <w:sz w:val="18"/>
          <w:szCs w:val="18"/>
          <w:lang w:val="en-IN"/>
        </w:rPr>
        <w:t xml:space="preserve"> in the interest of the Organization</w:t>
      </w:r>
    </w:p>
    <w:p w14:paraId="56199264" w14:textId="72624F01" w:rsidR="00852141" w:rsidRPr="00F66160" w:rsidRDefault="0092627F" w:rsidP="00F341B4">
      <w:pPr>
        <w:shd w:val="clear" w:color="auto" w:fill="D9D9D9"/>
        <w:spacing w:after="240"/>
        <w:ind w:left="240" w:right="-143" w:hanging="382"/>
        <w:jc w:val="center"/>
        <w:rPr>
          <w:rFonts w:cs="Arial"/>
          <w:b/>
          <w:caps/>
          <w:color w:val="1F497D" w:themeColor="text2"/>
          <w:sz w:val="20"/>
          <w:szCs w:val="20"/>
          <w:lang w:val="en-IN"/>
        </w:rPr>
      </w:pPr>
      <w:r w:rsidRPr="00F66160">
        <w:rPr>
          <w:rFonts w:cs="Arial"/>
          <w:b/>
          <w:caps/>
          <w:color w:val="1F497D" w:themeColor="text2"/>
          <w:sz w:val="20"/>
          <w:szCs w:val="20"/>
          <w:lang w:val="en-IN"/>
        </w:rPr>
        <w:t>Learning Objectives</w:t>
      </w:r>
    </w:p>
    <w:p w14:paraId="18A4211B" w14:textId="77777777" w:rsidR="000632EF" w:rsidRPr="00F66160" w:rsidRDefault="00F32401" w:rsidP="00BE24A8">
      <w:pPr>
        <w:rPr>
          <w:rFonts w:cs="Arial"/>
          <w:sz w:val="20"/>
          <w:szCs w:val="20"/>
          <w:lang w:val="en-IN"/>
        </w:rPr>
      </w:pPr>
      <w:r w:rsidRPr="00F66160">
        <w:rPr>
          <w:rFonts w:cs="Arial"/>
          <w:sz w:val="20"/>
          <w:szCs w:val="20"/>
          <w:lang w:val="en-IN"/>
        </w:rPr>
        <w:t>The traineeship will provide an opportunity for selected candidate to</w:t>
      </w:r>
      <w:r w:rsidR="000632EF" w:rsidRPr="00F66160">
        <w:rPr>
          <w:rFonts w:cs="Arial"/>
          <w:sz w:val="20"/>
          <w:szCs w:val="20"/>
          <w:lang w:val="en-IN"/>
        </w:rPr>
        <w:t>:</w:t>
      </w:r>
    </w:p>
    <w:p w14:paraId="5AB7F095" w14:textId="55957306" w:rsidR="000632EF" w:rsidRPr="00BE24A8" w:rsidRDefault="00F32401" w:rsidP="00F678C2">
      <w:pPr>
        <w:pStyle w:val="af"/>
        <w:numPr>
          <w:ilvl w:val="0"/>
          <w:numId w:val="4"/>
        </w:numPr>
        <w:spacing w:after="240"/>
        <w:rPr>
          <w:rFonts w:ascii="Arial" w:hAnsi="Arial" w:cs="Arial"/>
          <w:sz w:val="18"/>
          <w:szCs w:val="18"/>
          <w:lang w:val="en-IN"/>
        </w:rPr>
      </w:pPr>
      <w:r w:rsidRPr="00BE24A8">
        <w:rPr>
          <w:rFonts w:ascii="Arial" w:hAnsi="Arial" w:cs="Arial"/>
          <w:sz w:val="18"/>
          <w:szCs w:val="18"/>
          <w:lang w:val="en-IN"/>
        </w:rPr>
        <w:t xml:space="preserve">build practical skills and develop experience working in an </w:t>
      </w:r>
      <w:r w:rsidR="00445D9E">
        <w:rPr>
          <w:rFonts w:ascii="Arial" w:hAnsi="Arial" w:cs="Arial"/>
          <w:sz w:val="18"/>
          <w:szCs w:val="18"/>
          <w:lang w:val="en-IN"/>
        </w:rPr>
        <w:t>intern</w:t>
      </w:r>
      <w:r w:rsidRPr="00BE24A8">
        <w:rPr>
          <w:rFonts w:ascii="Arial" w:hAnsi="Arial" w:cs="Arial"/>
          <w:sz w:val="18"/>
          <w:szCs w:val="18"/>
          <w:lang w:val="en-IN"/>
        </w:rPr>
        <w:t xml:space="preserve">ational organization; </w:t>
      </w:r>
    </w:p>
    <w:p w14:paraId="14963B8F" w14:textId="222C53C6" w:rsidR="000632EF" w:rsidRPr="00BE24A8" w:rsidRDefault="00F32401" w:rsidP="00F678C2">
      <w:pPr>
        <w:pStyle w:val="af"/>
        <w:numPr>
          <w:ilvl w:val="0"/>
          <w:numId w:val="4"/>
        </w:numPr>
        <w:spacing w:after="240"/>
        <w:rPr>
          <w:rFonts w:ascii="Arial" w:hAnsi="Arial" w:cs="Arial"/>
          <w:sz w:val="18"/>
          <w:szCs w:val="18"/>
          <w:lang w:val="en-IN"/>
        </w:rPr>
      </w:pPr>
      <w:r w:rsidRPr="00BE24A8">
        <w:rPr>
          <w:rFonts w:ascii="Arial" w:hAnsi="Arial" w:cs="Arial"/>
          <w:sz w:val="18"/>
          <w:szCs w:val="18"/>
          <w:lang w:val="en-IN"/>
        </w:rPr>
        <w:t xml:space="preserve">gain exposure to the </w:t>
      </w:r>
      <w:r w:rsidR="00445D9E">
        <w:rPr>
          <w:rFonts w:ascii="Arial" w:hAnsi="Arial" w:cs="Arial"/>
          <w:sz w:val="18"/>
          <w:szCs w:val="18"/>
          <w:lang w:val="en-IN"/>
        </w:rPr>
        <w:t>intern</w:t>
      </w:r>
      <w:r w:rsidR="00445D9E" w:rsidRPr="00BE24A8">
        <w:rPr>
          <w:rFonts w:ascii="Arial" w:hAnsi="Arial" w:cs="Arial"/>
          <w:sz w:val="18"/>
          <w:szCs w:val="18"/>
          <w:lang w:val="en-IN"/>
        </w:rPr>
        <w:t xml:space="preserve">ational </w:t>
      </w:r>
      <w:r w:rsidRPr="00BE24A8">
        <w:rPr>
          <w:rFonts w:ascii="Arial" w:hAnsi="Arial" w:cs="Arial"/>
          <w:sz w:val="18"/>
          <w:szCs w:val="18"/>
          <w:lang w:val="en-IN"/>
        </w:rPr>
        <w:t xml:space="preserve">development effort; </w:t>
      </w:r>
    </w:p>
    <w:p w14:paraId="12AA9D63" w14:textId="41D61F4B" w:rsidR="000632EF" w:rsidRPr="00BE24A8" w:rsidRDefault="000632EF" w:rsidP="00F678C2">
      <w:pPr>
        <w:pStyle w:val="af"/>
        <w:numPr>
          <w:ilvl w:val="0"/>
          <w:numId w:val="4"/>
        </w:numPr>
        <w:spacing w:after="240"/>
        <w:rPr>
          <w:rFonts w:ascii="Arial" w:hAnsi="Arial" w:cs="Arial"/>
          <w:sz w:val="18"/>
          <w:szCs w:val="18"/>
          <w:lang w:val="en-IN"/>
        </w:rPr>
      </w:pPr>
      <w:r w:rsidRPr="00BE24A8">
        <w:rPr>
          <w:rFonts w:ascii="Arial" w:hAnsi="Arial" w:cs="Arial"/>
          <w:sz w:val="18"/>
          <w:szCs w:val="18"/>
          <w:lang w:val="en-IN"/>
        </w:rPr>
        <w:t xml:space="preserve">develop an </w:t>
      </w:r>
      <w:r w:rsidR="00F32401" w:rsidRPr="00BE24A8">
        <w:rPr>
          <w:rFonts w:ascii="Arial" w:hAnsi="Arial" w:cs="Arial"/>
          <w:sz w:val="18"/>
          <w:szCs w:val="18"/>
          <w:lang w:val="en-IN"/>
        </w:rPr>
        <w:t>understanding of UNESCO’s development priorities and challenges</w:t>
      </w:r>
      <w:r w:rsidRPr="00BE24A8">
        <w:rPr>
          <w:rFonts w:ascii="Arial" w:hAnsi="Arial" w:cs="Arial"/>
          <w:sz w:val="18"/>
          <w:szCs w:val="18"/>
          <w:lang w:val="en-IN"/>
        </w:rPr>
        <w:t xml:space="preserve">; </w:t>
      </w:r>
    </w:p>
    <w:p w14:paraId="24A187DB" w14:textId="50BF481B" w:rsidR="000632EF" w:rsidRPr="00BE24A8" w:rsidRDefault="000632EF" w:rsidP="00F678C2">
      <w:pPr>
        <w:pStyle w:val="af"/>
        <w:numPr>
          <w:ilvl w:val="0"/>
          <w:numId w:val="4"/>
        </w:numPr>
        <w:spacing w:after="240"/>
        <w:rPr>
          <w:rFonts w:ascii="Arial" w:hAnsi="Arial" w:cs="Arial"/>
          <w:sz w:val="18"/>
          <w:szCs w:val="18"/>
          <w:lang w:val="en-IN"/>
        </w:rPr>
      </w:pPr>
      <w:r w:rsidRPr="00BE24A8">
        <w:rPr>
          <w:rFonts w:ascii="Arial" w:hAnsi="Arial" w:cs="Arial"/>
          <w:sz w:val="18"/>
          <w:szCs w:val="18"/>
          <w:lang w:val="en-IN"/>
        </w:rPr>
        <w:t>understand United Nations related communication and collaboration processes;</w:t>
      </w:r>
    </w:p>
    <w:p w14:paraId="553E1391" w14:textId="4A346E81" w:rsidR="000632EF" w:rsidRPr="00BE24A8" w:rsidRDefault="000632EF" w:rsidP="00F678C2">
      <w:pPr>
        <w:pStyle w:val="af"/>
        <w:numPr>
          <w:ilvl w:val="0"/>
          <w:numId w:val="4"/>
        </w:numPr>
        <w:spacing w:after="240"/>
        <w:rPr>
          <w:rFonts w:ascii="Arial" w:hAnsi="Arial" w:cs="Arial"/>
          <w:sz w:val="18"/>
          <w:szCs w:val="18"/>
          <w:lang w:val="en-IN"/>
        </w:rPr>
      </w:pPr>
      <w:r w:rsidRPr="00BE24A8">
        <w:rPr>
          <w:rFonts w:ascii="Arial" w:hAnsi="Arial" w:cs="Arial"/>
          <w:sz w:val="18"/>
          <w:szCs w:val="18"/>
          <w:lang w:val="en-IN"/>
        </w:rPr>
        <w:t>develop specific skills in project, activity and</w:t>
      </w:r>
      <w:r w:rsidR="00EE1B48" w:rsidRPr="00BE24A8">
        <w:rPr>
          <w:rFonts w:ascii="Arial" w:hAnsi="Arial" w:cs="Arial"/>
          <w:sz w:val="18"/>
          <w:szCs w:val="18"/>
          <w:lang w:val="en-IN"/>
        </w:rPr>
        <w:t xml:space="preserve"> event planning and development;</w:t>
      </w:r>
    </w:p>
    <w:p w14:paraId="4383571C" w14:textId="018D6E3E" w:rsidR="00EE1B48" w:rsidRPr="00BE24A8" w:rsidRDefault="00EE1B48" w:rsidP="00F678C2">
      <w:pPr>
        <w:pStyle w:val="af"/>
        <w:numPr>
          <w:ilvl w:val="0"/>
          <w:numId w:val="4"/>
        </w:numPr>
        <w:spacing w:after="240"/>
        <w:rPr>
          <w:rFonts w:ascii="Arial" w:hAnsi="Arial" w:cs="Arial"/>
          <w:sz w:val="18"/>
          <w:szCs w:val="18"/>
          <w:lang w:val="en-IN"/>
        </w:rPr>
      </w:pPr>
      <w:r w:rsidRPr="00BE24A8">
        <w:rPr>
          <w:rFonts w:ascii="Arial" w:hAnsi="Arial" w:cs="Arial"/>
          <w:sz w:val="18"/>
          <w:szCs w:val="18"/>
          <w:lang w:val="en-IN"/>
        </w:rPr>
        <w:t>meet a range of United Nations Organizations and understand their work; and</w:t>
      </w:r>
    </w:p>
    <w:p w14:paraId="77D96022" w14:textId="2B21987E" w:rsidR="00EE1B48" w:rsidRPr="00BE24A8" w:rsidRDefault="00EE1B48" w:rsidP="00F678C2">
      <w:pPr>
        <w:pStyle w:val="af"/>
        <w:numPr>
          <w:ilvl w:val="0"/>
          <w:numId w:val="4"/>
        </w:numPr>
        <w:spacing w:after="240"/>
        <w:rPr>
          <w:rFonts w:ascii="Arial" w:hAnsi="Arial" w:cs="Arial"/>
          <w:sz w:val="18"/>
          <w:szCs w:val="18"/>
          <w:lang w:val="en-IN"/>
        </w:rPr>
      </w:pPr>
      <w:r w:rsidRPr="00BE24A8">
        <w:rPr>
          <w:rFonts w:ascii="Arial" w:hAnsi="Arial" w:cs="Arial"/>
          <w:sz w:val="18"/>
          <w:szCs w:val="18"/>
          <w:lang w:val="en-IN"/>
        </w:rPr>
        <w:t>gain experience that is useful to live and work in isolated locations.</w:t>
      </w:r>
    </w:p>
    <w:p w14:paraId="218E4D5A" w14:textId="70E6723E" w:rsidR="00F32401" w:rsidRPr="00F66160" w:rsidRDefault="00F32401" w:rsidP="00EE1B48">
      <w:pPr>
        <w:spacing w:after="240"/>
        <w:rPr>
          <w:rFonts w:cs="Arial"/>
          <w:sz w:val="20"/>
          <w:szCs w:val="20"/>
          <w:lang w:val="en-IN"/>
        </w:rPr>
      </w:pPr>
      <w:r w:rsidRPr="00F66160">
        <w:rPr>
          <w:rFonts w:cs="Arial"/>
          <w:sz w:val="20"/>
          <w:szCs w:val="20"/>
          <w:lang w:val="en-IN"/>
        </w:rPr>
        <w:lastRenderedPageBreak/>
        <w:t xml:space="preserve">This, in turn, would enrich UNESCO with </w:t>
      </w:r>
      <w:r w:rsidR="00153B28">
        <w:rPr>
          <w:rFonts w:cs="Arial"/>
          <w:sz w:val="20"/>
          <w:szCs w:val="20"/>
          <w:lang w:val="en-IN"/>
        </w:rPr>
        <w:t>trainee</w:t>
      </w:r>
      <w:r w:rsidRPr="00F66160">
        <w:rPr>
          <w:rFonts w:cs="Arial"/>
          <w:sz w:val="20"/>
          <w:szCs w:val="20"/>
          <w:lang w:val="en-IN"/>
        </w:rPr>
        <w:t>s’ unique inputs and perspectives.</w:t>
      </w:r>
      <w:r w:rsidR="00EE1B48" w:rsidRPr="00F66160">
        <w:rPr>
          <w:rFonts w:cs="Arial"/>
          <w:sz w:val="20"/>
          <w:szCs w:val="20"/>
          <w:lang w:val="en-IN"/>
        </w:rPr>
        <w:t xml:space="preserve"> The experience will also help the office improve its support to the </w:t>
      </w:r>
      <w:r w:rsidR="00153B28">
        <w:rPr>
          <w:rFonts w:cs="Arial"/>
          <w:sz w:val="20"/>
          <w:szCs w:val="20"/>
          <w:lang w:val="en-IN"/>
        </w:rPr>
        <w:t>trainee</w:t>
      </w:r>
      <w:r w:rsidR="00EE1B48" w:rsidRPr="00F66160">
        <w:rPr>
          <w:rFonts w:cs="Arial"/>
          <w:sz w:val="20"/>
          <w:szCs w:val="20"/>
          <w:lang w:val="en-IN"/>
        </w:rPr>
        <w:t>s</w:t>
      </w:r>
      <w:r w:rsidRPr="00F66160">
        <w:rPr>
          <w:rFonts w:cs="Arial"/>
          <w:sz w:val="20"/>
          <w:szCs w:val="20"/>
          <w:lang w:val="en-IN"/>
        </w:rPr>
        <w:t>.</w:t>
      </w:r>
    </w:p>
    <w:p w14:paraId="423CC369" w14:textId="5EAA432E" w:rsidR="00852141" w:rsidRPr="00F66160" w:rsidRDefault="0092627F" w:rsidP="00852141">
      <w:pPr>
        <w:shd w:val="clear" w:color="auto" w:fill="D9D9D9"/>
        <w:spacing w:after="240"/>
        <w:ind w:left="240" w:right="-143" w:hanging="382"/>
        <w:jc w:val="center"/>
        <w:rPr>
          <w:rFonts w:cs="Arial"/>
          <w:b/>
          <w:caps/>
          <w:color w:val="1F497D" w:themeColor="text2"/>
          <w:sz w:val="20"/>
          <w:szCs w:val="20"/>
          <w:lang w:val="en-IN"/>
        </w:rPr>
      </w:pPr>
      <w:r w:rsidRPr="00F66160">
        <w:rPr>
          <w:rFonts w:cs="Arial"/>
          <w:b/>
          <w:caps/>
          <w:color w:val="1F497D" w:themeColor="text2"/>
          <w:sz w:val="20"/>
          <w:szCs w:val="20"/>
          <w:lang w:val="en-IN"/>
        </w:rPr>
        <w:t>Additional Information</w:t>
      </w:r>
    </w:p>
    <w:p w14:paraId="0A54DF13" w14:textId="77777777" w:rsidR="004F0F53" w:rsidRDefault="009A10D3" w:rsidP="004F0F53">
      <w:pPr>
        <w:pStyle w:val="Marge"/>
        <w:numPr>
          <w:ilvl w:val="0"/>
          <w:numId w:val="13"/>
        </w:numPr>
        <w:spacing w:after="0"/>
        <w:rPr>
          <w:rFonts w:cs="Arial"/>
          <w:sz w:val="20"/>
          <w:szCs w:val="20"/>
          <w:lang w:val="en-IN"/>
        </w:rPr>
      </w:pPr>
      <w:r w:rsidRPr="004F0F53">
        <w:rPr>
          <w:rFonts w:cs="Arial"/>
          <w:sz w:val="20"/>
          <w:szCs w:val="20"/>
          <w:lang w:val="en-IN"/>
        </w:rPr>
        <w:t xml:space="preserve">No travel on official duty is foreseen for the </w:t>
      </w:r>
      <w:r w:rsidR="00153B28" w:rsidRPr="004F0F53">
        <w:rPr>
          <w:rFonts w:cs="Arial"/>
          <w:sz w:val="20"/>
          <w:szCs w:val="20"/>
          <w:lang w:val="en-IN"/>
        </w:rPr>
        <w:t>trainee</w:t>
      </w:r>
      <w:r w:rsidRPr="004F0F53">
        <w:rPr>
          <w:rFonts w:cs="Arial"/>
          <w:sz w:val="20"/>
          <w:szCs w:val="20"/>
          <w:lang w:val="en-IN"/>
        </w:rPr>
        <w:t>.</w:t>
      </w:r>
    </w:p>
    <w:p w14:paraId="4641EA26" w14:textId="30821B0F" w:rsidR="009A10D3" w:rsidRPr="004F0F53" w:rsidRDefault="00153B28" w:rsidP="004F0F53">
      <w:pPr>
        <w:pStyle w:val="Marge"/>
        <w:numPr>
          <w:ilvl w:val="0"/>
          <w:numId w:val="13"/>
        </w:numPr>
        <w:spacing w:after="0"/>
        <w:rPr>
          <w:rFonts w:cs="Arial"/>
          <w:sz w:val="20"/>
          <w:szCs w:val="20"/>
          <w:lang w:val="en-IN"/>
        </w:rPr>
      </w:pPr>
      <w:r w:rsidRPr="004F0F53">
        <w:rPr>
          <w:rFonts w:cs="Arial"/>
          <w:sz w:val="20"/>
          <w:szCs w:val="20"/>
          <w:lang w:val="en-IN"/>
        </w:rPr>
        <w:t>Trainee</w:t>
      </w:r>
      <w:r w:rsidR="009A10D3" w:rsidRPr="004F0F53">
        <w:rPr>
          <w:rFonts w:cs="Arial"/>
          <w:sz w:val="20"/>
          <w:szCs w:val="20"/>
          <w:lang w:val="en-IN"/>
        </w:rPr>
        <w:t xml:space="preserve"> would have leave as per the office procedures for the </w:t>
      </w:r>
      <w:r w:rsidRPr="004F0F53">
        <w:rPr>
          <w:rFonts w:cs="Arial"/>
          <w:sz w:val="20"/>
          <w:szCs w:val="20"/>
          <w:lang w:val="en-IN"/>
        </w:rPr>
        <w:t>trainee</w:t>
      </w:r>
      <w:r w:rsidR="009A10D3" w:rsidRPr="004F0F53">
        <w:rPr>
          <w:rFonts w:cs="Arial"/>
          <w:sz w:val="20"/>
          <w:szCs w:val="20"/>
          <w:lang w:val="en-IN"/>
        </w:rPr>
        <w:t>s.</w:t>
      </w:r>
    </w:p>
    <w:p w14:paraId="72B35E7E" w14:textId="6849D946" w:rsidR="00852141" w:rsidRPr="00F66160" w:rsidRDefault="009A10D3" w:rsidP="004F0F53">
      <w:pPr>
        <w:pStyle w:val="Marge"/>
        <w:numPr>
          <w:ilvl w:val="0"/>
          <w:numId w:val="13"/>
        </w:numPr>
        <w:spacing w:after="0"/>
        <w:rPr>
          <w:rFonts w:cs="Arial"/>
          <w:sz w:val="20"/>
          <w:szCs w:val="20"/>
          <w:lang w:val="en-IN"/>
        </w:rPr>
      </w:pPr>
      <w:r w:rsidRPr="00F66160">
        <w:rPr>
          <w:rFonts w:cs="Arial"/>
          <w:sz w:val="20"/>
          <w:szCs w:val="20"/>
          <w:lang w:val="en-IN"/>
        </w:rPr>
        <w:t xml:space="preserve">Apia and surrounding villages where the </w:t>
      </w:r>
      <w:r w:rsidR="00153B28">
        <w:rPr>
          <w:rFonts w:cs="Arial"/>
          <w:sz w:val="20"/>
          <w:szCs w:val="20"/>
          <w:lang w:val="en-IN"/>
        </w:rPr>
        <w:t>trainee</w:t>
      </w:r>
      <w:r w:rsidRPr="00F66160">
        <w:rPr>
          <w:rFonts w:cs="Arial"/>
          <w:sz w:val="20"/>
          <w:szCs w:val="20"/>
          <w:lang w:val="en-IN"/>
        </w:rPr>
        <w:t xml:space="preserve"> may choose to leave are safe. However, precaution and compliance with the UN Safety and Security rules, procedures and guidelines are to be maintained at all times.</w:t>
      </w:r>
    </w:p>
    <w:p w14:paraId="72534C6C" w14:textId="3C830D00" w:rsidR="009A10D3" w:rsidRPr="00F66160" w:rsidRDefault="009A10D3" w:rsidP="004F0F53">
      <w:pPr>
        <w:pStyle w:val="Marge"/>
        <w:numPr>
          <w:ilvl w:val="0"/>
          <w:numId w:val="13"/>
        </w:numPr>
        <w:spacing w:after="0"/>
        <w:rPr>
          <w:rFonts w:cs="Arial"/>
          <w:sz w:val="20"/>
          <w:szCs w:val="20"/>
          <w:lang w:val="en-IN"/>
        </w:rPr>
      </w:pPr>
      <w:r w:rsidRPr="00F66160">
        <w:rPr>
          <w:rFonts w:cs="Arial"/>
          <w:sz w:val="20"/>
          <w:szCs w:val="20"/>
          <w:lang w:val="en-IN"/>
        </w:rPr>
        <w:t xml:space="preserve">Cost of living in Samoa is high. </w:t>
      </w:r>
      <w:r w:rsidR="00153B28">
        <w:rPr>
          <w:rFonts w:cs="Arial"/>
          <w:sz w:val="20"/>
          <w:szCs w:val="20"/>
          <w:lang w:val="en-IN"/>
        </w:rPr>
        <w:t>Trainee</w:t>
      </w:r>
      <w:r w:rsidRPr="00F66160">
        <w:rPr>
          <w:rFonts w:cs="Arial"/>
          <w:sz w:val="20"/>
          <w:szCs w:val="20"/>
          <w:lang w:val="en-IN"/>
        </w:rPr>
        <w:t xml:space="preserve">s and volunteers are </w:t>
      </w:r>
      <w:r w:rsidRPr="00F66160">
        <w:rPr>
          <w:rFonts w:cs="Arial"/>
          <w:sz w:val="20"/>
          <w:szCs w:val="20"/>
          <w:lang w:val="en"/>
        </w:rPr>
        <w:t xml:space="preserve">expected to live in manner that is similar to that of ordinary Samoan and are advised to manage money wisely. </w:t>
      </w:r>
    </w:p>
    <w:p w14:paraId="2368728F" w14:textId="6FC5234A" w:rsidR="009A10D3" w:rsidRPr="00F66160" w:rsidRDefault="009A10D3" w:rsidP="004F0F53">
      <w:pPr>
        <w:pStyle w:val="Marge"/>
        <w:numPr>
          <w:ilvl w:val="0"/>
          <w:numId w:val="13"/>
        </w:numPr>
        <w:spacing w:after="0"/>
        <w:rPr>
          <w:rFonts w:cs="Arial"/>
          <w:sz w:val="20"/>
          <w:szCs w:val="20"/>
          <w:lang w:val="en-IN"/>
        </w:rPr>
      </w:pPr>
      <w:r w:rsidRPr="00F66160">
        <w:rPr>
          <w:rFonts w:cs="Arial"/>
          <w:sz w:val="20"/>
          <w:szCs w:val="20"/>
          <w:lang w:val="en-IN"/>
        </w:rPr>
        <w:t xml:space="preserve">Mobile phone and </w:t>
      </w:r>
      <w:r w:rsidR="00CB20F6">
        <w:rPr>
          <w:rFonts w:cs="Arial"/>
          <w:sz w:val="20"/>
          <w:szCs w:val="20"/>
          <w:lang w:val="en-IN"/>
        </w:rPr>
        <w:t>internet</w:t>
      </w:r>
      <w:r w:rsidRPr="00F66160">
        <w:rPr>
          <w:rFonts w:cs="Arial"/>
          <w:sz w:val="20"/>
          <w:szCs w:val="20"/>
          <w:lang w:val="en-IN"/>
        </w:rPr>
        <w:t xml:space="preserve"> connectivity work well in most parts of the country.</w:t>
      </w:r>
    </w:p>
    <w:p w14:paraId="7879B0E7" w14:textId="749C95D4" w:rsidR="009A10D3" w:rsidRPr="00F66160" w:rsidRDefault="00153B28" w:rsidP="004F0F53">
      <w:pPr>
        <w:pStyle w:val="Marge"/>
        <w:numPr>
          <w:ilvl w:val="0"/>
          <w:numId w:val="13"/>
        </w:numPr>
        <w:spacing w:after="0"/>
        <w:rPr>
          <w:rFonts w:cs="Arial"/>
          <w:sz w:val="20"/>
          <w:szCs w:val="20"/>
          <w:lang w:val="en-IN"/>
        </w:rPr>
      </w:pPr>
      <w:r>
        <w:rPr>
          <w:rFonts w:cs="Arial"/>
          <w:sz w:val="20"/>
          <w:szCs w:val="20"/>
          <w:lang w:val="en-IN"/>
        </w:rPr>
        <w:t>Trainee</w:t>
      </w:r>
      <w:r w:rsidR="009A10D3" w:rsidRPr="00F66160">
        <w:rPr>
          <w:rFonts w:cs="Arial"/>
          <w:sz w:val="20"/>
          <w:szCs w:val="20"/>
          <w:lang w:val="en-IN"/>
        </w:rPr>
        <w:t xml:space="preserve">s and volunteers are placed in a low cost guest house when they arrive after which they could choose a place they want to live in. </w:t>
      </w:r>
      <w:r w:rsidR="00E91662" w:rsidRPr="00F66160">
        <w:rPr>
          <w:rFonts w:cs="Arial"/>
          <w:sz w:val="20"/>
          <w:szCs w:val="20"/>
          <w:lang w:val="en-IN"/>
        </w:rPr>
        <w:t xml:space="preserve">Places available on rent are generally furnished with basic furniture. </w:t>
      </w:r>
      <w:r>
        <w:rPr>
          <w:rFonts w:cs="Arial"/>
          <w:sz w:val="20"/>
          <w:szCs w:val="20"/>
          <w:lang w:val="en-IN"/>
        </w:rPr>
        <w:t>Trainee</w:t>
      </w:r>
      <w:r w:rsidR="009A10D3" w:rsidRPr="00F66160">
        <w:rPr>
          <w:rFonts w:cs="Arial"/>
          <w:sz w:val="20"/>
          <w:szCs w:val="20"/>
          <w:lang w:val="en-IN"/>
        </w:rPr>
        <w:t>s and volunteers normally live and it is advisable to live in a shared house or guesthouse in a place closer to UNESCO staff members or not far from the office.</w:t>
      </w:r>
    </w:p>
    <w:p w14:paraId="2255CE44" w14:textId="4CD1DFAE" w:rsidR="00E91662" w:rsidRPr="00F66160" w:rsidRDefault="00E91662" w:rsidP="004F0F53">
      <w:pPr>
        <w:pStyle w:val="Marge"/>
        <w:numPr>
          <w:ilvl w:val="0"/>
          <w:numId w:val="13"/>
        </w:numPr>
        <w:spacing w:after="0"/>
        <w:rPr>
          <w:rFonts w:cs="Arial"/>
          <w:sz w:val="20"/>
          <w:szCs w:val="20"/>
          <w:lang w:val="en"/>
        </w:rPr>
      </w:pPr>
      <w:r w:rsidRPr="00F66160">
        <w:rPr>
          <w:rFonts w:cs="Arial"/>
          <w:sz w:val="20"/>
          <w:szCs w:val="20"/>
          <w:lang w:val="en"/>
        </w:rPr>
        <w:t>Buses are the common means of transport, have reasonably priced fares, and run frequently from 6:00 to 18:00 hours. Buses to rural villages are often crowded and generally uncomfortable but usually reliable. Taxis are easily available.</w:t>
      </w:r>
    </w:p>
    <w:p w14:paraId="291A08CC" w14:textId="0B47D70A" w:rsidR="00E91662" w:rsidRPr="00F66160" w:rsidRDefault="00E91662" w:rsidP="004F0F53">
      <w:pPr>
        <w:pStyle w:val="Marge"/>
        <w:numPr>
          <w:ilvl w:val="0"/>
          <w:numId w:val="13"/>
        </w:numPr>
        <w:spacing w:after="0"/>
        <w:rPr>
          <w:rFonts w:cs="Arial"/>
          <w:sz w:val="20"/>
          <w:szCs w:val="20"/>
          <w:lang w:val="en"/>
        </w:rPr>
      </w:pPr>
      <w:r w:rsidRPr="00F66160">
        <w:rPr>
          <w:rFonts w:cs="Arial"/>
          <w:sz w:val="20"/>
          <w:szCs w:val="20"/>
          <w:lang w:val="en"/>
        </w:rPr>
        <w:t xml:space="preserve">Social life of most Samoans revolves around the church, and the household. Village life is generally relaxed. </w:t>
      </w:r>
      <w:r w:rsidR="00153B28">
        <w:rPr>
          <w:rFonts w:cs="Arial"/>
          <w:sz w:val="20"/>
          <w:szCs w:val="20"/>
          <w:lang w:val="en"/>
        </w:rPr>
        <w:t>Trainee</w:t>
      </w:r>
      <w:r w:rsidRPr="00F66160">
        <w:rPr>
          <w:rFonts w:cs="Arial"/>
          <w:sz w:val="20"/>
          <w:szCs w:val="20"/>
          <w:lang w:val="en"/>
        </w:rPr>
        <w:t>s and volunteers tend to mix easily with their local counterparts as well as develop their own to-do weekend and holiday lists.</w:t>
      </w:r>
    </w:p>
    <w:p w14:paraId="3D0FB2F6" w14:textId="09735860" w:rsidR="009A10D3" w:rsidRPr="00F66160" w:rsidRDefault="00E91662" w:rsidP="004F0F53">
      <w:pPr>
        <w:pStyle w:val="Marge"/>
        <w:numPr>
          <w:ilvl w:val="0"/>
          <w:numId w:val="13"/>
        </w:numPr>
        <w:spacing w:after="0"/>
        <w:rPr>
          <w:rFonts w:cs="Arial"/>
          <w:sz w:val="20"/>
          <w:szCs w:val="20"/>
          <w:lang w:val="en-IN"/>
        </w:rPr>
      </w:pPr>
      <w:r w:rsidRPr="00F66160">
        <w:rPr>
          <w:rFonts w:cs="Arial"/>
          <w:sz w:val="20"/>
          <w:szCs w:val="20"/>
          <w:lang w:val="en"/>
        </w:rPr>
        <w:t xml:space="preserve">Samoa is not formal about dressing but inappropriate casual wear and </w:t>
      </w:r>
      <w:proofErr w:type="spellStart"/>
      <w:r w:rsidRPr="00F66160">
        <w:rPr>
          <w:rFonts w:cs="Arial"/>
          <w:sz w:val="20"/>
          <w:szCs w:val="20"/>
          <w:lang w:val="en"/>
        </w:rPr>
        <w:t>behaviour</w:t>
      </w:r>
      <w:proofErr w:type="spellEnd"/>
      <w:r w:rsidRPr="00F66160">
        <w:rPr>
          <w:rFonts w:cs="Arial"/>
          <w:sz w:val="20"/>
          <w:szCs w:val="20"/>
          <w:lang w:val="en"/>
        </w:rPr>
        <w:t xml:space="preserve"> would affect how </w:t>
      </w:r>
      <w:r w:rsidR="00153B28">
        <w:rPr>
          <w:rFonts w:cs="Arial"/>
          <w:sz w:val="20"/>
          <w:szCs w:val="20"/>
          <w:lang w:val="en"/>
        </w:rPr>
        <w:t>trainee</w:t>
      </w:r>
      <w:r w:rsidRPr="00F66160">
        <w:rPr>
          <w:rFonts w:cs="Arial"/>
          <w:sz w:val="20"/>
          <w:szCs w:val="20"/>
          <w:lang w:val="en"/>
        </w:rPr>
        <w:t xml:space="preserve">s and volunteers are received. </w:t>
      </w:r>
      <w:r w:rsidR="004F0F53">
        <w:rPr>
          <w:rFonts w:cs="Arial"/>
          <w:sz w:val="20"/>
          <w:szCs w:val="20"/>
          <w:lang w:val="en"/>
        </w:rPr>
        <w:t>I</w:t>
      </w:r>
      <w:r w:rsidRPr="00F66160">
        <w:rPr>
          <w:rFonts w:cs="Arial"/>
          <w:sz w:val="20"/>
          <w:szCs w:val="20"/>
          <w:lang w:val="en"/>
        </w:rPr>
        <w:t xml:space="preserve">t is advised that the </w:t>
      </w:r>
      <w:r w:rsidR="00153B28">
        <w:rPr>
          <w:rFonts w:cs="Arial"/>
          <w:sz w:val="20"/>
          <w:szCs w:val="20"/>
          <w:lang w:val="en"/>
        </w:rPr>
        <w:t>trainee</w:t>
      </w:r>
      <w:r w:rsidRPr="00F66160">
        <w:rPr>
          <w:rFonts w:cs="Arial"/>
          <w:sz w:val="20"/>
          <w:szCs w:val="20"/>
          <w:lang w:val="en"/>
        </w:rPr>
        <w:t xml:space="preserve">s and volunteers wear shirt or t-shirt, lava </w:t>
      </w:r>
      <w:proofErr w:type="spellStart"/>
      <w:r w:rsidRPr="00F66160">
        <w:rPr>
          <w:rFonts w:cs="Arial"/>
          <w:sz w:val="20"/>
          <w:szCs w:val="20"/>
          <w:lang w:val="en"/>
        </w:rPr>
        <w:t>lava</w:t>
      </w:r>
      <w:proofErr w:type="spellEnd"/>
      <w:r w:rsidRPr="00F66160">
        <w:rPr>
          <w:rFonts w:cs="Arial"/>
          <w:sz w:val="20"/>
          <w:szCs w:val="20"/>
          <w:lang w:val="en"/>
        </w:rPr>
        <w:t xml:space="preserve"> </w:t>
      </w:r>
      <w:r w:rsidR="00037718" w:rsidRPr="00F66160">
        <w:rPr>
          <w:rFonts w:cs="Arial"/>
          <w:sz w:val="20"/>
          <w:szCs w:val="20"/>
          <w:lang w:val="en"/>
        </w:rPr>
        <w:t>(a wraparound skirt for men), minimum knee-length s</w:t>
      </w:r>
      <w:r w:rsidRPr="00F66160">
        <w:rPr>
          <w:rFonts w:cs="Arial"/>
          <w:sz w:val="20"/>
          <w:szCs w:val="20"/>
          <w:lang w:val="en"/>
        </w:rPr>
        <w:t>horts</w:t>
      </w:r>
      <w:r w:rsidR="00037718" w:rsidRPr="00F66160">
        <w:rPr>
          <w:rFonts w:cs="Arial"/>
          <w:sz w:val="20"/>
          <w:szCs w:val="20"/>
          <w:lang w:val="en"/>
        </w:rPr>
        <w:t xml:space="preserve">, short-sleeved shirts or tops, mid-length or long skirt / dresses, etc. </w:t>
      </w:r>
    </w:p>
    <w:sectPr w:rsidR="009A10D3" w:rsidRPr="00F66160" w:rsidSect="00085345">
      <w:headerReference w:type="default" r:id="rId12"/>
      <w:pgSz w:w="11906" w:h="16838" w:code="9"/>
      <w:pgMar w:top="1418" w:right="1134" w:bottom="630" w:left="1134" w:header="450"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BA9B2D" w14:textId="77777777" w:rsidR="008A21F9" w:rsidRDefault="008A21F9">
      <w:r>
        <w:separator/>
      </w:r>
    </w:p>
  </w:endnote>
  <w:endnote w:type="continuationSeparator" w:id="0">
    <w:p w14:paraId="14651FC6" w14:textId="77777777" w:rsidR="008A21F9" w:rsidRDefault="008A2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0E7A2" w14:textId="77777777" w:rsidR="008A21F9" w:rsidRDefault="008A21F9">
      <w:r>
        <w:separator/>
      </w:r>
    </w:p>
  </w:footnote>
  <w:footnote w:type="continuationSeparator" w:id="0">
    <w:p w14:paraId="2CB033A1" w14:textId="77777777" w:rsidR="008A21F9" w:rsidRDefault="008A21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EDF08" w14:textId="71899354" w:rsidR="00B274C3" w:rsidRPr="00C11159" w:rsidRDefault="00B274C3" w:rsidP="00C11159">
    <w:pPr>
      <w:pStyle w:val="a5"/>
      <w:jc w:val="center"/>
    </w:pPr>
    <w:r>
      <w:t xml:space="preserve">- </w:t>
    </w:r>
    <w:r>
      <w:fldChar w:fldCharType="begin"/>
    </w:r>
    <w:r>
      <w:instrText>PAGE   \* MERGEFORMAT</w:instrText>
    </w:r>
    <w:r>
      <w:fldChar w:fldCharType="separate"/>
    </w:r>
    <w:r w:rsidR="005A5B07">
      <w:rPr>
        <w:noProof/>
      </w:rPr>
      <w:t>3</w:t>
    </w:r>
    <w: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775C8"/>
    <w:multiLevelType w:val="multilevel"/>
    <w:tmpl w:val="B5D2D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529F1"/>
    <w:multiLevelType w:val="hybridMultilevel"/>
    <w:tmpl w:val="88BE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0B1C9C"/>
    <w:multiLevelType w:val="hybridMultilevel"/>
    <w:tmpl w:val="0480EC62"/>
    <w:lvl w:ilvl="0" w:tplc="CFBCE880">
      <w:start w:val="1"/>
      <w:numFmt w:val="bullet"/>
      <w:pStyle w:val="TIRETbul1cm"/>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157"/>
        </w:tabs>
        <w:ind w:left="1157" w:hanging="360"/>
      </w:pPr>
      <w:rPr>
        <w:rFonts w:ascii="Courier New" w:hAnsi="Courier New" w:hint="default"/>
      </w:rPr>
    </w:lvl>
    <w:lvl w:ilvl="2" w:tplc="04090005" w:tentative="1">
      <w:start w:val="1"/>
      <w:numFmt w:val="bullet"/>
      <w:lvlText w:val=""/>
      <w:lvlJc w:val="left"/>
      <w:pPr>
        <w:tabs>
          <w:tab w:val="num" w:pos="1877"/>
        </w:tabs>
        <w:ind w:left="1877" w:hanging="360"/>
      </w:pPr>
      <w:rPr>
        <w:rFonts w:ascii="Wingdings" w:hAnsi="Wingdings" w:hint="default"/>
      </w:rPr>
    </w:lvl>
    <w:lvl w:ilvl="3" w:tplc="04090001" w:tentative="1">
      <w:start w:val="1"/>
      <w:numFmt w:val="bullet"/>
      <w:lvlText w:val=""/>
      <w:lvlJc w:val="left"/>
      <w:pPr>
        <w:tabs>
          <w:tab w:val="num" w:pos="2597"/>
        </w:tabs>
        <w:ind w:left="2597" w:hanging="360"/>
      </w:pPr>
      <w:rPr>
        <w:rFonts w:ascii="Symbol" w:hAnsi="Symbol" w:hint="default"/>
      </w:rPr>
    </w:lvl>
    <w:lvl w:ilvl="4" w:tplc="04090003" w:tentative="1">
      <w:start w:val="1"/>
      <w:numFmt w:val="bullet"/>
      <w:lvlText w:val="o"/>
      <w:lvlJc w:val="left"/>
      <w:pPr>
        <w:tabs>
          <w:tab w:val="num" w:pos="3317"/>
        </w:tabs>
        <w:ind w:left="3317" w:hanging="360"/>
      </w:pPr>
      <w:rPr>
        <w:rFonts w:ascii="Courier New" w:hAnsi="Courier New" w:hint="default"/>
      </w:rPr>
    </w:lvl>
    <w:lvl w:ilvl="5" w:tplc="04090005" w:tentative="1">
      <w:start w:val="1"/>
      <w:numFmt w:val="bullet"/>
      <w:lvlText w:val=""/>
      <w:lvlJc w:val="left"/>
      <w:pPr>
        <w:tabs>
          <w:tab w:val="num" w:pos="4037"/>
        </w:tabs>
        <w:ind w:left="4037" w:hanging="360"/>
      </w:pPr>
      <w:rPr>
        <w:rFonts w:ascii="Wingdings" w:hAnsi="Wingdings" w:hint="default"/>
      </w:rPr>
    </w:lvl>
    <w:lvl w:ilvl="6" w:tplc="04090001" w:tentative="1">
      <w:start w:val="1"/>
      <w:numFmt w:val="bullet"/>
      <w:lvlText w:val=""/>
      <w:lvlJc w:val="left"/>
      <w:pPr>
        <w:tabs>
          <w:tab w:val="num" w:pos="4757"/>
        </w:tabs>
        <w:ind w:left="4757" w:hanging="360"/>
      </w:pPr>
      <w:rPr>
        <w:rFonts w:ascii="Symbol" w:hAnsi="Symbol" w:hint="default"/>
      </w:rPr>
    </w:lvl>
    <w:lvl w:ilvl="7" w:tplc="04090003" w:tentative="1">
      <w:start w:val="1"/>
      <w:numFmt w:val="bullet"/>
      <w:lvlText w:val="o"/>
      <w:lvlJc w:val="left"/>
      <w:pPr>
        <w:tabs>
          <w:tab w:val="num" w:pos="5477"/>
        </w:tabs>
        <w:ind w:left="5477" w:hanging="360"/>
      </w:pPr>
      <w:rPr>
        <w:rFonts w:ascii="Courier New" w:hAnsi="Courier New" w:hint="default"/>
      </w:rPr>
    </w:lvl>
    <w:lvl w:ilvl="8" w:tplc="04090005" w:tentative="1">
      <w:start w:val="1"/>
      <w:numFmt w:val="bullet"/>
      <w:lvlText w:val=""/>
      <w:lvlJc w:val="left"/>
      <w:pPr>
        <w:tabs>
          <w:tab w:val="num" w:pos="6197"/>
        </w:tabs>
        <w:ind w:left="6197" w:hanging="360"/>
      </w:pPr>
      <w:rPr>
        <w:rFonts w:ascii="Wingdings" w:hAnsi="Wingdings" w:hint="default"/>
      </w:rPr>
    </w:lvl>
  </w:abstractNum>
  <w:abstractNum w:abstractNumId="3" w15:restartNumberingAfterBreak="0">
    <w:nsid w:val="11343127"/>
    <w:multiLevelType w:val="hybridMultilevel"/>
    <w:tmpl w:val="195A1AF2"/>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396861"/>
    <w:multiLevelType w:val="hybridMultilevel"/>
    <w:tmpl w:val="1D267E9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D4F1780"/>
    <w:multiLevelType w:val="hybridMultilevel"/>
    <w:tmpl w:val="96E20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2E5FCE"/>
    <w:multiLevelType w:val="hybridMultilevel"/>
    <w:tmpl w:val="D0AA8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127CB7"/>
    <w:multiLevelType w:val="multilevel"/>
    <w:tmpl w:val="A6604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E54DCD"/>
    <w:multiLevelType w:val="multilevel"/>
    <w:tmpl w:val="24DA3758"/>
    <w:lvl w:ilvl="0">
      <w:numFmt w:val="bullet"/>
      <w:lvlText w:val=""/>
      <w:lvlJc w:val="left"/>
      <w:pPr>
        <w:tabs>
          <w:tab w:val="num" w:pos="-360"/>
        </w:tabs>
        <w:ind w:left="-360" w:hanging="360"/>
      </w:pPr>
      <w:rPr>
        <w:rFonts w:ascii="Symbol" w:eastAsia="Times New Roman" w:hAnsi="Symbol" w:cs="Times New Roman" w:hint="default"/>
      </w:rPr>
    </w:lvl>
    <w:lvl w:ilvl="1">
      <w:start w:val="1"/>
      <w:numFmt w:val="bullet"/>
      <w:lvlText w:val="o"/>
      <w:lvlJc w:val="left"/>
      <w:pPr>
        <w:tabs>
          <w:tab w:val="num" w:pos="360"/>
        </w:tabs>
        <w:ind w:left="360" w:hanging="360"/>
      </w:pPr>
      <w:rPr>
        <w:rFonts w:ascii="Courier New" w:hAnsi="Courier New"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Times New Roman"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Times New Roman" w:hint="default"/>
      </w:rPr>
    </w:lvl>
    <w:lvl w:ilvl="8">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3D4118C4"/>
    <w:multiLevelType w:val="multilevel"/>
    <w:tmpl w:val="7474E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FD5B93"/>
    <w:multiLevelType w:val="multilevel"/>
    <w:tmpl w:val="99DAB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86574E"/>
    <w:multiLevelType w:val="hybridMultilevel"/>
    <w:tmpl w:val="090C6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A871BE2"/>
    <w:multiLevelType w:val="hybridMultilevel"/>
    <w:tmpl w:val="BAC48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2"/>
  </w:num>
  <w:num w:numId="4">
    <w:abstractNumId w:val="11"/>
  </w:num>
  <w:num w:numId="5">
    <w:abstractNumId w:val="1"/>
  </w:num>
  <w:num w:numId="6">
    <w:abstractNumId w:val="6"/>
  </w:num>
  <w:num w:numId="7">
    <w:abstractNumId w:val="3"/>
  </w:num>
  <w:num w:numId="8">
    <w:abstractNumId w:val="4"/>
  </w:num>
  <w:num w:numId="9">
    <w:abstractNumId w:val="10"/>
  </w:num>
  <w:num w:numId="10">
    <w:abstractNumId w:val="7"/>
  </w:num>
  <w:num w:numId="11">
    <w:abstractNumId w:val="0"/>
  </w:num>
  <w:num w:numId="12">
    <w:abstractNumId w:val="9"/>
  </w:num>
  <w:num w:numId="1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6"/>
  <w:drawingGridVerticalSpacing w:val="57"/>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388"/>
    <w:rsid w:val="00000382"/>
    <w:rsid w:val="000005D6"/>
    <w:rsid w:val="0000134A"/>
    <w:rsid w:val="00004988"/>
    <w:rsid w:val="000050E0"/>
    <w:rsid w:val="0000595E"/>
    <w:rsid w:val="00005C1B"/>
    <w:rsid w:val="00005CC0"/>
    <w:rsid w:val="00005F64"/>
    <w:rsid w:val="00007390"/>
    <w:rsid w:val="00007532"/>
    <w:rsid w:val="00010B89"/>
    <w:rsid w:val="00011B55"/>
    <w:rsid w:val="00011FD1"/>
    <w:rsid w:val="000120E7"/>
    <w:rsid w:val="00012CF4"/>
    <w:rsid w:val="00013869"/>
    <w:rsid w:val="000149D1"/>
    <w:rsid w:val="00015404"/>
    <w:rsid w:val="000160FD"/>
    <w:rsid w:val="000166B5"/>
    <w:rsid w:val="00017E4D"/>
    <w:rsid w:val="0002120B"/>
    <w:rsid w:val="000225A6"/>
    <w:rsid w:val="00022C5F"/>
    <w:rsid w:val="00022E71"/>
    <w:rsid w:val="00026258"/>
    <w:rsid w:val="00030079"/>
    <w:rsid w:val="00030927"/>
    <w:rsid w:val="000318DC"/>
    <w:rsid w:val="00033736"/>
    <w:rsid w:val="000339A4"/>
    <w:rsid w:val="00036181"/>
    <w:rsid w:val="00037718"/>
    <w:rsid w:val="000403ED"/>
    <w:rsid w:val="00040515"/>
    <w:rsid w:val="0004603B"/>
    <w:rsid w:val="00046A7B"/>
    <w:rsid w:val="00047C5A"/>
    <w:rsid w:val="00050672"/>
    <w:rsid w:val="000512A0"/>
    <w:rsid w:val="000517C3"/>
    <w:rsid w:val="00052A65"/>
    <w:rsid w:val="00053052"/>
    <w:rsid w:val="00053239"/>
    <w:rsid w:val="000532A0"/>
    <w:rsid w:val="000540D2"/>
    <w:rsid w:val="00054996"/>
    <w:rsid w:val="00055AE9"/>
    <w:rsid w:val="0005649D"/>
    <w:rsid w:val="000578E8"/>
    <w:rsid w:val="000620AD"/>
    <w:rsid w:val="00062A90"/>
    <w:rsid w:val="000632EF"/>
    <w:rsid w:val="0006442F"/>
    <w:rsid w:val="000645CA"/>
    <w:rsid w:val="00064B8F"/>
    <w:rsid w:val="00065528"/>
    <w:rsid w:val="000662FD"/>
    <w:rsid w:val="000668F4"/>
    <w:rsid w:val="00070632"/>
    <w:rsid w:val="00074117"/>
    <w:rsid w:val="000745AE"/>
    <w:rsid w:val="00074DBF"/>
    <w:rsid w:val="00074E38"/>
    <w:rsid w:val="000762EB"/>
    <w:rsid w:val="0007643B"/>
    <w:rsid w:val="000835D7"/>
    <w:rsid w:val="000840BC"/>
    <w:rsid w:val="000845D4"/>
    <w:rsid w:val="00085345"/>
    <w:rsid w:val="00087B2D"/>
    <w:rsid w:val="00090945"/>
    <w:rsid w:val="00091A3F"/>
    <w:rsid w:val="00091EAD"/>
    <w:rsid w:val="00091F88"/>
    <w:rsid w:val="000930D1"/>
    <w:rsid w:val="0009366C"/>
    <w:rsid w:val="00093DE9"/>
    <w:rsid w:val="00093E05"/>
    <w:rsid w:val="00093F45"/>
    <w:rsid w:val="000949FE"/>
    <w:rsid w:val="0009541B"/>
    <w:rsid w:val="0009543E"/>
    <w:rsid w:val="00095993"/>
    <w:rsid w:val="000959E9"/>
    <w:rsid w:val="000A0F45"/>
    <w:rsid w:val="000A6506"/>
    <w:rsid w:val="000A6BC2"/>
    <w:rsid w:val="000A71B5"/>
    <w:rsid w:val="000A7513"/>
    <w:rsid w:val="000B0AC2"/>
    <w:rsid w:val="000B17A6"/>
    <w:rsid w:val="000B31E8"/>
    <w:rsid w:val="000B3A18"/>
    <w:rsid w:val="000B4C3A"/>
    <w:rsid w:val="000B64C6"/>
    <w:rsid w:val="000C079A"/>
    <w:rsid w:val="000C1C93"/>
    <w:rsid w:val="000C2266"/>
    <w:rsid w:val="000C3FD5"/>
    <w:rsid w:val="000C4AE5"/>
    <w:rsid w:val="000C7655"/>
    <w:rsid w:val="000C7B3C"/>
    <w:rsid w:val="000D0B70"/>
    <w:rsid w:val="000D1AF6"/>
    <w:rsid w:val="000D28E9"/>
    <w:rsid w:val="000D440E"/>
    <w:rsid w:val="000D77D3"/>
    <w:rsid w:val="000D7A86"/>
    <w:rsid w:val="000E1BFA"/>
    <w:rsid w:val="000E358B"/>
    <w:rsid w:val="000E51BA"/>
    <w:rsid w:val="000E6510"/>
    <w:rsid w:val="000E7DB6"/>
    <w:rsid w:val="000F0560"/>
    <w:rsid w:val="000F0E4B"/>
    <w:rsid w:val="000F1845"/>
    <w:rsid w:val="000F2FC1"/>
    <w:rsid w:val="000F5288"/>
    <w:rsid w:val="000F566A"/>
    <w:rsid w:val="000F6071"/>
    <w:rsid w:val="000F667C"/>
    <w:rsid w:val="000F78B5"/>
    <w:rsid w:val="000F7CEA"/>
    <w:rsid w:val="0010099A"/>
    <w:rsid w:val="00100FF1"/>
    <w:rsid w:val="00103519"/>
    <w:rsid w:val="00104BA5"/>
    <w:rsid w:val="00105AA7"/>
    <w:rsid w:val="00107329"/>
    <w:rsid w:val="0011028D"/>
    <w:rsid w:val="001119CC"/>
    <w:rsid w:val="001122BD"/>
    <w:rsid w:val="0011268C"/>
    <w:rsid w:val="00113139"/>
    <w:rsid w:val="00113C7A"/>
    <w:rsid w:val="001206D7"/>
    <w:rsid w:val="00120C9F"/>
    <w:rsid w:val="00122C8F"/>
    <w:rsid w:val="001245B8"/>
    <w:rsid w:val="00124BB4"/>
    <w:rsid w:val="00126726"/>
    <w:rsid w:val="001268C9"/>
    <w:rsid w:val="00127B37"/>
    <w:rsid w:val="001303EE"/>
    <w:rsid w:val="00130B2E"/>
    <w:rsid w:val="00131726"/>
    <w:rsid w:val="00131797"/>
    <w:rsid w:val="001318E1"/>
    <w:rsid w:val="00132C57"/>
    <w:rsid w:val="001355C1"/>
    <w:rsid w:val="001358BC"/>
    <w:rsid w:val="00136FE7"/>
    <w:rsid w:val="0013712A"/>
    <w:rsid w:val="00137621"/>
    <w:rsid w:val="00140264"/>
    <w:rsid w:val="001406C8"/>
    <w:rsid w:val="00142699"/>
    <w:rsid w:val="00143789"/>
    <w:rsid w:val="00145866"/>
    <w:rsid w:val="00146DED"/>
    <w:rsid w:val="001475F5"/>
    <w:rsid w:val="0015387D"/>
    <w:rsid w:val="00153A9E"/>
    <w:rsid w:val="00153B28"/>
    <w:rsid w:val="0015437F"/>
    <w:rsid w:val="00160C4B"/>
    <w:rsid w:val="001613A4"/>
    <w:rsid w:val="00161990"/>
    <w:rsid w:val="001621C5"/>
    <w:rsid w:val="00162417"/>
    <w:rsid w:val="00162714"/>
    <w:rsid w:val="001629EF"/>
    <w:rsid w:val="00162DE0"/>
    <w:rsid w:val="00163770"/>
    <w:rsid w:val="00164B6D"/>
    <w:rsid w:val="00166C93"/>
    <w:rsid w:val="00171630"/>
    <w:rsid w:val="00172BEF"/>
    <w:rsid w:val="00172CB2"/>
    <w:rsid w:val="00172E81"/>
    <w:rsid w:val="00172ED9"/>
    <w:rsid w:val="00174091"/>
    <w:rsid w:val="001747C6"/>
    <w:rsid w:val="00175701"/>
    <w:rsid w:val="001775DC"/>
    <w:rsid w:val="00177AB4"/>
    <w:rsid w:val="00180151"/>
    <w:rsid w:val="001805BE"/>
    <w:rsid w:val="00181C48"/>
    <w:rsid w:val="001825A3"/>
    <w:rsid w:val="001829B4"/>
    <w:rsid w:val="00184D58"/>
    <w:rsid w:val="0018628F"/>
    <w:rsid w:val="00191E10"/>
    <w:rsid w:val="001924DD"/>
    <w:rsid w:val="00192E13"/>
    <w:rsid w:val="00192F71"/>
    <w:rsid w:val="0019629D"/>
    <w:rsid w:val="001971E8"/>
    <w:rsid w:val="00197FAB"/>
    <w:rsid w:val="001A056C"/>
    <w:rsid w:val="001A071A"/>
    <w:rsid w:val="001A1BB7"/>
    <w:rsid w:val="001A2CE4"/>
    <w:rsid w:val="001A3739"/>
    <w:rsid w:val="001A4284"/>
    <w:rsid w:val="001A4E4C"/>
    <w:rsid w:val="001A5351"/>
    <w:rsid w:val="001A690B"/>
    <w:rsid w:val="001A74B8"/>
    <w:rsid w:val="001B25A4"/>
    <w:rsid w:val="001B44C3"/>
    <w:rsid w:val="001B5862"/>
    <w:rsid w:val="001B5954"/>
    <w:rsid w:val="001B65E3"/>
    <w:rsid w:val="001B66D9"/>
    <w:rsid w:val="001B7866"/>
    <w:rsid w:val="001C088E"/>
    <w:rsid w:val="001C27FB"/>
    <w:rsid w:val="001C38B6"/>
    <w:rsid w:val="001C4E5C"/>
    <w:rsid w:val="001C6F97"/>
    <w:rsid w:val="001D0281"/>
    <w:rsid w:val="001D0304"/>
    <w:rsid w:val="001D088C"/>
    <w:rsid w:val="001D2AD3"/>
    <w:rsid w:val="001D3CDD"/>
    <w:rsid w:val="001D445E"/>
    <w:rsid w:val="001D48A0"/>
    <w:rsid w:val="001D4AA2"/>
    <w:rsid w:val="001D4DAA"/>
    <w:rsid w:val="001D7F37"/>
    <w:rsid w:val="001E25EF"/>
    <w:rsid w:val="001E2C48"/>
    <w:rsid w:val="001E3428"/>
    <w:rsid w:val="001E3B74"/>
    <w:rsid w:val="001E4CD3"/>
    <w:rsid w:val="001E6645"/>
    <w:rsid w:val="001E6746"/>
    <w:rsid w:val="001F09FB"/>
    <w:rsid w:val="001F1FDB"/>
    <w:rsid w:val="001F2904"/>
    <w:rsid w:val="001F2A6F"/>
    <w:rsid w:val="001F3C8A"/>
    <w:rsid w:val="001F544D"/>
    <w:rsid w:val="001F5616"/>
    <w:rsid w:val="001F5896"/>
    <w:rsid w:val="001F6E1B"/>
    <w:rsid w:val="001F7360"/>
    <w:rsid w:val="001F7CE1"/>
    <w:rsid w:val="00201044"/>
    <w:rsid w:val="002022AA"/>
    <w:rsid w:val="00202863"/>
    <w:rsid w:val="00202E3A"/>
    <w:rsid w:val="00203590"/>
    <w:rsid w:val="00203A92"/>
    <w:rsid w:val="002068CC"/>
    <w:rsid w:val="002107D8"/>
    <w:rsid w:val="0021257E"/>
    <w:rsid w:val="00212D51"/>
    <w:rsid w:val="00213418"/>
    <w:rsid w:val="002142CB"/>
    <w:rsid w:val="002175D2"/>
    <w:rsid w:val="00222DBB"/>
    <w:rsid w:val="00224C4F"/>
    <w:rsid w:val="00225304"/>
    <w:rsid w:val="00227826"/>
    <w:rsid w:val="00227E85"/>
    <w:rsid w:val="002309D4"/>
    <w:rsid w:val="0023145F"/>
    <w:rsid w:val="00231EF9"/>
    <w:rsid w:val="0023291E"/>
    <w:rsid w:val="00233358"/>
    <w:rsid w:val="0023379D"/>
    <w:rsid w:val="002343CE"/>
    <w:rsid w:val="00234422"/>
    <w:rsid w:val="00236039"/>
    <w:rsid w:val="002375B0"/>
    <w:rsid w:val="0023775D"/>
    <w:rsid w:val="00242C10"/>
    <w:rsid w:val="00242F58"/>
    <w:rsid w:val="002436EA"/>
    <w:rsid w:val="002452DD"/>
    <w:rsid w:val="002461DC"/>
    <w:rsid w:val="002471BA"/>
    <w:rsid w:val="002505A6"/>
    <w:rsid w:val="00250829"/>
    <w:rsid w:val="002515D7"/>
    <w:rsid w:val="00251D9E"/>
    <w:rsid w:val="0025250B"/>
    <w:rsid w:val="00252D68"/>
    <w:rsid w:val="0025316E"/>
    <w:rsid w:val="002557D3"/>
    <w:rsid w:val="00256881"/>
    <w:rsid w:val="00256B32"/>
    <w:rsid w:val="00257952"/>
    <w:rsid w:val="00260535"/>
    <w:rsid w:val="002608D9"/>
    <w:rsid w:val="00260EA0"/>
    <w:rsid w:val="00260FBE"/>
    <w:rsid w:val="002626C4"/>
    <w:rsid w:val="002655A7"/>
    <w:rsid w:val="00266294"/>
    <w:rsid w:val="002663A0"/>
    <w:rsid w:val="002677CB"/>
    <w:rsid w:val="002710AE"/>
    <w:rsid w:val="00271F27"/>
    <w:rsid w:val="00275313"/>
    <w:rsid w:val="00275A39"/>
    <w:rsid w:val="002766F4"/>
    <w:rsid w:val="00276913"/>
    <w:rsid w:val="00276978"/>
    <w:rsid w:val="00277E9F"/>
    <w:rsid w:val="0028115F"/>
    <w:rsid w:val="002833C0"/>
    <w:rsid w:val="00283C53"/>
    <w:rsid w:val="00283DD4"/>
    <w:rsid w:val="00285534"/>
    <w:rsid w:val="00287C76"/>
    <w:rsid w:val="00287FC0"/>
    <w:rsid w:val="0029006D"/>
    <w:rsid w:val="00291313"/>
    <w:rsid w:val="00291A99"/>
    <w:rsid w:val="00291BEB"/>
    <w:rsid w:val="002929CD"/>
    <w:rsid w:val="00292B34"/>
    <w:rsid w:val="0029645E"/>
    <w:rsid w:val="00296B10"/>
    <w:rsid w:val="00297A3D"/>
    <w:rsid w:val="00297B6B"/>
    <w:rsid w:val="002A1933"/>
    <w:rsid w:val="002A23BB"/>
    <w:rsid w:val="002A2CBD"/>
    <w:rsid w:val="002A2D8B"/>
    <w:rsid w:val="002A71C0"/>
    <w:rsid w:val="002A7567"/>
    <w:rsid w:val="002A7CE3"/>
    <w:rsid w:val="002A7E60"/>
    <w:rsid w:val="002B0072"/>
    <w:rsid w:val="002B1F9F"/>
    <w:rsid w:val="002B42FA"/>
    <w:rsid w:val="002B600A"/>
    <w:rsid w:val="002B6585"/>
    <w:rsid w:val="002B6818"/>
    <w:rsid w:val="002B6AF1"/>
    <w:rsid w:val="002B784A"/>
    <w:rsid w:val="002C10AC"/>
    <w:rsid w:val="002C1962"/>
    <w:rsid w:val="002C1B7E"/>
    <w:rsid w:val="002C1DB5"/>
    <w:rsid w:val="002C42D6"/>
    <w:rsid w:val="002C42EB"/>
    <w:rsid w:val="002C5366"/>
    <w:rsid w:val="002C5A69"/>
    <w:rsid w:val="002D1210"/>
    <w:rsid w:val="002D14BB"/>
    <w:rsid w:val="002D2BE7"/>
    <w:rsid w:val="002D2E87"/>
    <w:rsid w:val="002D387A"/>
    <w:rsid w:val="002D703C"/>
    <w:rsid w:val="002E035A"/>
    <w:rsid w:val="002E2146"/>
    <w:rsid w:val="002E4191"/>
    <w:rsid w:val="002E6415"/>
    <w:rsid w:val="002E6878"/>
    <w:rsid w:val="002E727B"/>
    <w:rsid w:val="002E7395"/>
    <w:rsid w:val="002E79D7"/>
    <w:rsid w:val="002F1130"/>
    <w:rsid w:val="002F40DD"/>
    <w:rsid w:val="002F569B"/>
    <w:rsid w:val="002F637D"/>
    <w:rsid w:val="0030180B"/>
    <w:rsid w:val="0030192E"/>
    <w:rsid w:val="0030209D"/>
    <w:rsid w:val="003029FF"/>
    <w:rsid w:val="00303E0F"/>
    <w:rsid w:val="0030498F"/>
    <w:rsid w:val="00304D2F"/>
    <w:rsid w:val="00304E2D"/>
    <w:rsid w:val="0030627A"/>
    <w:rsid w:val="00310419"/>
    <w:rsid w:val="00310866"/>
    <w:rsid w:val="00311936"/>
    <w:rsid w:val="003129B7"/>
    <w:rsid w:val="00312AD7"/>
    <w:rsid w:val="0031335B"/>
    <w:rsid w:val="003138E3"/>
    <w:rsid w:val="0031405C"/>
    <w:rsid w:val="003152AD"/>
    <w:rsid w:val="003157DD"/>
    <w:rsid w:val="00316313"/>
    <w:rsid w:val="00316FD0"/>
    <w:rsid w:val="003206F1"/>
    <w:rsid w:val="003256D8"/>
    <w:rsid w:val="00325CB0"/>
    <w:rsid w:val="00330003"/>
    <w:rsid w:val="00330074"/>
    <w:rsid w:val="00331F46"/>
    <w:rsid w:val="00331FC2"/>
    <w:rsid w:val="00332E43"/>
    <w:rsid w:val="00333004"/>
    <w:rsid w:val="00333A2A"/>
    <w:rsid w:val="00334BF8"/>
    <w:rsid w:val="00335DDB"/>
    <w:rsid w:val="00337A0F"/>
    <w:rsid w:val="00337AEE"/>
    <w:rsid w:val="00341973"/>
    <w:rsid w:val="00343A15"/>
    <w:rsid w:val="003450C2"/>
    <w:rsid w:val="00350ABE"/>
    <w:rsid w:val="00350AFC"/>
    <w:rsid w:val="00351FCB"/>
    <w:rsid w:val="003523E6"/>
    <w:rsid w:val="00353E61"/>
    <w:rsid w:val="00355549"/>
    <w:rsid w:val="0035556A"/>
    <w:rsid w:val="003574CD"/>
    <w:rsid w:val="00362A25"/>
    <w:rsid w:val="00362D6C"/>
    <w:rsid w:val="0036311A"/>
    <w:rsid w:val="00363555"/>
    <w:rsid w:val="00363C5D"/>
    <w:rsid w:val="00365F3C"/>
    <w:rsid w:val="00371343"/>
    <w:rsid w:val="003724E9"/>
    <w:rsid w:val="00373622"/>
    <w:rsid w:val="0037423C"/>
    <w:rsid w:val="0037507E"/>
    <w:rsid w:val="00376C82"/>
    <w:rsid w:val="00376E62"/>
    <w:rsid w:val="0037712B"/>
    <w:rsid w:val="0037744A"/>
    <w:rsid w:val="0037791D"/>
    <w:rsid w:val="00381004"/>
    <w:rsid w:val="00383E1E"/>
    <w:rsid w:val="003850F4"/>
    <w:rsid w:val="00391151"/>
    <w:rsid w:val="00394D9D"/>
    <w:rsid w:val="00394F1E"/>
    <w:rsid w:val="003967AF"/>
    <w:rsid w:val="00396D71"/>
    <w:rsid w:val="003A1990"/>
    <w:rsid w:val="003A27EE"/>
    <w:rsid w:val="003A3376"/>
    <w:rsid w:val="003A443A"/>
    <w:rsid w:val="003B072B"/>
    <w:rsid w:val="003B2B18"/>
    <w:rsid w:val="003B7DB2"/>
    <w:rsid w:val="003C11DA"/>
    <w:rsid w:val="003C1B5A"/>
    <w:rsid w:val="003C2B2B"/>
    <w:rsid w:val="003C2EB8"/>
    <w:rsid w:val="003C2EE7"/>
    <w:rsid w:val="003C5BF8"/>
    <w:rsid w:val="003C6E7A"/>
    <w:rsid w:val="003C6FC9"/>
    <w:rsid w:val="003C71FD"/>
    <w:rsid w:val="003D02A4"/>
    <w:rsid w:val="003D10D8"/>
    <w:rsid w:val="003D18C5"/>
    <w:rsid w:val="003D1E0E"/>
    <w:rsid w:val="003D38C4"/>
    <w:rsid w:val="003D40CE"/>
    <w:rsid w:val="003D67BB"/>
    <w:rsid w:val="003D73DC"/>
    <w:rsid w:val="003D744E"/>
    <w:rsid w:val="003D7C7E"/>
    <w:rsid w:val="003E0C87"/>
    <w:rsid w:val="003E1849"/>
    <w:rsid w:val="003E2E85"/>
    <w:rsid w:val="003E458B"/>
    <w:rsid w:val="003E6ECD"/>
    <w:rsid w:val="003F0214"/>
    <w:rsid w:val="003F0689"/>
    <w:rsid w:val="003F08EA"/>
    <w:rsid w:val="003F1579"/>
    <w:rsid w:val="003F17CB"/>
    <w:rsid w:val="003F45E9"/>
    <w:rsid w:val="003F5670"/>
    <w:rsid w:val="003F5F59"/>
    <w:rsid w:val="003F7108"/>
    <w:rsid w:val="004008C4"/>
    <w:rsid w:val="00400910"/>
    <w:rsid w:val="004018F8"/>
    <w:rsid w:val="004037ED"/>
    <w:rsid w:val="00403A6B"/>
    <w:rsid w:val="00403E61"/>
    <w:rsid w:val="00404337"/>
    <w:rsid w:val="0040494D"/>
    <w:rsid w:val="00405D2B"/>
    <w:rsid w:val="00407EAB"/>
    <w:rsid w:val="004122F9"/>
    <w:rsid w:val="0041451D"/>
    <w:rsid w:val="00414C48"/>
    <w:rsid w:val="004158CA"/>
    <w:rsid w:val="0041729C"/>
    <w:rsid w:val="00417990"/>
    <w:rsid w:val="00417EB9"/>
    <w:rsid w:val="00420045"/>
    <w:rsid w:val="00421B2F"/>
    <w:rsid w:val="00421CA7"/>
    <w:rsid w:val="00421E25"/>
    <w:rsid w:val="00421E7D"/>
    <w:rsid w:val="004230F0"/>
    <w:rsid w:val="00423C98"/>
    <w:rsid w:val="00423FE8"/>
    <w:rsid w:val="00424164"/>
    <w:rsid w:val="00424355"/>
    <w:rsid w:val="00424762"/>
    <w:rsid w:val="00426B6A"/>
    <w:rsid w:val="00427387"/>
    <w:rsid w:val="0043028C"/>
    <w:rsid w:val="00432E1D"/>
    <w:rsid w:val="00434E5A"/>
    <w:rsid w:val="00434FE5"/>
    <w:rsid w:val="00436169"/>
    <w:rsid w:val="00437A0C"/>
    <w:rsid w:val="00440695"/>
    <w:rsid w:val="00440EE0"/>
    <w:rsid w:val="00441361"/>
    <w:rsid w:val="00441C17"/>
    <w:rsid w:val="00443660"/>
    <w:rsid w:val="00444388"/>
    <w:rsid w:val="004459DB"/>
    <w:rsid w:val="00445D22"/>
    <w:rsid w:val="00445D9E"/>
    <w:rsid w:val="00447737"/>
    <w:rsid w:val="0044796E"/>
    <w:rsid w:val="00453DAA"/>
    <w:rsid w:val="004600A6"/>
    <w:rsid w:val="00460C0B"/>
    <w:rsid w:val="004614EB"/>
    <w:rsid w:val="0046255E"/>
    <w:rsid w:val="00462AB5"/>
    <w:rsid w:val="0046376F"/>
    <w:rsid w:val="00463F49"/>
    <w:rsid w:val="00471417"/>
    <w:rsid w:val="004716E8"/>
    <w:rsid w:val="004721DF"/>
    <w:rsid w:val="00472941"/>
    <w:rsid w:val="00474483"/>
    <w:rsid w:val="0047653A"/>
    <w:rsid w:val="00476FA2"/>
    <w:rsid w:val="00481FFC"/>
    <w:rsid w:val="0048259F"/>
    <w:rsid w:val="004830AC"/>
    <w:rsid w:val="00483273"/>
    <w:rsid w:val="004851DD"/>
    <w:rsid w:val="00487EE8"/>
    <w:rsid w:val="00493B99"/>
    <w:rsid w:val="00494BA2"/>
    <w:rsid w:val="00495001"/>
    <w:rsid w:val="00496B97"/>
    <w:rsid w:val="00497985"/>
    <w:rsid w:val="004A15FC"/>
    <w:rsid w:val="004A1AB4"/>
    <w:rsid w:val="004A5D09"/>
    <w:rsid w:val="004A67C1"/>
    <w:rsid w:val="004A6C68"/>
    <w:rsid w:val="004B0C9D"/>
    <w:rsid w:val="004B0DD0"/>
    <w:rsid w:val="004B11D5"/>
    <w:rsid w:val="004B1853"/>
    <w:rsid w:val="004B1A60"/>
    <w:rsid w:val="004B258B"/>
    <w:rsid w:val="004B37B7"/>
    <w:rsid w:val="004B4628"/>
    <w:rsid w:val="004B60A6"/>
    <w:rsid w:val="004C2A54"/>
    <w:rsid w:val="004C5870"/>
    <w:rsid w:val="004C6483"/>
    <w:rsid w:val="004C709C"/>
    <w:rsid w:val="004C74C9"/>
    <w:rsid w:val="004D0822"/>
    <w:rsid w:val="004D1111"/>
    <w:rsid w:val="004D113A"/>
    <w:rsid w:val="004D13B1"/>
    <w:rsid w:val="004D33FB"/>
    <w:rsid w:val="004D3CF1"/>
    <w:rsid w:val="004D48FE"/>
    <w:rsid w:val="004D5202"/>
    <w:rsid w:val="004D5316"/>
    <w:rsid w:val="004D54F0"/>
    <w:rsid w:val="004D64BD"/>
    <w:rsid w:val="004D6A66"/>
    <w:rsid w:val="004D78E4"/>
    <w:rsid w:val="004E0AC2"/>
    <w:rsid w:val="004E0DE4"/>
    <w:rsid w:val="004E1023"/>
    <w:rsid w:val="004E1A07"/>
    <w:rsid w:val="004E1CA6"/>
    <w:rsid w:val="004E5804"/>
    <w:rsid w:val="004E7B48"/>
    <w:rsid w:val="004E7D9C"/>
    <w:rsid w:val="004F0F53"/>
    <w:rsid w:val="004F2B25"/>
    <w:rsid w:val="004F38FE"/>
    <w:rsid w:val="004F71BB"/>
    <w:rsid w:val="005015E6"/>
    <w:rsid w:val="00501D50"/>
    <w:rsid w:val="00503241"/>
    <w:rsid w:val="00503255"/>
    <w:rsid w:val="00504956"/>
    <w:rsid w:val="00506F8D"/>
    <w:rsid w:val="0051482D"/>
    <w:rsid w:val="00514C8B"/>
    <w:rsid w:val="00515D67"/>
    <w:rsid w:val="00515F65"/>
    <w:rsid w:val="0051630C"/>
    <w:rsid w:val="0051738F"/>
    <w:rsid w:val="00521493"/>
    <w:rsid w:val="00522289"/>
    <w:rsid w:val="00522E3B"/>
    <w:rsid w:val="0052304B"/>
    <w:rsid w:val="005230FD"/>
    <w:rsid w:val="00523F53"/>
    <w:rsid w:val="0052462C"/>
    <w:rsid w:val="00524B7E"/>
    <w:rsid w:val="00524E8E"/>
    <w:rsid w:val="00526209"/>
    <w:rsid w:val="00526C28"/>
    <w:rsid w:val="00527EF5"/>
    <w:rsid w:val="005310F1"/>
    <w:rsid w:val="005320C1"/>
    <w:rsid w:val="00533FE6"/>
    <w:rsid w:val="005351CC"/>
    <w:rsid w:val="00535712"/>
    <w:rsid w:val="00537BF8"/>
    <w:rsid w:val="0054202F"/>
    <w:rsid w:val="00543322"/>
    <w:rsid w:val="0054402F"/>
    <w:rsid w:val="005459D9"/>
    <w:rsid w:val="00545DF0"/>
    <w:rsid w:val="00547366"/>
    <w:rsid w:val="005476AF"/>
    <w:rsid w:val="0055614B"/>
    <w:rsid w:val="00556818"/>
    <w:rsid w:val="00557360"/>
    <w:rsid w:val="0055796F"/>
    <w:rsid w:val="00561132"/>
    <w:rsid w:val="0056137D"/>
    <w:rsid w:val="00561F9E"/>
    <w:rsid w:val="0056266A"/>
    <w:rsid w:val="005629BE"/>
    <w:rsid w:val="00562F93"/>
    <w:rsid w:val="00563448"/>
    <w:rsid w:val="005635DE"/>
    <w:rsid w:val="00563F4B"/>
    <w:rsid w:val="005644A8"/>
    <w:rsid w:val="005663FF"/>
    <w:rsid w:val="00566EBA"/>
    <w:rsid w:val="005710B0"/>
    <w:rsid w:val="00571A00"/>
    <w:rsid w:val="00572080"/>
    <w:rsid w:val="00572F20"/>
    <w:rsid w:val="00573926"/>
    <w:rsid w:val="00573F10"/>
    <w:rsid w:val="00574BC1"/>
    <w:rsid w:val="00580376"/>
    <w:rsid w:val="00581FCC"/>
    <w:rsid w:val="005821D5"/>
    <w:rsid w:val="00583E73"/>
    <w:rsid w:val="00585A71"/>
    <w:rsid w:val="005900C6"/>
    <w:rsid w:val="005904B3"/>
    <w:rsid w:val="00591184"/>
    <w:rsid w:val="005912EF"/>
    <w:rsid w:val="00591526"/>
    <w:rsid w:val="005928A1"/>
    <w:rsid w:val="00593C24"/>
    <w:rsid w:val="00594530"/>
    <w:rsid w:val="00595603"/>
    <w:rsid w:val="005966A8"/>
    <w:rsid w:val="00596A90"/>
    <w:rsid w:val="00596FE1"/>
    <w:rsid w:val="005A008A"/>
    <w:rsid w:val="005A059D"/>
    <w:rsid w:val="005A102C"/>
    <w:rsid w:val="005A1BBF"/>
    <w:rsid w:val="005A2271"/>
    <w:rsid w:val="005A362B"/>
    <w:rsid w:val="005A4EE6"/>
    <w:rsid w:val="005A4F93"/>
    <w:rsid w:val="005A5B07"/>
    <w:rsid w:val="005A7033"/>
    <w:rsid w:val="005A7E56"/>
    <w:rsid w:val="005B19EC"/>
    <w:rsid w:val="005B1E13"/>
    <w:rsid w:val="005B1E21"/>
    <w:rsid w:val="005B1E92"/>
    <w:rsid w:val="005B2BD3"/>
    <w:rsid w:val="005B2E55"/>
    <w:rsid w:val="005B41A0"/>
    <w:rsid w:val="005B5A82"/>
    <w:rsid w:val="005B61FD"/>
    <w:rsid w:val="005B7A18"/>
    <w:rsid w:val="005C1961"/>
    <w:rsid w:val="005C1DA4"/>
    <w:rsid w:val="005C2780"/>
    <w:rsid w:val="005C3995"/>
    <w:rsid w:val="005C3DE4"/>
    <w:rsid w:val="005C4E7F"/>
    <w:rsid w:val="005C523B"/>
    <w:rsid w:val="005C5320"/>
    <w:rsid w:val="005C61D5"/>
    <w:rsid w:val="005C71A4"/>
    <w:rsid w:val="005D07C2"/>
    <w:rsid w:val="005D5DCC"/>
    <w:rsid w:val="005D7B0B"/>
    <w:rsid w:val="005E108C"/>
    <w:rsid w:val="005E2BC3"/>
    <w:rsid w:val="005E36A2"/>
    <w:rsid w:val="005E4B5A"/>
    <w:rsid w:val="005E5BEA"/>
    <w:rsid w:val="005E7F4F"/>
    <w:rsid w:val="005F0F34"/>
    <w:rsid w:val="005F169D"/>
    <w:rsid w:val="005F2229"/>
    <w:rsid w:val="005F2884"/>
    <w:rsid w:val="005F4102"/>
    <w:rsid w:val="005F45F9"/>
    <w:rsid w:val="005F70C3"/>
    <w:rsid w:val="005F72B7"/>
    <w:rsid w:val="005F7ED5"/>
    <w:rsid w:val="00600842"/>
    <w:rsid w:val="00600952"/>
    <w:rsid w:val="00603F15"/>
    <w:rsid w:val="00604B96"/>
    <w:rsid w:val="00605255"/>
    <w:rsid w:val="00605E95"/>
    <w:rsid w:val="006071EA"/>
    <w:rsid w:val="006074EC"/>
    <w:rsid w:val="0060764F"/>
    <w:rsid w:val="00610061"/>
    <w:rsid w:val="0061238C"/>
    <w:rsid w:val="006124CE"/>
    <w:rsid w:val="00612A2D"/>
    <w:rsid w:val="00612F32"/>
    <w:rsid w:val="00613FED"/>
    <w:rsid w:val="00615D35"/>
    <w:rsid w:val="006164E5"/>
    <w:rsid w:val="00620625"/>
    <w:rsid w:val="006236DB"/>
    <w:rsid w:val="00624555"/>
    <w:rsid w:val="0062478B"/>
    <w:rsid w:val="00624AE5"/>
    <w:rsid w:val="00626F44"/>
    <w:rsid w:val="00627103"/>
    <w:rsid w:val="006273C3"/>
    <w:rsid w:val="00632917"/>
    <w:rsid w:val="00632DBC"/>
    <w:rsid w:val="006331B3"/>
    <w:rsid w:val="0063326E"/>
    <w:rsid w:val="0063374B"/>
    <w:rsid w:val="0063430D"/>
    <w:rsid w:val="0063478A"/>
    <w:rsid w:val="0063606B"/>
    <w:rsid w:val="0063641C"/>
    <w:rsid w:val="00636610"/>
    <w:rsid w:val="006371CB"/>
    <w:rsid w:val="00640641"/>
    <w:rsid w:val="006408E8"/>
    <w:rsid w:val="006419F6"/>
    <w:rsid w:val="00643BAC"/>
    <w:rsid w:val="006442DC"/>
    <w:rsid w:val="00647799"/>
    <w:rsid w:val="00647B87"/>
    <w:rsid w:val="00651140"/>
    <w:rsid w:val="0065459C"/>
    <w:rsid w:val="00657A80"/>
    <w:rsid w:val="00657D69"/>
    <w:rsid w:val="00657E0D"/>
    <w:rsid w:val="00657ED2"/>
    <w:rsid w:val="006605B7"/>
    <w:rsid w:val="006655EE"/>
    <w:rsid w:val="00666A84"/>
    <w:rsid w:val="006678BB"/>
    <w:rsid w:val="0067156E"/>
    <w:rsid w:val="00674888"/>
    <w:rsid w:val="00674AFE"/>
    <w:rsid w:val="00675A41"/>
    <w:rsid w:val="006800F0"/>
    <w:rsid w:val="0068136C"/>
    <w:rsid w:val="00681676"/>
    <w:rsid w:val="00681F91"/>
    <w:rsid w:val="00682130"/>
    <w:rsid w:val="00682C17"/>
    <w:rsid w:val="00682DCA"/>
    <w:rsid w:val="00684C75"/>
    <w:rsid w:val="006869E6"/>
    <w:rsid w:val="00687667"/>
    <w:rsid w:val="006921A3"/>
    <w:rsid w:val="00692C55"/>
    <w:rsid w:val="0069510F"/>
    <w:rsid w:val="00697AC3"/>
    <w:rsid w:val="006A0BBC"/>
    <w:rsid w:val="006A29BC"/>
    <w:rsid w:val="006A3770"/>
    <w:rsid w:val="006A7EE2"/>
    <w:rsid w:val="006B0C0D"/>
    <w:rsid w:val="006B1A0D"/>
    <w:rsid w:val="006B221B"/>
    <w:rsid w:val="006B36C2"/>
    <w:rsid w:val="006B40A0"/>
    <w:rsid w:val="006B4CE1"/>
    <w:rsid w:val="006B4E5A"/>
    <w:rsid w:val="006B4F48"/>
    <w:rsid w:val="006B53DC"/>
    <w:rsid w:val="006B6485"/>
    <w:rsid w:val="006B7773"/>
    <w:rsid w:val="006B792C"/>
    <w:rsid w:val="006C05E1"/>
    <w:rsid w:val="006C08C7"/>
    <w:rsid w:val="006C21DF"/>
    <w:rsid w:val="006C3A09"/>
    <w:rsid w:val="006C59E7"/>
    <w:rsid w:val="006C5CB3"/>
    <w:rsid w:val="006C6B0B"/>
    <w:rsid w:val="006D0076"/>
    <w:rsid w:val="006D0B8B"/>
    <w:rsid w:val="006D50E3"/>
    <w:rsid w:val="006D560A"/>
    <w:rsid w:val="006D6A35"/>
    <w:rsid w:val="006D7943"/>
    <w:rsid w:val="006E0363"/>
    <w:rsid w:val="006E116A"/>
    <w:rsid w:val="006E15EE"/>
    <w:rsid w:val="006E169E"/>
    <w:rsid w:val="006E218D"/>
    <w:rsid w:val="006E4D0E"/>
    <w:rsid w:val="006E4F0B"/>
    <w:rsid w:val="006E5AA3"/>
    <w:rsid w:val="006E7B78"/>
    <w:rsid w:val="006E7E92"/>
    <w:rsid w:val="006F024E"/>
    <w:rsid w:val="006F052F"/>
    <w:rsid w:val="006F149D"/>
    <w:rsid w:val="006F2A49"/>
    <w:rsid w:val="006F2E64"/>
    <w:rsid w:val="006F6C40"/>
    <w:rsid w:val="006F6D6E"/>
    <w:rsid w:val="00701506"/>
    <w:rsid w:val="0070239E"/>
    <w:rsid w:val="0070299E"/>
    <w:rsid w:val="00705115"/>
    <w:rsid w:val="00705454"/>
    <w:rsid w:val="00707166"/>
    <w:rsid w:val="00710652"/>
    <w:rsid w:val="007107CC"/>
    <w:rsid w:val="00711FE3"/>
    <w:rsid w:val="0071396F"/>
    <w:rsid w:val="0071567D"/>
    <w:rsid w:val="00716A0F"/>
    <w:rsid w:val="007174D0"/>
    <w:rsid w:val="00717E8D"/>
    <w:rsid w:val="00720CEC"/>
    <w:rsid w:val="00723224"/>
    <w:rsid w:val="00725A37"/>
    <w:rsid w:val="00726365"/>
    <w:rsid w:val="007267FD"/>
    <w:rsid w:val="007304F0"/>
    <w:rsid w:val="0073267C"/>
    <w:rsid w:val="00732FD9"/>
    <w:rsid w:val="0073479F"/>
    <w:rsid w:val="00734830"/>
    <w:rsid w:val="007353E1"/>
    <w:rsid w:val="007355C3"/>
    <w:rsid w:val="00737038"/>
    <w:rsid w:val="00742F79"/>
    <w:rsid w:val="0074338C"/>
    <w:rsid w:val="00744344"/>
    <w:rsid w:val="00744BF7"/>
    <w:rsid w:val="00744DBA"/>
    <w:rsid w:val="007467A3"/>
    <w:rsid w:val="00746A71"/>
    <w:rsid w:val="007472BE"/>
    <w:rsid w:val="007514B2"/>
    <w:rsid w:val="007520EE"/>
    <w:rsid w:val="007524FE"/>
    <w:rsid w:val="00752578"/>
    <w:rsid w:val="00752EA2"/>
    <w:rsid w:val="007530D2"/>
    <w:rsid w:val="007552DA"/>
    <w:rsid w:val="00755EDD"/>
    <w:rsid w:val="00762176"/>
    <w:rsid w:val="007626A7"/>
    <w:rsid w:val="00762F28"/>
    <w:rsid w:val="007653C9"/>
    <w:rsid w:val="00765CDC"/>
    <w:rsid w:val="00765FF7"/>
    <w:rsid w:val="00766068"/>
    <w:rsid w:val="0076626A"/>
    <w:rsid w:val="00767DA1"/>
    <w:rsid w:val="00771937"/>
    <w:rsid w:val="00771EB1"/>
    <w:rsid w:val="00773FBA"/>
    <w:rsid w:val="00775595"/>
    <w:rsid w:val="0077666D"/>
    <w:rsid w:val="00776B63"/>
    <w:rsid w:val="0077740B"/>
    <w:rsid w:val="0077741E"/>
    <w:rsid w:val="00777846"/>
    <w:rsid w:val="0078065D"/>
    <w:rsid w:val="007809C8"/>
    <w:rsid w:val="0078203D"/>
    <w:rsid w:val="00782A80"/>
    <w:rsid w:val="00784290"/>
    <w:rsid w:val="00791DF7"/>
    <w:rsid w:val="00796A10"/>
    <w:rsid w:val="00797B97"/>
    <w:rsid w:val="007A3292"/>
    <w:rsid w:val="007A414C"/>
    <w:rsid w:val="007A44D1"/>
    <w:rsid w:val="007A4530"/>
    <w:rsid w:val="007A4F00"/>
    <w:rsid w:val="007A72A8"/>
    <w:rsid w:val="007B07CE"/>
    <w:rsid w:val="007B3D6C"/>
    <w:rsid w:val="007B407D"/>
    <w:rsid w:val="007B466A"/>
    <w:rsid w:val="007B622D"/>
    <w:rsid w:val="007B6A43"/>
    <w:rsid w:val="007B72E8"/>
    <w:rsid w:val="007C00FB"/>
    <w:rsid w:val="007C0B00"/>
    <w:rsid w:val="007C0CC7"/>
    <w:rsid w:val="007C1371"/>
    <w:rsid w:val="007C40E1"/>
    <w:rsid w:val="007C5B76"/>
    <w:rsid w:val="007C763A"/>
    <w:rsid w:val="007C79BC"/>
    <w:rsid w:val="007C7A86"/>
    <w:rsid w:val="007D0E40"/>
    <w:rsid w:val="007D0E69"/>
    <w:rsid w:val="007D119D"/>
    <w:rsid w:val="007D1E2B"/>
    <w:rsid w:val="007D20D5"/>
    <w:rsid w:val="007D238F"/>
    <w:rsid w:val="007D43A8"/>
    <w:rsid w:val="007D5E8C"/>
    <w:rsid w:val="007D67BD"/>
    <w:rsid w:val="007E008B"/>
    <w:rsid w:val="007E17F5"/>
    <w:rsid w:val="007E321E"/>
    <w:rsid w:val="007E4144"/>
    <w:rsid w:val="007E5B39"/>
    <w:rsid w:val="007E5C7F"/>
    <w:rsid w:val="007E6A04"/>
    <w:rsid w:val="007E7CA1"/>
    <w:rsid w:val="007F068E"/>
    <w:rsid w:val="007F0881"/>
    <w:rsid w:val="007F0A31"/>
    <w:rsid w:val="007F1F7F"/>
    <w:rsid w:val="007F4006"/>
    <w:rsid w:val="007F4DA5"/>
    <w:rsid w:val="008052CA"/>
    <w:rsid w:val="00805FB8"/>
    <w:rsid w:val="00806356"/>
    <w:rsid w:val="00806AC7"/>
    <w:rsid w:val="00806CDB"/>
    <w:rsid w:val="0080761B"/>
    <w:rsid w:val="00810EDB"/>
    <w:rsid w:val="00811B2A"/>
    <w:rsid w:val="00813E7D"/>
    <w:rsid w:val="008155FF"/>
    <w:rsid w:val="00816138"/>
    <w:rsid w:val="008164A0"/>
    <w:rsid w:val="00816A98"/>
    <w:rsid w:val="00817A38"/>
    <w:rsid w:val="008234D5"/>
    <w:rsid w:val="00823863"/>
    <w:rsid w:val="008244CF"/>
    <w:rsid w:val="00825AB8"/>
    <w:rsid w:val="0082748F"/>
    <w:rsid w:val="008278D0"/>
    <w:rsid w:val="00827AC9"/>
    <w:rsid w:val="008314E7"/>
    <w:rsid w:val="008317AA"/>
    <w:rsid w:val="00831CFF"/>
    <w:rsid w:val="00834161"/>
    <w:rsid w:val="00837160"/>
    <w:rsid w:val="0084199B"/>
    <w:rsid w:val="00841A9F"/>
    <w:rsid w:val="008431AB"/>
    <w:rsid w:val="008433C1"/>
    <w:rsid w:val="008445D9"/>
    <w:rsid w:val="00845178"/>
    <w:rsid w:val="00846A94"/>
    <w:rsid w:val="00851334"/>
    <w:rsid w:val="008515E7"/>
    <w:rsid w:val="0085198B"/>
    <w:rsid w:val="00852141"/>
    <w:rsid w:val="008524DF"/>
    <w:rsid w:val="0085282C"/>
    <w:rsid w:val="008534FE"/>
    <w:rsid w:val="00853EEA"/>
    <w:rsid w:val="00854DC9"/>
    <w:rsid w:val="00855111"/>
    <w:rsid w:val="0085539B"/>
    <w:rsid w:val="00855FFB"/>
    <w:rsid w:val="0085622C"/>
    <w:rsid w:val="00856BDF"/>
    <w:rsid w:val="00860898"/>
    <w:rsid w:val="0086090D"/>
    <w:rsid w:val="00860B56"/>
    <w:rsid w:val="00862DDE"/>
    <w:rsid w:val="00863AF5"/>
    <w:rsid w:val="00863C70"/>
    <w:rsid w:val="00863CB3"/>
    <w:rsid w:val="00864373"/>
    <w:rsid w:val="00866374"/>
    <w:rsid w:val="0086648B"/>
    <w:rsid w:val="00866982"/>
    <w:rsid w:val="008676F2"/>
    <w:rsid w:val="008715AD"/>
    <w:rsid w:val="00873785"/>
    <w:rsid w:val="008741F9"/>
    <w:rsid w:val="00874398"/>
    <w:rsid w:val="00874E16"/>
    <w:rsid w:val="008762C8"/>
    <w:rsid w:val="00876401"/>
    <w:rsid w:val="008770F4"/>
    <w:rsid w:val="00880A16"/>
    <w:rsid w:val="00882927"/>
    <w:rsid w:val="00884F67"/>
    <w:rsid w:val="008855CB"/>
    <w:rsid w:val="008855D1"/>
    <w:rsid w:val="00887034"/>
    <w:rsid w:val="0088723E"/>
    <w:rsid w:val="0088756C"/>
    <w:rsid w:val="00887CF8"/>
    <w:rsid w:val="008936AE"/>
    <w:rsid w:val="00893C63"/>
    <w:rsid w:val="00894102"/>
    <w:rsid w:val="008954E8"/>
    <w:rsid w:val="008A2178"/>
    <w:rsid w:val="008A21F9"/>
    <w:rsid w:val="008A2C5B"/>
    <w:rsid w:val="008A33CF"/>
    <w:rsid w:val="008A42DC"/>
    <w:rsid w:val="008A5F9F"/>
    <w:rsid w:val="008A62A6"/>
    <w:rsid w:val="008B02F7"/>
    <w:rsid w:val="008B0C8A"/>
    <w:rsid w:val="008B0F42"/>
    <w:rsid w:val="008B3208"/>
    <w:rsid w:val="008B3E0C"/>
    <w:rsid w:val="008B41BD"/>
    <w:rsid w:val="008B41EC"/>
    <w:rsid w:val="008B4437"/>
    <w:rsid w:val="008B50ED"/>
    <w:rsid w:val="008B5224"/>
    <w:rsid w:val="008B5495"/>
    <w:rsid w:val="008B5B1B"/>
    <w:rsid w:val="008B5F15"/>
    <w:rsid w:val="008B6119"/>
    <w:rsid w:val="008B6A3A"/>
    <w:rsid w:val="008B6EF5"/>
    <w:rsid w:val="008C0635"/>
    <w:rsid w:val="008C13F6"/>
    <w:rsid w:val="008C3F71"/>
    <w:rsid w:val="008C41D5"/>
    <w:rsid w:val="008C4A1D"/>
    <w:rsid w:val="008C500E"/>
    <w:rsid w:val="008C5369"/>
    <w:rsid w:val="008C63D6"/>
    <w:rsid w:val="008C6D2E"/>
    <w:rsid w:val="008C75B0"/>
    <w:rsid w:val="008D01D1"/>
    <w:rsid w:val="008D124E"/>
    <w:rsid w:val="008D2332"/>
    <w:rsid w:val="008D2979"/>
    <w:rsid w:val="008D2A73"/>
    <w:rsid w:val="008D396D"/>
    <w:rsid w:val="008D6669"/>
    <w:rsid w:val="008D752F"/>
    <w:rsid w:val="008D7AE7"/>
    <w:rsid w:val="008E0B39"/>
    <w:rsid w:val="008E3914"/>
    <w:rsid w:val="008E5BBC"/>
    <w:rsid w:val="008E7FE6"/>
    <w:rsid w:val="008F101B"/>
    <w:rsid w:val="008F1C95"/>
    <w:rsid w:val="008F4D49"/>
    <w:rsid w:val="008F69E8"/>
    <w:rsid w:val="008F7816"/>
    <w:rsid w:val="0090204B"/>
    <w:rsid w:val="009031D4"/>
    <w:rsid w:val="009039A5"/>
    <w:rsid w:val="00903F92"/>
    <w:rsid w:val="00904438"/>
    <w:rsid w:val="00905389"/>
    <w:rsid w:val="009106C9"/>
    <w:rsid w:val="009106F2"/>
    <w:rsid w:val="00911EAE"/>
    <w:rsid w:val="00914048"/>
    <w:rsid w:val="0091421B"/>
    <w:rsid w:val="009145F2"/>
    <w:rsid w:val="00914CD7"/>
    <w:rsid w:val="009152B5"/>
    <w:rsid w:val="009153FF"/>
    <w:rsid w:val="00917A30"/>
    <w:rsid w:val="00917BCF"/>
    <w:rsid w:val="00921103"/>
    <w:rsid w:val="00924280"/>
    <w:rsid w:val="00924C48"/>
    <w:rsid w:val="00924E4F"/>
    <w:rsid w:val="0092627F"/>
    <w:rsid w:val="009278A0"/>
    <w:rsid w:val="00930E5D"/>
    <w:rsid w:val="00933926"/>
    <w:rsid w:val="0093453A"/>
    <w:rsid w:val="009373FD"/>
    <w:rsid w:val="009375D6"/>
    <w:rsid w:val="00940B56"/>
    <w:rsid w:val="00941009"/>
    <w:rsid w:val="00941EE5"/>
    <w:rsid w:val="00942F0E"/>
    <w:rsid w:val="00943188"/>
    <w:rsid w:val="00945265"/>
    <w:rsid w:val="009463A5"/>
    <w:rsid w:val="009517BB"/>
    <w:rsid w:val="00953AEB"/>
    <w:rsid w:val="009549FC"/>
    <w:rsid w:val="00956C79"/>
    <w:rsid w:val="009623C1"/>
    <w:rsid w:val="0096674B"/>
    <w:rsid w:val="00966959"/>
    <w:rsid w:val="0096723C"/>
    <w:rsid w:val="009676A5"/>
    <w:rsid w:val="0097043E"/>
    <w:rsid w:val="00971F0E"/>
    <w:rsid w:val="00971F7E"/>
    <w:rsid w:val="0097320B"/>
    <w:rsid w:val="00973BAB"/>
    <w:rsid w:val="009760DD"/>
    <w:rsid w:val="009774BD"/>
    <w:rsid w:val="00980ABC"/>
    <w:rsid w:val="00980E2E"/>
    <w:rsid w:val="0098101D"/>
    <w:rsid w:val="00983470"/>
    <w:rsid w:val="00984658"/>
    <w:rsid w:val="00987306"/>
    <w:rsid w:val="0098730D"/>
    <w:rsid w:val="009920C0"/>
    <w:rsid w:val="00992300"/>
    <w:rsid w:val="00994F0E"/>
    <w:rsid w:val="0099572C"/>
    <w:rsid w:val="00995964"/>
    <w:rsid w:val="00995974"/>
    <w:rsid w:val="00995FC0"/>
    <w:rsid w:val="00997579"/>
    <w:rsid w:val="009A0FAB"/>
    <w:rsid w:val="009A10D3"/>
    <w:rsid w:val="009A1C2D"/>
    <w:rsid w:val="009A1C6A"/>
    <w:rsid w:val="009A6B42"/>
    <w:rsid w:val="009A7287"/>
    <w:rsid w:val="009A74DD"/>
    <w:rsid w:val="009A7812"/>
    <w:rsid w:val="009B0B75"/>
    <w:rsid w:val="009B1232"/>
    <w:rsid w:val="009B3041"/>
    <w:rsid w:val="009B3669"/>
    <w:rsid w:val="009B3682"/>
    <w:rsid w:val="009B5F67"/>
    <w:rsid w:val="009B63BE"/>
    <w:rsid w:val="009C0B38"/>
    <w:rsid w:val="009C192A"/>
    <w:rsid w:val="009C20B0"/>
    <w:rsid w:val="009C4849"/>
    <w:rsid w:val="009C4E19"/>
    <w:rsid w:val="009C5EA0"/>
    <w:rsid w:val="009D14E6"/>
    <w:rsid w:val="009D1E36"/>
    <w:rsid w:val="009D2BE7"/>
    <w:rsid w:val="009D2E00"/>
    <w:rsid w:val="009D2F85"/>
    <w:rsid w:val="009D33B8"/>
    <w:rsid w:val="009D3487"/>
    <w:rsid w:val="009D42F2"/>
    <w:rsid w:val="009D4E47"/>
    <w:rsid w:val="009D6224"/>
    <w:rsid w:val="009D70A6"/>
    <w:rsid w:val="009D73FC"/>
    <w:rsid w:val="009E0CC6"/>
    <w:rsid w:val="009E0FA6"/>
    <w:rsid w:val="009E2D64"/>
    <w:rsid w:val="009E2E96"/>
    <w:rsid w:val="009E308F"/>
    <w:rsid w:val="009E39D0"/>
    <w:rsid w:val="009E3A2E"/>
    <w:rsid w:val="009E4533"/>
    <w:rsid w:val="009E4F67"/>
    <w:rsid w:val="009E5486"/>
    <w:rsid w:val="009F0304"/>
    <w:rsid w:val="009F0892"/>
    <w:rsid w:val="009F0F1B"/>
    <w:rsid w:val="009F10C2"/>
    <w:rsid w:val="009F2ADF"/>
    <w:rsid w:val="009F2CF7"/>
    <w:rsid w:val="009F391F"/>
    <w:rsid w:val="009F39C1"/>
    <w:rsid w:val="009F3AF7"/>
    <w:rsid w:val="009F4180"/>
    <w:rsid w:val="009F44D4"/>
    <w:rsid w:val="009F74CB"/>
    <w:rsid w:val="00A00B85"/>
    <w:rsid w:val="00A02C01"/>
    <w:rsid w:val="00A040AF"/>
    <w:rsid w:val="00A04DCA"/>
    <w:rsid w:val="00A05896"/>
    <w:rsid w:val="00A1017D"/>
    <w:rsid w:val="00A103D5"/>
    <w:rsid w:val="00A10BC4"/>
    <w:rsid w:val="00A1130E"/>
    <w:rsid w:val="00A11783"/>
    <w:rsid w:val="00A120D7"/>
    <w:rsid w:val="00A121EE"/>
    <w:rsid w:val="00A12730"/>
    <w:rsid w:val="00A15CC4"/>
    <w:rsid w:val="00A170BA"/>
    <w:rsid w:val="00A17E97"/>
    <w:rsid w:val="00A20617"/>
    <w:rsid w:val="00A20F1A"/>
    <w:rsid w:val="00A23038"/>
    <w:rsid w:val="00A244EB"/>
    <w:rsid w:val="00A25A0A"/>
    <w:rsid w:val="00A26075"/>
    <w:rsid w:val="00A278BF"/>
    <w:rsid w:val="00A27F67"/>
    <w:rsid w:val="00A33C6D"/>
    <w:rsid w:val="00A342D0"/>
    <w:rsid w:val="00A34C06"/>
    <w:rsid w:val="00A364CC"/>
    <w:rsid w:val="00A376F0"/>
    <w:rsid w:val="00A41272"/>
    <w:rsid w:val="00A44513"/>
    <w:rsid w:val="00A44C08"/>
    <w:rsid w:val="00A453A6"/>
    <w:rsid w:val="00A467C2"/>
    <w:rsid w:val="00A47802"/>
    <w:rsid w:val="00A5120B"/>
    <w:rsid w:val="00A54339"/>
    <w:rsid w:val="00A55796"/>
    <w:rsid w:val="00A569E9"/>
    <w:rsid w:val="00A60279"/>
    <w:rsid w:val="00A61587"/>
    <w:rsid w:val="00A61F2F"/>
    <w:rsid w:val="00A632A8"/>
    <w:rsid w:val="00A6403E"/>
    <w:rsid w:val="00A672A7"/>
    <w:rsid w:val="00A7042F"/>
    <w:rsid w:val="00A70847"/>
    <w:rsid w:val="00A711C4"/>
    <w:rsid w:val="00A71D29"/>
    <w:rsid w:val="00A73EBA"/>
    <w:rsid w:val="00A74ACD"/>
    <w:rsid w:val="00A74B95"/>
    <w:rsid w:val="00A77180"/>
    <w:rsid w:val="00A80FB8"/>
    <w:rsid w:val="00A8136A"/>
    <w:rsid w:val="00A82470"/>
    <w:rsid w:val="00A83792"/>
    <w:rsid w:val="00A8457D"/>
    <w:rsid w:val="00A919BF"/>
    <w:rsid w:val="00A93354"/>
    <w:rsid w:val="00A93713"/>
    <w:rsid w:val="00A950BE"/>
    <w:rsid w:val="00A953A6"/>
    <w:rsid w:val="00A95411"/>
    <w:rsid w:val="00A95962"/>
    <w:rsid w:val="00A96AB9"/>
    <w:rsid w:val="00A96E18"/>
    <w:rsid w:val="00AA0C06"/>
    <w:rsid w:val="00AA0EAB"/>
    <w:rsid w:val="00AA1275"/>
    <w:rsid w:val="00AA1C92"/>
    <w:rsid w:val="00AA564D"/>
    <w:rsid w:val="00AA5729"/>
    <w:rsid w:val="00AA66DF"/>
    <w:rsid w:val="00AA6B91"/>
    <w:rsid w:val="00AB0020"/>
    <w:rsid w:val="00AB17CE"/>
    <w:rsid w:val="00AB482C"/>
    <w:rsid w:val="00AB576E"/>
    <w:rsid w:val="00AB7DC7"/>
    <w:rsid w:val="00AC19A9"/>
    <w:rsid w:val="00AC1DC5"/>
    <w:rsid w:val="00AC3CBF"/>
    <w:rsid w:val="00AC5095"/>
    <w:rsid w:val="00AD1430"/>
    <w:rsid w:val="00AD23CF"/>
    <w:rsid w:val="00AD2593"/>
    <w:rsid w:val="00AD26D8"/>
    <w:rsid w:val="00AD3CB4"/>
    <w:rsid w:val="00AD4A55"/>
    <w:rsid w:val="00AD5BB4"/>
    <w:rsid w:val="00AD70A4"/>
    <w:rsid w:val="00AD7F47"/>
    <w:rsid w:val="00AE02C7"/>
    <w:rsid w:val="00AE0583"/>
    <w:rsid w:val="00AE11A6"/>
    <w:rsid w:val="00AE1B4A"/>
    <w:rsid w:val="00AE4688"/>
    <w:rsid w:val="00AE6DFA"/>
    <w:rsid w:val="00AF04C9"/>
    <w:rsid w:val="00AF0CF5"/>
    <w:rsid w:val="00AF142D"/>
    <w:rsid w:val="00AF14C9"/>
    <w:rsid w:val="00AF1502"/>
    <w:rsid w:val="00AF15EE"/>
    <w:rsid w:val="00AF15F5"/>
    <w:rsid w:val="00AF1CAD"/>
    <w:rsid w:val="00AF20B4"/>
    <w:rsid w:val="00AF3369"/>
    <w:rsid w:val="00AF592E"/>
    <w:rsid w:val="00B00496"/>
    <w:rsid w:val="00B01213"/>
    <w:rsid w:val="00B018B7"/>
    <w:rsid w:val="00B028F7"/>
    <w:rsid w:val="00B03FF2"/>
    <w:rsid w:val="00B06F45"/>
    <w:rsid w:val="00B127D5"/>
    <w:rsid w:val="00B13E30"/>
    <w:rsid w:val="00B14A62"/>
    <w:rsid w:val="00B14FC5"/>
    <w:rsid w:val="00B151CB"/>
    <w:rsid w:val="00B15D8A"/>
    <w:rsid w:val="00B2019F"/>
    <w:rsid w:val="00B2058F"/>
    <w:rsid w:val="00B22D3A"/>
    <w:rsid w:val="00B255F2"/>
    <w:rsid w:val="00B25BCC"/>
    <w:rsid w:val="00B25CCA"/>
    <w:rsid w:val="00B260F7"/>
    <w:rsid w:val="00B274C3"/>
    <w:rsid w:val="00B27D72"/>
    <w:rsid w:val="00B3249C"/>
    <w:rsid w:val="00B3261F"/>
    <w:rsid w:val="00B327CA"/>
    <w:rsid w:val="00B32DC4"/>
    <w:rsid w:val="00B33437"/>
    <w:rsid w:val="00B338EC"/>
    <w:rsid w:val="00B34D4A"/>
    <w:rsid w:val="00B350B9"/>
    <w:rsid w:val="00B35168"/>
    <w:rsid w:val="00B37C19"/>
    <w:rsid w:val="00B43C09"/>
    <w:rsid w:val="00B43E6F"/>
    <w:rsid w:val="00B44C19"/>
    <w:rsid w:val="00B453E3"/>
    <w:rsid w:val="00B50CBC"/>
    <w:rsid w:val="00B51AC2"/>
    <w:rsid w:val="00B51C4B"/>
    <w:rsid w:val="00B546A4"/>
    <w:rsid w:val="00B567DE"/>
    <w:rsid w:val="00B610A0"/>
    <w:rsid w:val="00B61660"/>
    <w:rsid w:val="00B62001"/>
    <w:rsid w:val="00B63F11"/>
    <w:rsid w:val="00B64899"/>
    <w:rsid w:val="00B65C9B"/>
    <w:rsid w:val="00B66853"/>
    <w:rsid w:val="00B712AB"/>
    <w:rsid w:val="00B72897"/>
    <w:rsid w:val="00B72CDD"/>
    <w:rsid w:val="00B75276"/>
    <w:rsid w:val="00B8030D"/>
    <w:rsid w:val="00B80D81"/>
    <w:rsid w:val="00B835BD"/>
    <w:rsid w:val="00B83F8D"/>
    <w:rsid w:val="00B856A7"/>
    <w:rsid w:val="00B85736"/>
    <w:rsid w:val="00B8583E"/>
    <w:rsid w:val="00B86A9B"/>
    <w:rsid w:val="00B87987"/>
    <w:rsid w:val="00B90314"/>
    <w:rsid w:val="00B9287F"/>
    <w:rsid w:val="00B93CAE"/>
    <w:rsid w:val="00B95C71"/>
    <w:rsid w:val="00B96DE6"/>
    <w:rsid w:val="00B97C29"/>
    <w:rsid w:val="00BA08FF"/>
    <w:rsid w:val="00BA102E"/>
    <w:rsid w:val="00BA1410"/>
    <w:rsid w:val="00BA21CC"/>
    <w:rsid w:val="00BA4C65"/>
    <w:rsid w:val="00BA524F"/>
    <w:rsid w:val="00BA632A"/>
    <w:rsid w:val="00BA7313"/>
    <w:rsid w:val="00BA7605"/>
    <w:rsid w:val="00BB0E71"/>
    <w:rsid w:val="00BB0F02"/>
    <w:rsid w:val="00BB17A8"/>
    <w:rsid w:val="00BB20EA"/>
    <w:rsid w:val="00BC0390"/>
    <w:rsid w:val="00BC0F12"/>
    <w:rsid w:val="00BC111E"/>
    <w:rsid w:val="00BC15CE"/>
    <w:rsid w:val="00BC1C91"/>
    <w:rsid w:val="00BC3880"/>
    <w:rsid w:val="00BC3B9B"/>
    <w:rsid w:val="00BC402A"/>
    <w:rsid w:val="00BC74B9"/>
    <w:rsid w:val="00BC7F8B"/>
    <w:rsid w:val="00BD4B35"/>
    <w:rsid w:val="00BD6A38"/>
    <w:rsid w:val="00BD6C12"/>
    <w:rsid w:val="00BE0F7B"/>
    <w:rsid w:val="00BE1321"/>
    <w:rsid w:val="00BE24A8"/>
    <w:rsid w:val="00BE2FAA"/>
    <w:rsid w:val="00BE40DD"/>
    <w:rsid w:val="00BE6510"/>
    <w:rsid w:val="00BE757B"/>
    <w:rsid w:val="00BF09CB"/>
    <w:rsid w:val="00BF0DB6"/>
    <w:rsid w:val="00BF2D3C"/>
    <w:rsid w:val="00BF4BCE"/>
    <w:rsid w:val="00BF59FB"/>
    <w:rsid w:val="00BF6B9C"/>
    <w:rsid w:val="00BF6FF2"/>
    <w:rsid w:val="00BF74F7"/>
    <w:rsid w:val="00BF783B"/>
    <w:rsid w:val="00BF7F52"/>
    <w:rsid w:val="00C01292"/>
    <w:rsid w:val="00C014C7"/>
    <w:rsid w:val="00C02750"/>
    <w:rsid w:val="00C0438C"/>
    <w:rsid w:val="00C05149"/>
    <w:rsid w:val="00C05F5D"/>
    <w:rsid w:val="00C07FAB"/>
    <w:rsid w:val="00C101AB"/>
    <w:rsid w:val="00C1104B"/>
    <w:rsid w:val="00C11149"/>
    <w:rsid w:val="00C11159"/>
    <w:rsid w:val="00C115D8"/>
    <w:rsid w:val="00C11A18"/>
    <w:rsid w:val="00C16539"/>
    <w:rsid w:val="00C16592"/>
    <w:rsid w:val="00C166A9"/>
    <w:rsid w:val="00C17F9C"/>
    <w:rsid w:val="00C20771"/>
    <w:rsid w:val="00C2276D"/>
    <w:rsid w:val="00C22923"/>
    <w:rsid w:val="00C22D3B"/>
    <w:rsid w:val="00C2349D"/>
    <w:rsid w:val="00C23A55"/>
    <w:rsid w:val="00C24473"/>
    <w:rsid w:val="00C27090"/>
    <w:rsid w:val="00C308E9"/>
    <w:rsid w:val="00C30F5D"/>
    <w:rsid w:val="00C3234E"/>
    <w:rsid w:val="00C32575"/>
    <w:rsid w:val="00C35BB7"/>
    <w:rsid w:val="00C35F21"/>
    <w:rsid w:val="00C4082A"/>
    <w:rsid w:val="00C409F8"/>
    <w:rsid w:val="00C416EA"/>
    <w:rsid w:val="00C4226E"/>
    <w:rsid w:val="00C4484F"/>
    <w:rsid w:val="00C44F32"/>
    <w:rsid w:val="00C453E1"/>
    <w:rsid w:val="00C45A79"/>
    <w:rsid w:val="00C478B9"/>
    <w:rsid w:val="00C51F3B"/>
    <w:rsid w:val="00C54905"/>
    <w:rsid w:val="00C55BC9"/>
    <w:rsid w:val="00C56283"/>
    <w:rsid w:val="00C56834"/>
    <w:rsid w:val="00C57791"/>
    <w:rsid w:val="00C60BDE"/>
    <w:rsid w:val="00C62D61"/>
    <w:rsid w:val="00C63BFC"/>
    <w:rsid w:val="00C65F73"/>
    <w:rsid w:val="00C663F5"/>
    <w:rsid w:val="00C70731"/>
    <w:rsid w:val="00C70ED6"/>
    <w:rsid w:val="00C71AE6"/>
    <w:rsid w:val="00C7218A"/>
    <w:rsid w:val="00C73569"/>
    <w:rsid w:val="00C747C5"/>
    <w:rsid w:val="00C76C38"/>
    <w:rsid w:val="00C8053A"/>
    <w:rsid w:val="00C809B0"/>
    <w:rsid w:val="00C81194"/>
    <w:rsid w:val="00C82BA4"/>
    <w:rsid w:val="00C82DD4"/>
    <w:rsid w:val="00C847AA"/>
    <w:rsid w:val="00C84E8A"/>
    <w:rsid w:val="00C85003"/>
    <w:rsid w:val="00C85265"/>
    <w:rsid w:val="00C85878"/>
    <w:rsid w:val="00C858C0"/>
    <w:rsid w:val="00C8651F"/>
    <w:rsid w:val="00C90A8F"/>
    <w:rsid w:val="00C921F6"/>
    <w:rsid w:val="00C9321D"/>
    <w:rsid w:val="00C93807"/>
    <w:rsid w:val="00C96734"/>
    <w:rsid w:val="00C9777B"/>
    <w:rsid w:val="00C9799A"/>
    <w:rsid w:val="00C979E9"/>
    <w:rsid w:val="00C97F0D"/>
    <w:rsid w:val="00CA1D6C"/>
    <w:rsid w:val="00CA3951"/>
    <w:rsid w:val="00CA4337"/>
    <w:rsid w:val="00CA4688"/>
    <w:rsid w:val="00CA6DF9"/>
    <w:rsid w:val="00CA71AA"/>
    <w:rsid w:val="00CA733B"/>
    <w:rsid w:val="00CA7D95"/>
    <w:rsid w:val="00CB20F6"/>
    <w:rsid w:val="00CB269D"/>
    <w:rsid w:val="00CB2885"/>
    <w:rsid w:val="00CB7497"/>
    <w:rsid w:val="00CB787A"/>
    <w:rsid w:val="00CC0033"/>
    <w:rsid w:val="00CC1576"/>
    <w:rsid w:val="00CC2E85"/>
    <w:rsid w:val="00CC3760"/>
    <w:rsid w:val="00CC4180"/>
    <w:rsid w:val="00CC7874"/>
    <w:rsid w:val="00CD0DDD"/>
    <w:rsid w:val="00CD11B7"/>
    <w:rsid w:val="00CD17E7"/>
    <w:rsid w:val="00CD1A71"/>
    <w:rsid w:val="00CD25CB"/>
    <w:rsid w:val="00CD3C46"/>
    <w:rsid w:val="00CD4291"/>
    <w:rsid w:val="00CD62C3"/>
    <w:rsid w:val="00CE0626"/>
    <w:rsid w:val="00CE139C"/>
    <w:rsid w:val="00CE13E9"/>
    <w:rsid w:val="00CE657D"/>
    <w:rsid w:val="00CE6BF2"/>
    <w:rsid w:val="00CE7E7E"/>
    <w:rsid w:val="00CF0771"/>
    <w:rsid w:val="00CF2901"/>
    <w:rsid w:val="00CF2AB0"/>
    <w:rsid w:val="00CF301F"/>
    <w:rsid w:val="00CF355F"/>
    <w:rsid w:val="00CF58A6"/>
    <w:rsid w:val="00D027CB"/>
    <w:rsid w:val="00D0349E"/>
    <w:rsid w:val="00D05D95"/>
    <w:rsid w:val="00D06528"/>
    <w:rsid w:val="00D06AC9"/>
    <w:rsid w:val="00D1054E"/>
    <w:rsid w:val="00D10E19"/>
    <w:rsid w:val="00D117BE"/>
    <w:rsid w:val="00D156F9"/>
    <w:rsid w:val="00D15BDC"/>
    <w:rsid w:val="00D167B1"/>
    <w:rsid w:val="00D16ADD"/>
    <w:rsid w:val="00D2128E"/>
    <w:rsid w:val="00D24590"/>
    <w:rsid w:val="00D249D9"/>
    <w:rsid w:val="00D26101"/>
    <w:rsid w:val="00D26E22"/>
    <w:rsid w:val="00D27152"/>
    <w:rsid w:val="00D300C1"/>
    <w:rsid w:val="00D31FC1"/>
    <w:rsid w:val="00D327AB"/>
    <w:rsid w:val="00D329BB"/>
    <w:rsid w:val="00D32FD1"/>
    <w:rsid w:val="00D34622"/>
    <w:rsid w:val="00D34B65"/>
    <w:rsid w:val="00D3738D"/>
    <w:rsid w:val="00D37C74"/>
    <w:rsid w:val="00D406C3"/>
    <w:rsid w:val="00D407F3"/>
    <w:rsid w:val="00D41050"/>
    <w:rsid w:val="00D411E0"/>
    <w:rsid w:val="00D4121C"/>
    <w:rsid w:val="00D43B28"/>
    <w:rsid w:val="00D47261"/>
    <w:rsid w:val="00D54197"/>
    <w:rsid w:val="00D5596C"/>
    <w:rsid w:val="00D57011"/>
    <w:rsid w:val="00D60303"/>
    <w:rsid w:val="00D64EE9"/>
    <w:rsid w:val="00D65A64"/>
    <w:rsid w:val="00D66D7D"/>
    <w:rsid w:val="00D67EED"/>
    <w:rsid w:val="00D718B0"/>
    <w:rsid w:val="00D73926"/>
    <w:rsid w:val="00D74ACB"/>
    <w:rsid w:val="00D75483"/>
    <w:rsid w:val="00D75B21"/>
    <w:rsid w:val="00D76156"/>
    <w:rsid w:val="00D77780"/>
    <w:rsid w:val="00D849CC"/>
    <w:rsid w:val="00D8503F"/>
    <w:rsid w:val="00D85BFA"/>
    <w:rsid w:val="00D91563"/>
    <w:rsid w:val="00D91CA6"/>
    <w:rsid w:val="00D93C2B"/>
    <w:rsid w:val="00D95B81"/>
    <w:rsid w:val="00DA1E58"/>
    <w:rsid w:val="00DA2E28"/>
    <w:rsid w:val="00DA3374"/>
    <w:rsid w:val="00DA4F26"/>
    <w:rsid w:val="00DA6134"/>
    <w:rsid w:val="00DA7F9B"/>
    <w:rsid w:val="00DB1E21"/>
    <w:rsid w:val="00DB2935"/>
    <w:rsid w:val="00DB2D13"/>
    <w:rsid w:val="00DB304F"/>
    <w:rsid w:val="00DB4833"/>
    <w:rsid w:val="00DB4AD1"/>
    <w:rsid w:val="00DC0831"/>
    <w:rsid w:val="00DC0939"/>
    <w:rsid w:val="00DC1C9D"/>
    <w:rsid w:val="00DC2027"/>
    <w:rsid w:val="00DC32FC"/>
    <w:rsid w:val="00DC4985"/>
    <w:rsid w:val="00DC4C20"/>
    <w:rsid w:val="00DC5590"/>
    <w:rsid w:val="00DC69B0"/>
    <w:rsid w:val="00DC774B"/>
    <w:rsid w:val="00DD0389"/>
    <w:rsid w:val="00DD06C5"/>
    <w:rsid w:val="00DD0CA3"/>
    <w:rsid w:val="00DD1CA2"/>
    <w:rsid w:val="00DD2900"/>
    <w:rsid w:val="00DD2B98"/>
    <w:rsid w:val="00DD2D07"/>
    <w:rsid w:val="00DD3BB4"/>
    <w:rsid w:val="00DD4B31"/>
    <w:rsid w:val="00DD5A47"/>
    <w:rsid w:val="00DD7A6D"/>
    <w:rsid w:val="00DD7D02"/>
    <w:rsid w:val="00DE0191"/>
    <w:rsid w:val="00DE0AB3"/>
    <w:rsid w:val="00DE23B3"/>
    <w:rsid w:val="00DE25A1"/>
    <w:rsid w:val="00DE3C00"/>
    <w:rsid w:val="00DE3C10"/>
    <w:rsid w:val="00DE5304"/>
    <w:rsid w:val="00DE71BE"/>
    <w:rsid w:val="00DF017F"/>
    <w:rsid w:val="00DF0198"/>
    <w:rsid w:val="00DF1E0A"/>
    <w:rsid w:val="00DF2B6A"/>
    <w:rsid w:val="00DF6451"/>
    <w:rsid w:val="00E00B40"/>
    <w:rsid w:val="00E01266"/>
    <w:rsid w:val="00E0169B"/>
    <w:rsid w:val="00E01C3C"/>
    <w:rsid w:val="00E027CB"/>
    <w:rsid w:val="00E02AB5"/>
    <w:rsid w:val="00E03E21"/>
    <w:rsid w:val="00E04558"/>
    <w:rsid w:val="00E04818"/>
    <w:rsid w:val="00E05B4C"/>
    <w:rsid w:val="00E1125D"/>
    <w:rsid w:val="00E114D6"/>
    <w:rsid w:val="00E1157B"/>
    <w:rsid w:val="00E13D39"/>
    <w:rsid w:val="00E14047"/>
    <w:rsid w:val="00E143DD"/>
    <w:rsid w:val="00E15830"/>
    <w:rsid w:val="00E15F2E"/>
    <w:rsid w:val="00E1650F"/>
    <w:rsid w:val="00E16CBE"/>
    <w:rsid w:val="00E16D8F"/>
    <w:rsid w:val="00E17382"/>
    <w:rsid w:val="00E20F8B"/>
    <w:rsid w:val="00E21AE9"/>
    <w:rsid w:val="00E24E25"/>
    <w:rsid w:val="00E24F36"/>
    <w:rsid w:val="00E255F2"/>
    <w:rsid w:val="00E27299"/>
    <w:rsid w:val="00E31878"/>
    <w:rsid w:val="00E33878"/>
    <w:rsid w:val="00E342CD"/>
    <w:rsid w:val="00E35293"/>
    <w:rsid w:val="00E36159"/>
    <w:rsid w:val="00E43EDA"/>
    <w:rsid w:val="00E440FD"/>
    <w:rsid w:val="00E448E1"/>
    <w:rsid w:val="00E46A98"/>
    <w:rsid w:val="00E46CDF"/>
    <w:rsid w:val="00E527FD"/>
    <w:rsid w:val="00E53789"/>
    <w:rsid w:val="00E53AF8"/>
    <w:rsid w:val="00E6091A"/>
    <w:rsid w:val="00E65188"/>
    <w:rsid w:val="00E67706"/>
    <w:rsid w:val="00E67CE8"/>
    <w:rsid w:val="00E67FD8"/>
    <w:rsid w:val="00E7052A"/>
    <w:rsid w:val="00E72BD6"/>
    <w:rsid w:val="00E72F91"/>
    <w:rsid w:val="00E75053"/>
    <w:rsid w:val="00E7686B"/>
    <w:rsid w:val="00E7695F"/>
    <w:rsid w:val="00E77866"/>
    <w:rsid w:val="00E77EE4"/>
    <w:rsid w:val="00E80EE3"/>
    <w:rsid w:val="00E81BBA"/>
    <w:rsid w:val="00E81F79"/>
    <w:rsid w:val="00E84A1B"/>
    <w:rsid w:val="00E84A5C"/>
    <w:rsid w:val="00E91662"/>
    <w:rsid w:val="00E92303"/>
    <w:rsid w:val="00E956FC"/>
    <w:rsid w:val="00E96B15"/>
    <w:rsid w:val="00E9719A"/>
    <w:rsid w:val="00E976AB"/>
    <w:rsid w:val="00EA068B"/>
    <w:rsid w:val="00EA1824"/>
    <w:rsid w:val="00EA20E2"/>
    <w:rsid w:val="00EA2816"/>
    <w:rsid w:val="00EA32B9"/>
    <w:rsid w:val="00EA413C"/>
    <w:rsid w:val="00EA458E"/>
    <w:rsid w:val="00EA4A17"/>
    <w:rsid w:val="00EA533F"/>
    <w:rsid w:val="00EA5FDA"/>
    <w:rsid w:val="00EA6B9D"/>
    <w:rsid w:val="00EA7EFB"/>
    <w:rsid w:val="00EB056D"/>
    <w:rsid w:val="00EC0DAD"/>
    <w:rsid w:val="00EC3D09"/>
    <w:rsid w:val="00EC669E"/>
    <w:rsid w:val="00ED1586"/>
    <w:rsid w:val="00ED21F8"/>
    <w:rsid w:val="00ED317E"/>
    <w:rsid w:val="00ED37E1"/>
    <w:rsid w:val="00ED4B71"/>
    <w:rsid w:val="00ED57EF"/>
    <w:rsid w:val="00ED634E"/>
    <w:rsid w:val="00ED7486"/>
    <w:rsid w:val="00EE082E"/>
    <w:rsid w:val="00EE1B48"/>
    <w:rsid w:val="00EE22EA"/>
    <w:rsid w:val="00EE382A"/>
    <w:rsid w:val="00EE390E"/>
    <w:rsid w:val="00EE3E4C"/>
    <w:rsid w:val="00EE413C"/>
    <w:rsid w:val="00EE4213"/>
    <w:rsid w:val="00EE7AFC"/>
    <w:rsid w:val="00EE7B61"/>
    <w:rsid w:val="00EE7C7C"/>
    <w:rsid w:val="00EF072E"/>
    <w:rsid w:val="00EF2D74"/>
    <w:rsid w:val="00EF365E"/>
    <w:rsid w:val="00EF4265"/>
    <w:rsid w:val="00EF5D4F"/>
    <w:rsid w:val="00EF770A"/>
    <w:rsid w:val="00F0097F"/>
    <w:rsid w:val="00F00B3C"/>
    <w:rsid w:val="00F01F47"/>
    <w:rsid w:val="00F024D0"/>
    <w:rsid w:val="00F02E4E"/>
    <w:rsid w:val="00F031F6"/>
    <w:rsid w:val="00F0333A"/>
    <w:rsid w:val="00F037DC"/>
    <w:rsid w:val="00F05BB1"/>
    <w:rsid w:val="00F06E3A"/>
    <w:rsid w:val="00F07724"/>
    <w:rsid w:val="00F07AF7"/>
    <w:rsid w:val="00F10DD4"/>
    <w:rsid w:val="00F10F05"/>
    <w:rsid w:val="00F10F0A"/>
    <w:rsid w:val="00F115CA"/>
    <w:rsid w:val="00F12E4A"/>
    <w:rsid w:val="00F13465"/>
    <w:rsid w:val="00F1397F"/>
    <w:rsid w:val="00F15331"/>
    <w:rsid w:val="00F16098"/>
    <w:rsid w:val="00F173C4"/>
    <w:rsid w:val="00F175C3"/>
    <w:rsid w:val="00F2240D"/>
    <w:rsid w:val="00F23468"/>
    <w:rsid w:val="00F23B5E"/>
    <w:rsid w:val="00F246C9"/>
    <w:rsid w:val="00F249F5"/>
    <w:rsid w:val="00F26496"/>
    <w:rsid w:val="00F307AB"/>
    <w:rsid w:val="00F31D1B"/>
    <w:rsid w:val="00F32401"/>
    <w:rsid w:val="00F326A3"/>
    <w:rsid w:val="00F33671"/>
    <w:rsid w:val="00F338CB"/>
    <w:rsid w:val="00F341B4"/>
    <w:rsid w:val="00F35EA3"/>
    <w:rsid w:val="00F36178"/>
    <w:rsid w:val="00F36605"/>
    <w:rsid w:val="00F374BC"/>
    <w:rsid w:val="00F37815"/>
    <w:rsid w:val="00F37870"/>
    <w:rsid w:val="00F40118"/>
    <w:rsid w:val="00F40878"/>
    <w:rsid w:val="00F41ADC"/>
    <w:rsid w:val="00F42D14"/>
    <w:rsid w:val="00F43118"/>
    <w:rsid w:val="00F43DA4"/>
    <w:rsid w:val="00F47615"/>
    <w:rsid w:val="00F47D1C"/>
    <w:rsid w:val="00F50BA4"/>
    <w:rsid w:val="00F5126A"/>
    <w:rsid w:val="00F5286A"/>
    <w:rsid w:val="00F52B9A"/>
    <w:rsid w:val="00F54BEE"/>
    <w:rsid w:val="00F5701A"/>
    <w:rsid w:val="00F572B2"/>
    <w:rsid w:val="00F601D6"/>
    <w:rsid w:val="00F6083C"/>
    <w:rsid w:val="00F60D58"/>
    <w:rsid w:val="00F62DA9"/>
    <w:rsid w:val="00F63F9B"/>
    <w:rsid w:val="00F66160"/>
    <w:rsid w:val="00F678C2"/>
    <w:rsid w:val="00F74D8E"/>
    <w:rsid w:val="00F7712C"/>
    <w:rsid w:val="00F80F9C"/>
    <w:rsid w:val="00F82986"/>
    <w:rsid w:val="00F829B7"/>
    <w:rsid w:val="00F846BD"/>
    <w:rsid w:val="00F84CB6"/>
    <w:rsid w:val="00F86C4B"/>
    <w:rsid w:val="00F9029F"/>
    <w:rsid w:val="00F90378"/>
    <w:rsid w:val="00F919BA"/>
    <w:rsid w:val="00F91F81"/>
    <w:rsid w:val="00F9252A"/>
    <w:rsid w:val="00F92641"/>
    <w:rsid w:val="00F92CF9"/>
    <w:rsid w:val="00F961F7"/>
    <w:rsid w:val="00F96BF7"/>
    <w:rsid w:val="00FA1967"/>
    <w:rsid w:val="00FA3072"/>
    <w:rsid w:val="00FA4666"/>
    <w:rsid w:val="00FA46A2"/>
    <w:rsid w:val="00FA64CB"/>
    <w:rsid w:val="00FA66A4"/>
    <w:rsid w:val="00FA68DE"/>
    <w:rsid w:val="00FA73D6"/>
    <w:rsid w:val="00FA7FC4"/>
    <w:rsid w:val="00FB05EE"/>
    <w:rsid w:val="00FB1422"/>
    <w:rsid w:val="00FB1427"/>
    <w:rsid w:val="00FB16EF"/>
    <w:rsid w:val="00FB1A8E"/>
    <w:rsid w:val="00FB25C1"/>
    <w:rsid w:val="00FB29B4"/>
    <w:rsid w:val="00FB6599"/>
    <w:rsid w:val="00FB7A5B"/>
    <w:rsid w:val="00FC048F"/>
    <w:rsid w:val="00FC1778"/>
    <w:rsid w:val="00FC26AF"/>
    <w:rsid w:val="00FC4261"/>
    <w:rsid w:val="00FC45B0"/>
    <w:rsid w:val="00FC524F"/>
    <w:rsid w:val="00FC5963"/>
    <w:rsid w:val="00FC67A3"/>
    <w:rsid w:val="00FC7C2B"/>
    <w:rsid w:val="00FC7E26"/>
    <w:rsid w:val="00FD0DBA"/>
    <w:rsid w:val="00FD1719"/>
    <w:rsid w:val="00FD20FB"/>
    <w:rsid w:val="00FD3676"/>
    <w:rsid w:val="00FD36D2"/>
    <w:rsid w:val="00FD3860"/>
    <w:rsid w:val="00FD4EDE"/>
    <w:rsid w:val="00FD7C5D"/>
    <w:rsid w:val="00FE0007"/>
    <w:rsid w:val="00FE5B37"/>
    <w:rsid w:val="00FE5EE0"/>
    <w:rsid w:val="00FE7ED8"/>
    <w:rsid w:val="00FF05E8"/>
    <w:rsid w:val="00FF0FEB"/>
    <w:rsid w:val="00FF0FF9"/>
    <w:rsid w:val="00FF14FA"/>
    <w:rsid w:val="00FF21B2"/>
    <w:rsid w:val="00FF46F1"/>
    <w:rsid w:val="00FF62F8"/>
    <w:rsid w:val="00FF67BF"/>
    <w:rsid w:val="108137C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DBA824"/>
  <w15:docId w15:val="{8742BA46-97D7-434E-8703-5E0B33A2C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6B42"/>
    <w:pPr>
      <w:tabs>
        <w:tab w:val="left" w:pos="567"/>
      </w:tabs>
      <w:snapToGrid w:val="0"/>
    </w:pPr>
    <w:rPr>
      <w:rFonts w:ascii="Arial" w:hAnsi="Arial"/>
      <w:sz w:val="22"/>
      <w:szCs w:val="24"/>
    </w:rPr>
  </w:style>
  <w:style w:type="paragraph" w:styleId="1">
    <w:name w:val="heading 1"/>
    <w:basedOn w:val="a"/>
    <w:next w:val="Marge"/>
    <w:link w:val="10"/>
    <w:qFormat/>
    <w:pPr>
      <w:keepNext/>
      <w:keepLines/>
      <w:spacing w:before="240" w:after="240"/>
      <w:jc w:val="center"/>
      <w:outlineLvl w:val="0"/>
    </w:pPr>
    <w:rPr>
      <w:rFonts w:eastAsia="Times New Roman"/>
      <w:b/>
      <w:bCs/>
      <w:kern w:val="28"/>
      <w:lang w:eastAsia="en-US"/>
    </w:rPr>
  </w:style>
  <w:style w:type="paragraph" w:styleId="2">
    <w:name w:val="heading 2"/>
    <w:basedOn w:val="a"/>
    <w:next w:val="Marge"/>
    <w:link w:val="20"/>
    <w:qFormat/>
    <w:pPr>
      <w:keepNext/>
      <w:keepLines/>
      <w:spacing w:before="480" w:after="240"/>
      <w:ind w:left="567" w:hanging="567"/>
      <w:outlineLvl w:val="1"/>
    </w:pPr>
    <w:rPr>
      <w:rFonts w:eastAsia="Times New Roman"/>
      <w:b/>
      <w:bCs/>
      <w:caps/>
      <w:lang w:eastAsia="en-US"/>
    </w:rPr>
  </w:style>
  <w:style w:type="paragraph" w:styleId="3">
    <w:name w:val="heading 3"/>
    <w:basedOn w:val="a"/>
    <w:next w:val="Marge"/>
    <w:link w:val="30"/>
    <w:autoRedefine/>
    <w:qFormat/>
    <w:rsid w:val="009D2F85"/>
    <w:pPr>
      <w:keepNext/>
      <w:keepLines/>
      <w:tabs>
        <w:tab w:val="clear" w:pos="567"/>
      </w:tabs>
      <w:spacing w:before="240" w:after="180"/>
      <w:outlineLvl w:val="2"/>
    </w:pPr>
    <w:rPr>
      <w:rFonts w:eastAsia="Times New Roman"/>
      <w:b/>
      <w:bCs/>
      <w:lang w:eastAsia="en-US"/>
    </w:rPr>
  </w:style>
  <w:style w:type="paragraph" w:styleId="4">
    <w:name w:val="heading 4"/>
    <w:basedOn w:val="a"/>
    <w:next w:val="Marge"/>
    <w:qFormat/>
    <w:pPr>
      <w:keepNext/>
      <w:keepLines/>
      <w:spacing w:after="240"/>
      <w:outlineLvl w:val="3"/>
    </w:pPr>
    <w:rPr>
      <w:rFonts w:eastAsia="Times New Roman"/>
      <w:b/>
      <w:bCs/>
      <w:lang w:eastAsia="en-US"/>
    </w:rPr>
  </w:style>
  <w:style w:type="paragraph" w:styleId="5">
    <w:name w:val="heading 5"/>
    <w:basedOn w:val="a"/>
    <w:next w:val="Marge"/>
    <w:qFormat/>
    <w:pPr>
      <w:keepNext/>
      <w:keepLines/>
      <w:tabs>
        <w:tab w:val="clear" w:pos="567"/>
        <w:tab w:val="left" w:pos="1134"/>
      </w:tabs>
      <w:spacing w:after="240"/>
      <w:ind w:left="1134" w:hanging="567"/>
      <w:outlineLvl w:val="4"/>
    </w:pPr>
    <w:rPr>
      <w:rFonts w:eastAsia="Times New Roman"/>
      <w:b/>
      <w:bCs/>
      <w:lang w:eastAsia="en-US"/>
    </w:rPr>
  </w:style>
  <w:style w:type="paragraph" w:styleId="6">
    <w:name w:val="heading 6"/>
    <w:basedOn w:val="a"/>
    <w:next w:val="Marge"/>
    <w:qFormat/>
    <w:pPr>
      <w:keepNext/>
      <w:keepLines/>
      <w:tabs>
        <w:tab w:val="clear" w:pos="567"/>
        <w:tab w:val="left" w:pos="1134"/>
      </w:tabs>
      <w:spacing w:after="240"/>
      <w:ind w:left="567"/>
      <w:outlineLvl w:val="5"/>
    </w:pPr>
    <w:rPr>
      <w:rFonts w:eastAsia="Times New Roman"/>
      <w:b/>
      <w:iCs/>
      <w:szCs w:val="22"/>
      <w:lang w:eastAsia="en-US"/>
    </w:rPr>
  </w:style>
  <w:style w:type="paragraph" w:styleId="7">
    <w:name w:val="heading 7"/>
    <w:basedOn w:val="a"/>
    <w:next w:val="a"/>
    <w:qFormat/>
    <w:rsid w:val="00615D35"/>
    <w:pPr>
      <w:spacing w:before="240" w:after="60"/>
      <w:outlineLvl w:val="6"/>
    </w:pPr>
    <w:rPr>
      <w:rFonts w:ascii="Times New Roman" w:hAnsi="Times New Roman"/>
      <w:sz w:val="24"/>
    </w:rPr>
  </w:style>
  <w:style w:type="paragraph" w:styleId="8">
    <w:name w:val="heading 8"/>
    <w:basedOn w:val="a"/>
    <w:next w:val="a"/>
    <w:qFormat/>
    <w:rsid w:val="000A7513"/>
    <w:pPr>
      <w:spacing w:before="240" w:after="60"/>
      <w:outlineLvl w:val="7"/>
    </w:pPr>
    <w:rPr>
      <w:rFonts w:ascii="Times New Roman" w:hAnsi="Times New Roman"/>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arge">
    <w:name w:val="Marge"/>
    <w:basedOn w:val="Par"/>
    <w:link w:val="MargeCar"/>
    <w:qFormat/>
    <w:pPr>
      <w:ind w:firstLine="0"/>
    </w:pPr>
  </w:style>
  <w:style w:type="paragraph" w:customStyle="1" w:styleId="Par">
    <w:name w:val="Par"/>
    <w:basedOn w:val="a"/>
    <w:link w:val="ParCar"/>
    <w:pPr>
      <w:spacing w:after="240"/>
      <w:ind w:firstLine="567"/>
      <w:jc w:val="both"/>
    </w:pPr>
    <w:rPr>
      <w:rFonts w:eastAsia="Times New Roman"/>
      <w:lang w:eastAsia="en-US"/>
    </w:rPr>
  </w:style>
  <w:style w:type="character" w:customStyle="1" w:styleId="ParCar">
    <w:name w:val="Par Car"/>
    <w:basedOn w:val="a0"/>
    <w:link w:val="Par"/>
    <w:rsid w:val="00CF355F"/>
    <w:rPr>
      <w:rFonts w:ascii="Arial" w:hAnsi="Arial"/>
      <w:snapToGrid w:val="0"/>
      <w:sz w:val="22"/>
      <w:szCs w:val="24"/>
      <w:lang w:val="fr-FR" w:eastAsia="en-US" w:bidi="ar-SA"/>
    </w:rPr>
  </w:style>
  <w:style w:type="character" w:customStyle="1" w:styleId="MargeCar">
    <w:name w:val="Marge Car"/>
    <w:basedOn w:val="ParCar"/>
    <w:link w:val="Marge"/>
    <w:rsid w:val="00CF355F"/>
    <w:rPr>
      <w:rFonts w:ascii="Arial" w:hAnsi="Arial"/>
      <w:snapToGrid w:val="0"/>
      <w:sz w:val="22"/>
      <w:szCs w:val="24"/>
      <w:lang w:val="fr-FR" w:eastAsia="en-US" w:bidi="ar-SA"/>
    </w:rPr>
  </w:style>
  <w:style w:type="character" w:customStyle="1" w:styleId="10">
    <w:name w:val="标题 1 字符"/>
    <w:basedOn w:val="a0"/>
    <w:link w:val="1"/>
    <w:rsid w:val="00447737"/>
    <w:rPr>
      <w:rFonts w:ascii="Arial" w:eastAsia="Times New Roman" w:hAnsi="Arial"/>
      <w:b/>
      <w:bCs/>
      <w:kern w:val="28"/>
      <w:sz w:val="22"/>
      <w:szCs w:val="24"/>
      <w:lang w:eastAsia="en-US"/>
    </w:rPr>
  </w:style>
  <w:style w:type="character" w:customStyle="1" w:styleId="20">
    <w:name w:val="标题 2 字符"/>
    <w:basedOn w:val="a0"/>
    <w:link w:val="2"/>
    <w:rsid w:val="00447737"/>
    <w:rPr>
      <w:rFonts w:ascii="Arial" w:eastAsia="Times New Roman" w:hAnsi="Arial"/>
      <w:b/>
      <w:bCs/>
      <w:caps/>
      <w:sz w:val="22"/>
      <w:szCs w:val="24"/>
      <w:lang w:eastAsia="en-US"/>
    </w:rPr>
  </w:style>
  <w:style w:type="character" w:customStyle="1" w:styleId="30">
    <w:name w:val="标题 3 字符"/>
    <w:basedOn w:val="a0"/>
    <w:link w:val="3"/>
    <w:rsid w:val="009D2F85"/>
    <w:rPr>
      <w:rFonts w:ascii="Arial" w:eastAsia="Times New Roman" w:hAnsi="Arial"/>
      <w:b/>
      <w:bCs/>
      <w:sz w:val="22"/>
      <w:szCs w:val="24"/>
      <w:lang w:eastAsia="en-US"/>
    </w:rPr>
  </w:style>
  <w:style w:type="paragraph" w:customStyle="1" w:styleId="a3">
    <w:name w:val="(a)"/>
    <w:basedOn w:val="a"/>
    <w:link w:val="aCar"/>
    <w:pPr>
      <w:tabs>
        <w:tab w:val="left" w:pos="-737"/>
      </w:tabs>
      <w:spacing w:after="240"/>
      <w:ind w:left="567" w:hanging="567"/>
      <w:jc w:val="both"/>
    </w:pPr>
    <w:rPr>
      <w:rFonts w:eastAsia="Times New Roman"/>
      <w:lang w:eastAsia="en-US"/>
    </w:rPr>
  </w:style>
  <w:style w:type="character" w:customStyle="1" w:styleId="aCar">
    <w:name w:val="(a) Car"/>
    <w:basedOn w:val="a0"/>
    <w:link w:val="a3"/>
    <w:rsid w:val="0009543E"/>
    <w:rPr>
      <w:rFonts w:ascii="Arial" w:hAnsi="Arial"/>
      <w:snapToGrid w:val="0"/>
      <w:sz w:val="22"/>
      <w:szCs w:val="24"/>
      <w:lang w:val="fr-FR" w:eastAsia="en-US" w:bidi="ar-SA"/>
    </w:rPr>
  </w:style>
  <w:style w:type="paragraph" w:customStyle="1" w:styleId="b">
    <w:name w:val="(b)"/>
    <w:basedOn w:val="a3"/>
    <w:link w:val="bCar"/>
    <w:qFormat/>
    <w:pPr>
      <w:tabs>
        <w:tab w:val="clear" w:pos="567"/>
        <w:tab w:val="left" w:pos="1134"/>
      </w:tabs>
      <w:ind w:left="1134"/>
    </w:pPr>
  </w:style>
  <w:style w:type="character" w:customStyle="1" w:styleId="bCar">
    <w:name w:val="(b) Car"/>
    <w:basedOn w:val="aCar"/>
    <w:link w:val="b"/>
    <w:rsid w:val="0009543E"/>
    <w:rPr>
      <w:rFonts w:ascii="Arial" w:hAnsi="Arial"/>
      <w:snapToGrid w:val="0"/>
      <w:sz w:val="22"/>
      <w:szCs w:val="24"/>
      <w:lang w:val="fr-FR" w:eastAsia="en-US" w:bidi="ar-SA"/>
    </w:rPr>
  </w:style>
  <w:style w:type="paragraph" w:customStyle="1" w:styleId="c">
    <w:name w:val="(c)"/>
    <w:basedOn w:val="a"/>
    <w:pPr>
      <w:tabs>
        <w:tab w:val="clear" w:pos="567"/>
        <w:tab w:val="left" w:pos="1701"/>
      </w:tabs>
      <w:spacing w:after="240"/>
      <w:ind w:left="1701" w:hanging="567"/>
      <w:jc w:val="both"/>
    </w:pPr>
  </w:style>
  <w:style w:type="paragraph" w:customStyle="1" w:styleId="alina">
    <w:name w:val="alinéa"/>
    <w:basedOn w:val="a"/>
    <w:pPr>
      <w:snapToGrid/>
      <w:spacing w:after="240"/>
      <w:ind w:left="567"/>
      <w:jc w:val="both"/>
    </w:pPr>
    <w:rPr>
      <w:rFonts w:eastAsia="Times New Roman"/>
      <w:lang w:eastAsia="en-US"/>
    </w:rPr>
  </w:style>
  <w:style w:type="character" w:styleId="a4">
    <w:name w:val="footnote reference"/>
    <w:basedOn w:val="a0"/>
    <w:uiPriority w:val="99"/>
    <w:semiHidden/>
    <w:rPr>
      <w:vertAlign w:val="superscript"/>
    </w:rPr>
  </w:style>
  <w:style w:type="paragraph" w:styleId="a5">
    <w:name w:val="header"/>
    <w:basedOn w:val="a"/>
    <w:link w:val="a6"/>
    <w:pPr>
      <w:tabs>
        <w:tab w:val="center" w:pos="4153"/>
        <w:tab w:val="right" w:pos="8306"/>
      </w:tabs>
    </w:pPr>
    <w:rPr>
      <w:rFonts w:eastAsia="Times New Roman"/>
      <w:lang w:eastAsia="en-US"/>
    </w:rPr>
  </w:style>
  <w:style w:type="paragraph" w:styleId="a7">
    <w:name w:val="footnote text"/>
    <w:basedOn w:val="a"/>
    <w:link w:val="a8"/>
    <w:uiPriority w:val="99"/>
    <w:semiHidden/>
    <w:pPr>
      <w:ind w:left="567" w:hanging="567"/>
    </w:pPr>
    <w:rPr>
      <w:rFonts w:eastAsia="Times New Roman"/>
      <w:sz w:val="20"/>
      <w:szCs w:val="20"/>
      <w:lang w:eastAsia="en-US"/>
    </w:rPr>
  </w:style>
  <w:style w:type="character" w:customStyle="1" w:styleId="a8">
    <w:name w:val="脚注文本 字符"/>
    <w:basedOn w:val="a0"/>
    <w:link w:val="a7"/>
    <w:uiPriority w:val="99"/>
    <w:semiHidden/>
    <w:rsid w:val="00447737"/>
    <w:rPr>
      <w:rFonts w:ascii="Arial" w:eastAsia="Times New Roman" w:hAnsi="Arial"/>
      <w:lang w:eastAsia="en-US"/>
    </w:rPr>
  </w:style>
  <w:style w:type="paragraph" w:styleId="a9">
    <w:name w:val="footer"/>
    <w:basedOn w:val="a"/>
    <w:pPr>
      <w:tabs>
        <w:tab w:val="center" w:pos="4153"/>
        <w:tab w:val="right" w:pos="8306"/>
      </w:tabs>
    </w:pPr>
    <w:rPr>
      <w:rFonts w:eastAsia="Times New Roman"/>
      <w:lang w:eastAsia="en-US"/>
    </w:rPr>
  </w:style>
  <w:style w:type="paragraph" w:styleId="31">
    <w:name w:val="Body Text 3"/>
    <w:basedOn w:val="a"/>
    <w:rPr>
      <w:color w:val="000080"/>
    </w:rPr>
  </w:style>
  <w:style w:type="character" w:styleId="aa">
    <w:name w:val="page number"/>
    <w:basedOn w:val="a0"/>
  </w:style>
  <w:style w:type="paragraph" w:customStyle="1" w:styleId="TIRETbul1cm">
    <w:name w:val="TIRET bul 1cm"/>
    <w:basedOn w:val="a"/>
    <w:rsid w:val="008C6D2E"/>
    <w:pPr>
      <w:numPr>
        <w:numId w:val="1"/>
      </w:numPr>
      <w:tabs>
        <w:tab w:val="clear" w:pos="567"/>
        <w:tab w:val="left" w:pos="851"/>
      </w:tabs>
      <w:adjustRightInd w:val="0"/>
      <w:spacing w:after="240"/>
      <w:jc w:val="both"/>
    </w:pPr>
  </w:style>
  <w:style w:type="paragraph" w:customStyle="1" w:styleId="Serre">
    <w:name w:val="Serre"/>
    <w:basedOn w:val="a"/>
    <w:pPr>
      <w:tabs>
        <w:tab w:val="clear" w:pos="567"/>
      </w:tabs>
      <w:suppressAutoHyphens/>
      <w:snapToGrid/>
      <w:jc w:val="both"/>
      <w:outlineLvl w:val="2"/>
    </w:pPr>
    <w:rPr>
      <w:rFonts w:eastAsia="Times New Roman"/>
      <w:szCs w:val="20"/>
      <w:lang w:eastAsia="fr-FR"/>
    </w:rPr>
  </w:style>
  <w:style w:type="paragraph" w:customStyle="1" w:styleId="tiret">
    <w:name w:val="tiret"/>
    <w:basedOn w:val="Marge"/>
    <w:pPr>
      <w:ind w:left="284" w:hanging="284"/>
    </w:pPr>
    <w:rPr>
      <w:lang w:val="en-GB"/>
    </w:rPr>
  </w:style>
  <w:style w:type="character" w:customStyle="1" w:styleId="PointSoul">
    <w:name w:val="PointSoul"/>
    <w:basedOn w:val="a0"/>
    <w:rPr>
      <w:u w:val="single"/>
    </w:rPr>
  </w:style>
  <w:style w:type="paragraph" w:customStyle="1" w:styleId="TIRETbul2cm">
    <w:name w:val="TIRET bul 2cm"/>
    <w:basedOn w:val="TIRETbul1cm"/>
    <w:pPr>
      <w:numPr>
        <w:numId w:val="0"/>
      </w:numPr>
      <w:tabs>
        <w:tab w:val="clear" w:pos="851"/>
      </w:tabs>
    </w:pPr>
  </w:style>
  <w:style w:type="paragraph" w:customStyle="1" w:styleId="Style7">
    <w:name w:val="Style7"/>
    <w:basedOn w:val="7"/>
    <w:rsid w:val="00615D35"/>
    <w:pPr>
      <w:keepNext/>
      <w:keepLines/>
      <w:spacing w:before="0" w:after="240"/>
    </w:pPr>
    <w:rPr>
      <w:rFonts w:ascii="Arial" w:hAnsi="Arial" w:cs="Arial"/>
      <w:b/>
      <w:i/>
      <w:sz w:val="22"/>
      <w:szCs w:val="22"/>
    </w:rPr>
  </w:style>
  <w:style w:type="table" w:styleId="ab">
    <w:name w:val="Table Grid"/>
    <w:basedOn w:val="a1"/>
    <w:uiPriority w:val="59"/>
    <w:rsid w:val="006331B3"/>
    <w:pPr>
      <w:tabs>
        <w:tab w:val="left" w:pos="567"/>
      </w:tabs>
      <w:snapToGri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rsid w:val="0070299E"/>
    <w:rPr>
      <w:color w:val="0000FF"/>
      <w:u w:val="single"/>
    </w:rPr>
  </w:style>
  <w:style w:type="character" w:styleId="ad">
    <w:name w:val="FollowedHyperlink"/>
    <w:basedOn w:val="a0"/>
    <w:rsid w:val="009C5EA0"/>
    <w:rPr>
      <w:color w:val="800080"/>
      <w:u w:val="single"/>
    </w:rPr>
  </w:style>
  <w:style w:type="paragraph" w:customStyle="1" w:styleId="titre7">
    <w:name w:val="titre 7"/>
    <w:basedOn w:val="7"/>
    <w:rsid w:val="00AE11A6"/>
    <w:pPr>
      <w:keepNext/>
      <w:spacing w:before="0" w:after="240"/>
    </w:pPr>
    <w:rPr>
      <w:rFonts w:ascii="Arial" w:hAnsi="Arial"/>
      <w:sz w:val="22"/>
      <w:u w:val="single"/>
    </w:rPr>
  </w:style>
  <w:style w:type="paragraph" w:customStyle="1" w:styleId="Proc">
    <w:name w:val="Procé"/>
    <w:basedOn w:val="3"/>
    <w:link w:val="ProcCar"/>
    <w:autoRedefine/>
    <w:rsid w:val="00E13D39"/>
    <w:rPr>
      <w:sz w:val="28"/>
      <w:u w:val="single"/>
    </w:rPr>
  </w:style>
  <w:style w:type="character" w:customStyle="1" w:styleId="ProcCar">
    <w:name w:val="Procé Car"/>
    <w:basedOn w:val="30"/>
    <w:link w:val="Proc"/>
    <w:rsid w:val="0031405C"/>
    <w:rPr>
      <w:rFonts w:ascii="Arial" w:eastAsia="Times New Roman" w:hAnsi="Arial"/>
      <w:b/>
      <w:bCs/>
      <w:sz w:val="28"/>
      <w:szCs w:val="24"/>
      <w:u w:val="single"/>
      <w:lang w:val="fr-FR" w:eastAsia="en-US" w:bidi="ar-SA"/>
    </w:rPr>
  </w:style>
  <w:style w:type="paragraph" w:customStyle="1" w:styleId="Titreproc">
    <w:name w:val="Titre procé"/>
    <w:basedOn w:val="3"/>
    <w:autoRedefine/>
    <w:rsid w:val="00E13D39"/>
    <w:rPr>
      <w:sz w:val="24"/>
      <w:szCs w:val="20"/>
    </w:rPr>
  </w:style>
  <w:style w:type="paragraph" w:customStyle="1" w:styleId="Titre1b">
    <w:name w:val="Titre 1b"/>
    <w:basedOn w:val="1"/>
    <w:autoRedefine/>
    <w:rsid w:val="00C858C0"/>
    <w:pPr>
      <w:pBdr>
        <w:top w:val="single" w:sz="4" w:space="1" w:color="auto"/>
        <w:bottom w:val="single" w:sz="4" w:space="1" w:color="auto"/>
      </w:pBdr>
    </w:pPr>
    <w:rPr>
      <w:sz w:val="32"/>
      <w:szCs w:val="20"/>
    </w:rPr>
  </w:style>
  <w:style w:type="paragraph" w:customStyle="1" w:styleId="Titre3b">
    <w:name w:val="Titre 3b"/>
    <w:basedOn w:val="3"/>
    <w:autoRedefine/>
    <w:rsid w:val="00F92641"/>
    <w:pPr>
      <w:spacing w:before="0" w:after="0"/>
      <w:jc w:val="both"/>
    </w:pPr>
    <w:rPr>
      <w:sz w:val="18"/>
      <w:szCs w:val="20"/>
    </w:rPr>
  </w:style>
  <w:style w:type="paragraph" w:customStyle="1" w:styleId="Titre5b">
    <w:name w:val="Titre 5b"/>
    <w:basedOn w:val="3"/>
    <w:link w:val="Titre5bCar"/>
    <w:autoRedefine/>
    <w:rsid w:val="00414C48"/>
    <w:pPr>
      <w:spacing w:before="0"/>
    </w:pPr>
    <w:rPr>
      <w:sz w:val="18"/>
    </w:rPr>
  </w:style>
  <w:style w:type="character" w:customStyle="1" w:styleId="Titre5bCar">
    <w:name w:val="Titre 5b Car"/>
    <w:basedOn w:val="30"/>
    <w:link w:val="Titre5b"/>
    <w:rsid w:val="004B37B7"/>
    <w:rPr>
      <w:rFonts w:ascii="Arial" w:eastAsia="Times New Roman" w:hAnsi="Arial"/>
      <w:b/>
      <w:bCs/>
      <w:sz w:val="18"/>
      <w:szCs w:val="24"/>
      <w:lang w:val="fr-FR" w:eastAsia="en-US" w:bidi="ar-SA"/>
    </w:rPr>
  </w:style>
  <w:style w:type="paragraph" w:customStyle="1" w:styleId="Titre4b">
    <w:name w:val="Titre 4b"/>
    <w:basedOn w:val="3"/>
    <w:autoRedefine/>
    <w:rsid w:val="009D2F85"/>
    <w:pPr>
      <w:ind w:left="1701" w:hanging="1701"/>
    </w:pPr>
    <w:rPr>
      <w:sz w:val="28"/>
      <w:szCs w:val="20"/>
    </w:rPr>
  </w:style>
  <w:style w:type="paragraph" w:customStyle="1" w:styleId="Tableau">
    <w:name w:val="Tableau"/>
    <w:basedOn w:val="Marge"/>
    <w:link w:val="TableauCar"/>
    <w:autoRedefine/>
    <w:rsid w:val="00414C48"/>
    <w:pPr>
      <w:pBdr>
        <w:top w:val="single" w:sz="4" w:space="1" w:color="auto"/>
        <w:left w:val="single" w:sz="4" w:space="4" w:color="auto"/>
        <w:bottom w:val="single" w:sz="4" w:space="1" w:color="auto"/>
        <w:right w:val="single" w:sz="4" w:space="4" w:color="auto"/>
      </w:pBdr>
      <w:spacing w:after="0"/>
      <w:ind w:left="564" w:hanging="564"/>
    </w:pPr>
  </w:style>
  <w:style w:type="character" w:customStyle="1" w:styleId="TableauCar">
    <w:name w:val="Tableau Car"/>
    <w:basedOn w:val="aCar"/>
    <w:link w:val="Tableau"/>
    <w:rsid w:val="00C9777B"/>
    <w:rPr>
      <w:rFonts w:ascii="Arial" w:hAnsi="Arial"/>
      <w:snapToGrid w:val="0"/>
      <w:sz w:val="22"/>
      <w:szCs w:val="24"/>
      <w:lang w:val="fr-FR" w:eastAsia="en-US" w:bidi="ar-SA"/>
    </w:rPr>
  </w:style>
  <w:style w:type="paragraph" w:customStyle="1" w:styleId="Rfrences">
    <w:name w:val="Références"/>
    <w:basedOn w:val="4"/>
    <w:autoRedefine/>
    <w:rsid w:val="00ED4B71"/>
    <w:pPr>
      <w:pBdr>
        <w:bottom w:val="dashed" w:sz="4" w:space="1" w:color="auto"/>
      </w:pBdr>
      <w:spacing w:after="120"/>
    </w:pPr>
    <w:rPr>
      <w:szCs w:val="20"/>
    </w:rPr>
  </w:style>
  <w:style w:type="paragraph" w:customStyle="1" w:styleId="bul">
    <w:name w:val="bul"/>
    <w:basedOn w:val="Par"/>
    <w:autoRedefine/>
    <w:rsid w:val="00732FD9"/>
    <w:pPr>
      <w:ind w:left="1418" w:hanging="284"/>
    </w:pPr>
  </w:style>
  <w:style w:type="paragraph" w:customStyle="1" w:styleId="StyleTitre116ptHautSimpleAutomatique05ptpaisseu">
    <w:name w:val="Style Titre 1 + 16 pt Haut: (Simple Automatique  05 pt Épaisseu..."/>
    <w:basedOn w:val="1"/>
    <w:rsid w:val="009A6B42"/>
    <w:pPr>
      <w:pBdr>
        <w:top w:val="single" w:sz="4" w:space="1" w:color="auto"/>
        <w:bottom w:val="single" w:sz="4" w:space="1" w:color="auto"/>
      </w:pBdr>
    </w:pPr>
    <w:rPr>
      <w:sz w:val="32"/>
      <w:szCs w:val="20"/>
    </w:rPr>
  </w:style>
  <w:style w:type="character" w:customStyle="1" w:styleId="StyleTitre39ptCar">
    <w:name w:val="Style Titre 3 + 9 pt Car"/>
    <w:basedOn w:val="a0"/>
    <w:link w:val="StyleTitre39pt"/>
    <w:locked/>
    <w:rsid w:val="009A6B42"/>
    <w:rPr>
      <w:rFonts w:ascii="Arial" w:hAnsi="Arial" w:cs="Arial"/>
      <w:b/>
      <w:bCs/>
      <w:snapToGrid w:val="0"/>
      <w:sz w:val="18"/>
      <w:szCs w:val="24"/>
      <w:lang w:val="fr-FR" w:eastAsia="en-US" w:bidi="ar-SA"/>
    </w:rPr>
  </w:style>
  <w:style w:type="paragraph" w:customStyle="1" w:styleId="StyleTitre39pt">
    <w:name w:val="Style Titre 3 + 9 pt"/>
    <w:basedOn w:val="3"/>
    <w:link w:val="StyleTitre39ptCar"/>
    <w:rsid w:val="009A6B42"/>
    <w:rPr>
      <w:rFonts w:cs="Arial"/>
      <w:sz w:val="18"/>
    </w:rPr>
  </w:style>
  <w:style w:type="paragraph" w:customStyle="1" w:styleId="StyleTitre39ptAprs0pt">
    <w:name w:val="Style Titre 3 + 9 pt Après : 0 pt"/>
    <w:basedOn w:val="3"/>
    <w:rsid w:val="009A6B42"/>
    <w:pPr>
      <w:spacing w:after="0"/>
    </w:pPr>
    <w:rPr>
      <w:sz w:val="18"/>
      <w:szCs w:val="20"/>
    </w:rPr>
  </w:style>
  <w:style w:type="paragraph" w:customStyle="1" w:styleId="StyleTitre314ptGauche0cmSuspendu326cm">
    <w:name w:val="Style Titre 3 + 14 pt Gauche :  0 cm Suspendu : 326 cm"/>
    <w:basedOn w:val="3"/>
    <w:rsid w:val="009A6B42"/>
    <w:pPr>
      <w:ind w:left="1848" w:hanging="1848"/>
    </w:pPr>
    <w:rPr>
      <w:sz w:val="28"/>
      <w:szCs w:val="20"/>
    </w:rPr>
  </w:style>
  <w:style w:type="paragraph" w:customStyle="1" w:styleId="StyleaAprs0pt">
    <w:name w:val="Style (a) + Après : 0 pt"/>
    <w:basedOn w:val="a3"/>
    <w:rsid w:val="009A6B42"/>
    <w:pPr>
      <w:spacing w:after="0"/>
    </w:pPr>
    <w:rPr>
      <w:rFonts w:cs="Arial"/>
      <w:szCs w:val="20"/>
    </w:rPr>
  </w:style>
  <w:style w:type="paragraph" w:customStyle="1" w:styleId="StyleTitre3Avant12pt">
    <w:name w:val="Style Titre 3 + Avant : 12 pt"/>
    <w:basedOn w:val="3"/>
    <w:rsid w:val="009A6B42"/>
    <w:rPr>
      <w:szCs w:val="20"/>
    </w:rPr>
  </w:style>
  <w:style w:type="paragraph" w:customStyle="1" w:styleId="StyleTitre4Aprs6ptBasTiretsespacsAutomatique">
    <w:name w:val="Style Titre 4 + Après : 6 pt Bas: (Tirets (espacés) Automatique ..."/>
    <w:basedOn w:val="4"/>
    <w:rsid w:val="009A6B42"/>
    <w:pPr>
      <w:pBdr>
        <w:bottom w:val="dashed" w:sz="4" w:space="1" w:color="auto"/>
      </w:pBdr>
      <w:spacing w:after="120"/>
    </w:pPr>
    <w:rPr>
      <w:szCs w:val="20"/>
    </w:rPr>
  </w:style>
  <w:style w:type="paragraph" w:customStyle="1" w:styleId="d">
    <w:name w:val="(d)"/>
    <w:basedOn w:val="c"/>
    <w:rsid w:val="00D2128E"/>
    <w:pPr>
      <w:ind w:left="2268"/>
    </w:pPr>
  </w:style>
  <w:style w:type="paragraph" w:styleId="ae">
    <w:name w:val="Body Text"/>
    <w:basedOn w:val="a"/>
    <w:rsid w:val="00697AC3"/>
    <w:pPr>
      <w:spacing w:after="120"/>
    </w:pPr>
  </w:style>
  <w:style w:type="paragraph" w:customStyle="1" w:styleId="StyleTitre3InterligneMultiple3li">
    <w:name w:val="Style Titre 3 + Interligne : Multiple 3 li"/>
    <w:basedOn w:val="3"/>
    <w:rsid w:val="00697AC3"/>
    <w:rPr>
      <w:snapToGrid w:val="0"/>
    </w:rPr>
  </w:style>
  <w:style w:type="paragraph" w:styleId="af">
    <w:name w:val="List Paragraph"/>
    <w:basedOn w:val="a"/>
    <w:uiPriority w:val="34"/>
    <w:qFormat/>
    <w:rsid w:val="00EA2816"/>
    <w:pPr>
      <w:tabs>
        <w:tab w:val="clear" w:pos="567"/>
      </w:tabs>
      <w:snapToGrid/>
      <w:spacing w:after="200" w:line="276" w:lineRule="auto"/>
      <w:ind w:left="720"/>
      <w:contextualSpacing/>
    </w:pPr>
    <w:rPr>
      <w:rFonts w:ascii="Calibri" w:eastAsia="Times New Roman" w:hAnsi="Calibri"/>
      <w:szCs w:val="22"/>
      <w:lang w:eastAsia="fr-FR"/>
    </w:rPr>
  </w:style>
  <w:style w:type="paragraph" w:customStyle="1" w:styleId="Stylea">
    <w:name w:val="Stylea"/>
    <w:basedOn w:val="a"/>
    <w:link w:val="StyleaCar"/>
    <w:qFormat/>
    <w:rsid w:val="00EA2816"/>
    <w:pPr>
      <w:shd w:val="clear" w:color="auto" w:fill="FFFFFF"/>
      <w:tabs>
        <w:tab w:val="clear" w:pos="567"/>
      </w:tabs>
      <w:spacing w:after="240"/>
      <w:ind w:left="567" w:hanging="567"/>
      <w:jc w:val="both"/>
    </w:pPr>
    <w:rPr>
      <w:rFonts w:cs="Arial"/>
      <w:sz w:val="20"/>
      <w:szCs w:val="20"/>
    </w:rPr>
  </w:style>
  <w:style w:type="character" w:customStyle="1" w:styleId="StyleaCar">
    <w:name w:val="Stylea Car"/>
    <w:basedOn w:val="a0"/>
    <w:link w:val="Stylea"/>
    <w:rsid w:val="00EA2816"/>
    <w:rPr>
      <w:rFonts w:ascii="Arial" w:hAnsi="Arial" w:cs="Arial"/>
      <w:shd w:val="clear" w:color="auto" w:fill="FFFFFF"/>
    </w:rPr>
  </w:style>
  <w:style w:type="character" w:customStyle="1" w:styleId="aChar">
    <w:name w:val="(a) Char"/>
    <w:rsid w:val="001A3739"/>
    <w:rPr>
      <w:rFonts w:ascii="Arial" w:hAnsi="Arial"/>
      <w:snapToGrid w:val="0"/>
      <w:sz w:val="22"/>
      <w:szCs w:val="24"/>
      <w:lang w:eastAsia="en-US"/>
    </w:rPr>
  </w:style>
  <w:style w:type="character" w:customStyle="1" w:styleId="MargeChar">
    <w:name w:val="Marge Char"/>
    <w:rsid w:val="001A3739"/>
    <w:rPr>
      <w:rFonts w:ascii="Arial" w:hAnsi="Arial"/>
      <w:snapToGrid w:val="0"/>
      <w:sz w:val="22"/>
      <w:szCs w:val="24"/>
      <w:lang w:eastAsia="en-US"/>
    </w:rPr>
  </w:style>
  <w:style w:type="paragraph" w:styleId="af0">
    <w:name w:val="Balloon Text"/>
    <w:basedOn w:val="a"/>
    <w:link w:val="af1"/>
    <w:semiHidden/>
    <w:unhideWhenUsed/>
    <w:rsid w:val="002E6878"/>
    <w:rPr>
      <w:rFonts w:ascii="Segoe UI" w:hAnsi="Segoe UI" w:cs="Segoe UI"/>
      <w:sz w:val="18"/>
      <w:szCs w:val="18"/>
    </w:rPr>
  </w:style>
  <w:style w:type="character" w:customStyle="1" w:styleId="af1">
    <w:name w:val="批注框文本 字符"/>
    <w:basedOn w:val="a0"/>
    <w:link w:val="af0"/>
    <w:semiHidden/>
    <w:rsid w:val="002E6878"/>
    <w:rPr>
      <w:rFonts w:ascii="Segoe UI" w:hAnsi="Segoe UI" w:cs="Segoe UI"/>
      <w:sz w:val="18"/>
      <w:szCs w:val="18"/>
    </w:rPr>
  </w:style>
  <w:style w:type="paragraph" w:styleId="af2">
    <w:name w:val="endnote text"/>
    <w:basedOn w:val="a"/>
    <w:link w:val="af3"/>
    <w:semiHidden/>
    <w:unhideWhenUsed/>
    <w:rsid w:val="002E6878"/>
    <w:rPr>
      <w:sz w:val="20"/>
      <w:szCs w:val="20"/>
    </w:rPr>
  </w:style>
  <w:style w:type="character" w:customStyle="1" w:styleId="af3">
    <w:name w:val="尾注文本 字符"/>
    <w:basedOn w:val="a0"/>
    <w:link w:val="af2"/>
    <w:semiHidden/>
    <w:rsid w:val="002E6878"/>
    <w:rPr>
      <w:rFonts w:ascii="Arial" w:hAnsi="Arial"/>
    </w:rPr>
  </w:style>
  <w:style w:type="character" w:styleId="af4">
    <w:name w:val="endnote reference"/>
    <w:basedOn w:val="a0"/>
    <w:semiHidden/>
    <w:unhideWhenUsed/>
    <w:rsid w:val="002E6878"/>
    <w:rPr>
      <w:vertAlign w:val="superscript"/>
    </w:rPr>
  </w:style>
  <w:style w:type="character" w:customStyle="1" w:styleId="a6">
    <w:name w:val="页眉 字符"/>
    <w:basedOn w:val="a0"/>
    <w:link w:val="a5"/>
    <w:rsid w:val="0030498F"/>
    <w:rPr>
      <w:rFonts w:ascii="Arial" w:eastAsia="Times New Roman" w:hAnsi="Arial"/>
      <w:sz w:val="22"/>
      <w:szCs w:val="24"/>
      <w:lang w:eastAsia="en-US"/>
    </w:rPr>
  </w:style>
  <w:style w:type="paragraph" w:customStyle="1" w:styleId="Default">
    <w:name w:val="Default"/>
    <w:rsid w:val="002C1DB5"/>
    <w:pPr>
      <w:autoSpaceDE w:val="0"/>
      <w:autoSpaceDN w:val="0"/>
      <w:adjustRightInd w:val="0"/>
    </w:pPr>
    <w:rPr>
      <w:rFonts w:ascii="Arial" w:eastAsiaTheme="minorHAnsi" w:hAnsi="Arial" w:cs="Arial"/>
      <w:color w:val="000000"/>
      <w:sz w:val="24"/>
      <w:szCs w:val="24"/>
      <w:lang w:eastAsia="en-US"/>
    </w:rPr>
  </w:style>
  <w:style w:type="paragraph" w:styleId="af5">
    <w:name w:val="Normal (Web)"/>
    <w:basedOn w:val="a"/>
    <w:uiPriority w:val="99"/>
    <w:rsid w:val="002C1DB5"/>
    <w:pPr>
      <w:tabs>
        <w:tab w:val="clear" w:pos="567"/>
      </w:tabs>
      <w:snapToGrid/>
      <w:spacing w:before="100" w:beforeAutospacing="1" w:after="100" w:afterAutospacing="1"/>
    </w:pPr>
    <w:rPr>
      <w:rFonts w:ascii="Arial Unicode MS" w:eastAsia="Arial Unicode MS" w:hAnsi="Arial Unicode MS" w:cs="Arial Unicode MS"/>
      <w:sz w:val="24"/>
      <w:lang w:eastAsia="fr-FR"/>
    </w:rPr>
  </w:style>
  <w:style w:type="paragraph" w:styleId="af6">
    <w:name w:val="annotation text"/>
    <w:basedOn w:val="a"/>
    <w:link w:val="af7"/>
    <w:uiPriority w:val="99"/>
    <w:unhideWhenUsed/>
    <w:rsid w:val="005663FF"/>
    <w:pPr>
      <w:tabs>
        <w:tab w:val="clear" w:pos="567"/>
      </w:tabs>
      <w:snapToGrid/>
      <w:spacing w:after="200" w:line="276" w:lineRule="auto"/>
    </w:pPr>
    <w:rPr>
      <w:rFonts w:ascii="Calibri" w:eastAsia="Calibri" w:hAnsi="Calibri"/>
      <w:sz w:val="20"/>
      <w:szCs w:val="20"/>
      <w:lang w:val="x-none" w:eastAsia="en-US"/>
    </w:rPr>
  </w:style>
  <w:style w:type="character" w:customStyle="1" w:styleId="af7">
    <w:name w:val="批注文字 字符"/>
    <w:basedOn w:val="a0"/>
    <w:link w:val="af6"/>
    <w:uiPriority w:val="99"/>
    <w:rsid w:val="005663FF"/>
    <w:rPr>
      <w:rFonts w:ascii="Calibri" w:eastAsia="Calibri" w:hAnsi="Calibri"/>
      <w:lang w:val="x-none" w:eastAsia="en-US"/>
    </w:rPr>
  </w:style>
  <w:style w:type="paragraph" w:customStyle="1" w:styleId="Styleb">
    <w:name w:val="Style(b)"/>
    <w:basedOn w:val="a"/>
    <w:link w:val="StylebCar"/>
    <w:qFormat/>
    <w:rsid w:val="005663FF"/>
    <w:pPr>
      <w:tabs>
        <w:tab w:val="clear" w:pos="567"/>
      </w:tabs>
      <w:spacing w:after="240"/>
      <w:ind w:left="567" w:hanging="567"/>
      <w:jc w:val="both"/>
    </w:pPr>
    <w:rPr>
      <w:rFonts w:cs="Arial"/>
    </w:rPr>
  </w:style>
  <w:style w:type="paragraph" w:customStyle="1" w:styleId="StyleAlina">
    <w:name w:val="StyleAlinéa"/>
    <w:basedOn w:val="a"/>
    <w:link w:val="StyleAlinaCar"/>
    <w:qFormat/>
    <w:rsid w:val="005663FF"/>
    <w:pPr>
      <w:tabs>
        <w:tab w:val="clear" w:pos="567"/>
      </w:tabs>
      <w:spacing w:after="240"/>
      <w:ind w:left="567"/>
      <w:jc w:val="both"/>
    </w:pPr>
    <w:rPr>
      <w:rFonts w:cs="Arial"/>
    </w:rPr>
  </w:style>
  <w:style w:type="character" w:customStyle="1" w:styleId="StylebCar">
    <w:name w:val="Style(b) Car"/>
    <w:basedOn w:val="a0"/>
    <w:link w:val="Styleb"/>
    <w:rsid w:val="005663FF"/>
    <w:rPr>
      <w:rFonts w:ascii="Arial" w:hAnsi="Arial" w:cs="Arial"/>
      <w:sz w:val="22"/>
      <w:szCs w:val="24"/>
    </w:rPr>
  </w:style>
  <w:style w:type="paragraph" w:customStyle="1" w:styleId="Stylea0">
    <w:name w:val="Style(a)"/>
    <w:basedOn w:val="Styleb"/>
    <w:link w:val="StyleaCar0"/>
    <w:qFormat/>
    <w:rsid w:val="005663FF"/>
  </w:style>
  <w:style w:type="character" w:customStyle="1" w:styleId="StyleAlinaCar">
    <w:name w:val="StyleAlinéa Car"/>
    <w:basedOn w:val="a0"/>
    <w:link w:val="StyleAlina"/>
    <w:rsid w:val="005663FF"/>
    <w:rPr>
      <w:rFonts w:ascii="Arial" w:hAnsi="Arial" w:cs="Arial"/>
      <w:sz w:val="22"/>
      <w:szCs w:val="24"/>
    </w:rPr>
  </w:style>
  <w:style w:type="paragraph" w:customStyle="1" w:styleId="Styleb0">
    <w:name w:val="Style (b)"/>
    <w:basedOn w:val="a"/>
    <w:link w:val="StylebCar0"/>
    <w:qFormat/>
    <w:rsid w:val="005663FF"/>
    <w:pPr>
      <w:tabs>
        <w:tab w:val="clear" w:pos="567"/>
      </w:tabs>
      <w:spacing w:after="240"/>
      <w:ind w:left="1134" w:hanging="561"/>
      <w:jc w:val="both"/>
    </w:pPr>
    <w:rPr>
      <w:rFonts w:cs="Arial"/>
    </w:rPr>
  </w:style>
  <w:style w:type="character" w:customStyle="1" w:styleId="StyleaCar0">
    <w:name w:val="Style(a) Car"/>
    <w:basedOn w:val="StylebCar"/>
    <w:link w:val="Stylea0"/>
    <w:rsid w:val="005663FF"/>
    <w:rPr>
      <w:rFonts w:ascii="Arial" w:hAnsi="Arial" w:cs="Arial"/>
      <w:sz w:val="22"/>
      <w:szCs w:val="24"/>
    </w:rPr>
  </w:style>
  <w:style w:type="paragraph" w:customStyle="1" w:styleId="Styletitre3">
    <w:name w:val="Styletitre 3"/>
    <w:basedOn w:val="Marge"/>
    <w:link w:val="Styletitre3Car"/>
    <w:qFormat/>
    <w:rsid w:val="005663FF"/>
    <w:pPr>
      <w:keepNext/>
      <w:keepLines/>
      <w:spacing w:before="240"/>
      <w:ind w:left="567" w:hanging="567"/>
      <w:jc w:val="left"/>
    </w:pPr>
    <w:rPr>
      <w:rFonts w:cs="Arial"/>
      <w:b/>
      <w:lang w:val="en-US"/>
    </w:rPr>
  </w:style>
  <w:style w:type="character" w:customStyle="1" w:styleId="StylebCar0">
    <w:name w:val="Style (b) Car"/>
    <w:basedOn w:val="a0"/>
    <w:link w:val="Styleb0"/>
    <w:rsid w:val="005663FF"/>
    <w:rPr>
      <w:rFonts w:ascii="Arial" w:hAnsi="Arial" w:cs="Arial"/>
      <w:sz w:val="22"/>
      <w:szCs w:val="24"/>
    </w:rPr>
  </w:style>
  <w:style w:type="table" w:customStyle="1" w:styleId="TableGrid1">
    <w:name w:val="Table Grid1"/>
    <w:basedOn w:val="a1"/>
    <w:uiPriority w:val="59"/>
    <w:rsid w:val="005663FF"/>
    <w:rPr>
      <w:rFonts w:asciiTheme="minorHAnsi" w:hAnsiTheme="minorHAnsi" w:cstheme="minorBidi"/>
      <w:sz w:val="22"/>
      <w:szCs w:val="22"/>
      <w:lang w:val="en-US"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yletitre3Car">
    <w:name w:val="Styletitre 3 Car"/>
    <w:basedOn w:val="MargeCar"/>
    <w:link w:val="Styletitre3"/>
    <w:rsid w:val="005663FF"/>
    <w:rPr>
      <w:rFonts w:ascii="Arial" w:eastAsia="Times New Roman" w:hAnsi="Arial" w:cs="Arial"/>
      <w:b/>
      <w:snapToGrid/>
      <w:sz w:val="22"/>
      <w:szCs w:val="24"/>
      <w:lang w:val="en-US" w:eastAsia="en-US" w:bidi="ar-SA"/>
    </w:rPr>
  </w:style>
  <w:style w:type="paragraph" w:styleId="af8">
    <w:name w:val="Title"/>
    <w:basedOn w:val="a"/>
    <w:next w:val="a"/>
    <w:link w:val="af9"/>
    <w:qFormat/>
    <w:rsid w:val="00365F3C"/>
    <w:pPr>
      <w:tabs>
        <w:tab w:val="clear" w:pos="567"/>
      </w:tabs>
      <w:snapToGrid/>
      <w:spacing w:before="240" w:after="60"/>
      <w:jc w:val="center"/>
      <w:outlineLvl w:val="0"/>
    </w:pPr>
    <w:rPr>
      <w:rFonts w:ascii="Cambria" w:eastAsia="Times New Roman" w:hAnsi="Cambria"/>
      <w:b/>
      <w:bCs/>
      <w:kern w:val="28"/>
      <w:sz w:val="32"/>
      <w:szCs w:val="32"/>
      <w:lang w:eastAsia="fr-FR"/>
    </w:rPr>
  </w:style>
  <w:style w:type="character" w:customStyle="1" w:styleId="af9">
    <w:name w:val="标题 字符"/>
    <w:basedOn w:val="a0"/>
    <w:link w:val="af8"/>
    <w:rsid w:val="00365F3C"/>
    <w:rPr>
      <w:rFonts w:ascii="Cambria" w:eastAsia="Times New Roman" w:hAnsi="Cambria"/>
      <w:b/>
      <w:bCs/>
      <w:kern w:val="28"/>
      <w:sz w:val="32"/>
      <w:szCs w:val="32"/>
      <w:lang w:eastAsia="fr-FR"/>
    </w:rPr>
  </w:style>
  <w:style w:type="character" w:customStyle="1" w:styleId="notranslate">
    <w:name w:val="notranslate"/>
    <w:basedOn w:val="a0"/>
    <w:rsid w:val="00F341B4"/>
  </w:style>
  <w:style w:type="character" w:customStyle="1" w:styleId="google-src-text1">
    <w:name w:val="google-src-text1"/>
    <w:basedOn w:val="a0"/>
    <w:rsid w:val="00F341B4"/>
    <w:rPr>
      <w:vanish/>
      <w:webHidden w:val="0"/>
      <w:specVanish w:val="0"/>
    </w:rPr>
  </w:style>
  <w:style w:type="paragraph" w:customStyle="1" w:styleId="ecxmsonormal">
    <w:name w:val="ecxmsonormal"/>
    <w:basedOn w:val="a"/>
    <w:rsid w:val="000835D7"/>
    <w:pPr>
      <w:tabs>
        <w:tab w:val="clear" w:pos="567"/>
      </w:tabs>
      <w:snapToGrid/>
      <w:spacing w:before="100" w:beforeAutospacing="1" w:after="100" w:afterAutospacing="1"/>
    </w:pPr>
    <w:rPr>
      <w:rFonts w:ascii="Times New Roman" w:eastAsia="Calibri" w:hAnsi="Times New Roman"/>
      <w:sz w:val="24"/>
      <w:lang w:eastAsia="fr-FR"/>
    </w:rPr>
  </w:style>
  <w:style w:type="character" w:styleId="afa">
    <w:name w:val="Strong"/>
    <w:basedOn w:val="a0"/>
    <w:uiPriority w:val="22"/>
    <w:qFormat/>
    <w:rsid w:val="000361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4621">
      <w:bodyDiv w:val="1"/>
      <w:marLeft w:val="0"/>
      <w:marRight w:val="0"/>
      <w:marTop w:val="0"/>
      <w:marBottom w:val="0"/>
      <w:divBdr>
        <w:top w:val="none" w:sz="0" w:space="0" w:color="auto"/>
        <w:left w:val="none" w:sz="0" w:space="0" w:color="auto"/>
        <w:bottom w:val="none" w:sz="0" w:space="0" w:color="auto"/>
        <w:right w:val="none" w:sz="0" w:space="0" w:color="auto"/>
      </w:divBdr>
    </w:div>
    <w:div w:id="503126326">
      <w:bodyDiv w:val="1"/>
      <w:marLeft w:val="0"/>
      <w:marRight w:val="0"/>
      <w:marTop w:val="0"/>
      <w:marBottom w:val="0"/>
      <w:divBdr>
        <w:top w:val="none" w:sz="0" w:space="0" w:color="auto"/>
        <w:left w:val="none" w:sz="0" w:space="0" w:color="auto"/>
        <w:bottom w:val="none" w:sz="0" w:space="0" w:color="auto"/>
        <w:right w:val="none" w:sz="0" w:space="0" w:color="auto"/>
      </w:divBdr>
      <w:divsChild>
        <w:div w:id="1920940120">
          <w:marLeft w:val="0"/>
          <w:marRight w:val="0"/>
          <w:marTop w:val="0"/>
          <w:marBottom w:val="0"/>
          <w:divBdr>
            <w:top w:val="none" w:sz="0" w:space="0" w:color="auto"/>
            <w:left w:val="none" w:sz="0" w:space="0" w:color="auto"/>
            <w:bottom w:val="none" w:sz="0" w:space="0" w:color="auto"/>
            <w:right w:val="none" w:sz="0" w:space="0" w:color="auto"/>
          </w:divBdr>
        </w:div>
      </w:divsChild>
    </w:div>
    <w:div w:id="572929034">
      <w:bodyDiv w:val="1"/>
      <w:marLeft w:val="0"/>
      <w:marRight w:val="0"/>
      <w:marTop w:val="0"/>
      <w:marBottom w:val="0"/>
      <w:divBdr>
        <w:top w:val="none" w:sz="0" w:space="0" w:color="auto"/>
        <w:left w:val="none" w:sz="0" w:space="0" w:color="auto"/>
        <w:bottom w:val="none" w:sz="0" w:space="0" w:color="auto"/>
        <w:right w:val="none" w:sz="0" w:space="0" w:color="auto"/>
      </w:divBdr>
    </w:div>
    <w:div w:id="816995271">
      <w:bodyDiv w:val="1"/>
      <w:marLeft w:val="0"/>
      <w:marRight w:val="0"/>
      <w:marTop w:val="0"/>
      <w:marBottom w:val="0"/>
      <w:divBdr>
        <w:top w:val="none" w:sz="0" w:space="0" w:color="auto"/>
        <w:left w:val="none" w:sz="0" w:space="0" w:color="auto"/>
        <w:bottom w:val="none" w:sz="0" w:space="0" w:color="auto"/>
        <w:right w:val="none" w:sz="0" w:space="0" w:color="auto"/>
      </w:divBdr>
    </w:div>
    <w:div w:id="853031742">
      <w:bodyDiv w:val="1"/>
      <w:marLeft w:val="0"/>
      <w:marRight w:val="0"/>
      <w:marTop w:val="0"/>
      <w:marBottom w:val="0"/>
      <w:divBdr>
        <w:top w:val="none" w:sz="0" w:space="0" w:color="auto"/>
        <w:left w:val="none" w:sz="0" w:space="0" w:color="auto"/>
        <w:bottom w:val="none" w:sz="0" w:space="0" w:color="auto"/>
        <w:right w:val="none" w:sz="0" w:space="0" w:color="auto"/>
      </w:divBdr>
      <w:divsChild>
        <w:div w:id="1628778661">
          <w:marLeft w:val="0"/>
          <w:marRight w:val="0"/>
          <w:marTop w:val="0"/>
          <w:marBottom w:val="0"/>
          <w:divBdr>
            <w:top w:val="none" w:sz="0" w:space="0" w:color="auto"/>
            <w:left w:val="none" w:sz="0" w:space="0" w:color="auto"/>
            <w:bottom w:val="none" w:sz="0" w:space="0" w:color="auto"/>
            <w:right w:val="none" w:sz="0" w:space="0" w:color="auto"/>
          </w:divBdr>
          <w:divsChild>
            <w:div w:id="172493437">
              <w:marLeft w:val="0"/>
              <w:marRight w:val="0"/>
              <w:marTop w:val="0"/>
              <w:marBottom w:val="0"/>
              <w:divBdr>
                <w:top w:val="none" w:sz="0" w:space="0" w:color="auto"/>
                <w:left w:val="none" w:sz="0" w:space="0" w:color="auto"/>
                <w:bottom w:val="none" w:sz="0" w:space="0" w:color="auto"/>
                <w:right w:val="none" w:sz="0" w:space="0" w:color="auto"/>
              </w:divBdr>
              <w:divsChild>
                <w:div w:id="586234444">
                  <w:marLeft w:val="0"/>
                  <w:marRight w:val="0"/>
                  <w:marTop w:val="0"/>
                  <w:marBottom w:val="0"/>
                  <w:divBdr>
                    <w:top w:val="none" w:sz="0" w:space="0" w:color="auto"/>
                    <w:left w:val="none" w:sz="0" w:space="0" w:color="auto"/>
                    <w:bottom w:val="none" w:sz="0" w:space="0" w:color="auto"/>
                    <w:right w:val="none" w:sz="0" w:space="0" w:color="auto"/>
                  </w:divBdr>
                  <w:divsChild>
                    <w:div w:id="2917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473626">
      <w:bodyDiv w:val="1"/>
      <w:marLeft w:val="0"/>
      <w:marRight w:val="0"/>
      <w:marTop w:val="0"/>
      <w:marBottom w:val="0"/>
      <w:divBdr>
        <w:top w:val="none" w:sz="0" w:space="0" w:color="auto"/>
        <w:left w:val="none" w:sz="0" w:space="0" w:color="auto"/>
        <w:bottom w:val="none" w:sz="0" w:space="0" w:color="auto"/>
        <w:right w:val="none" w:sz="0" w:space="0" w:color="auto"/>
      </w:divBdr>
    </w:div>
    <w:div w:id="1280529874">
      <w:bodyDiv w:val="1"/>
      <w:marLeft w:val="0"/>
      <w:marRight w:val="0"/>
      <w:marTop w:val="0"/>
      <w:marBottom w:val="0"/>
      <w:divBdr>
        <w:top w:val="none" w:sz="0" w:space="0" w:color="auto"/>
        <w:left w:val="none" w:sz="0" w:space="0" w:color="auto"/>
        <w:bottom w:val="none" w:sz="0" w:space="0" w:color="auto"/>
        <w:right w:val="none" w:sz="0" w:space="0" w:color="auto"/>
      </w:divBdr>
    </w:div>
    <w:div w:id="1629162137">
      <w:bodyDiv w:val="1"/>
      <w:marLeft w:val="0"/>
      <w:marRight w:val="0"/>
      <w:marTop w:val="0"/>
      <w:marBottom w:val="0"/>
      <w:divBdr>
        <w:top w:val="none" w:sz="0" w:space="0" w:color="auto"/>
        <w:left w:val="none" w:sz="0" w:space="0" w:color="auto"/>
        <w:bottom w:val="none" w:sz="0" w:space="0" w:color="auto"/>
        <w:right w:val="none" w:sz="0" w:space="0" w:color="auto"/>
      </w:divBdr>
    </w:div>
    <w:div w:id="2087847252">
      <w:bodyDiv w:val="1"/>
      <w:marLeft w:val="0"/>
      <w:marRight w:val="0"/>
      <w:marTop w:val="0"/>
      <w:marBottom w:val="0"/>
      <w:divBdr>
        <w:top w:val="none" w:sz="0" w:space="0" w:color="auto"/>
        <w:left w:val="none" w:sz="0" w:space="0" w:color="auto"/>
        <w:bottom w:val="none" w:sz="0" w:space="0" w:color="auto"/>
        <w:right w:val="none" w:sz="0" w:space="0" w:color="auto"/>
      </w:divBdr>
      <w:divsChild>
        <w:div w:id="856970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eate a new document." ma:contentTypeScope="" ma:versionID="ef5cbc314648123f14308f1bd29af3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2002ade2cbb2a50af616d560911eac73"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4D18C8-7C8F-4E26-95BE-BC0B54D2D8AE}">
  <ds:schemaRefs>
    <ds:schemaRef ds:uri="http://schemas.microsoft.com/sharepoint/v3/contenttype/forms"/>
  </ds:schemaRefs>
</ds:datastoreItem>
</file>

<file path=customXml/itemProps2.xml><?xml version="1.0" encoding="utf-8"?>
<ds:datastoreItem xmlns:ds="http://schemas.openxmlformats.org/officeDocument/2006/customXml" ds:itemID="{52A0B914-3545-4EB2-BEAD-ABC024EBAF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4F2CEE-E402-4ADC-AF2F-D0A3E5F56EC5}">
  <ds:schemaRefs>
    <ds:schemaRef ds:uri="http://schemas.openxmlformats.org/officeDocument/2006/bibliography"/>
  </ds:schemaRefs>
</ds:datastoreItem>
</file>

<file path=customXml/itemProps4.xml><?xml version="1.0" encoding="utf-8"?>
<ds:datastoreItem xmlns:ds="http://schemas.openxmlformats.org/officeDocument/2006/customXml" ds:itemID="{11F28B10-A965-49CE-B9CC-134061D438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1362</Words>
  <Characters>7769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Point 19.5 Programme de stages parrainés de l'UNESCO</vt:lpstr>
    </vt:vector>
  </TitlesOfParts>
  <Company>Unesco</Company>
  <LinksUpToDate>false</LinksUpToDate>
  <CharactersWithSpaces>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Point 19.5 Programme de stages parrainés de l'UNESCO</dc:title>
  <dc:subject/>
  <dc:creator>cld</dc:creator>
  <cp:keywords>2379.16F</cp:keywords>
  <dc:description/>
  <cp:lastModifiedBy>Guo, Dexian</cp:lastModifiedBy>
  <cp:revision>1</cp:revision>
  <cp:lastPrinted>2016-10-04T15:15:00Z</cp:lastPrinted>
  <dcterms:created xsi:type="dcterms:W3CDTF">2021-05-19T15:15:00Z</dcterms:created>
  <dcterms:modified xsi:type="dcterms:W3CDTF">2021-06-29T09:45:00Z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 no">
    <vt:i4>98573</vt:i4>
  </property>
  <property fmtid="{D5CDD505-2E9C-101B-9397-08002B2CF9AE}" pid="3" name="JobDMS">
    <vt:r8>2379.16</vt:r8>
  </property>
  <property fmtid="{D5CDD505-2E9C-101B-9397-08002B2CF9AE}" pid="4" name="Language">
    <vt:lpwstr>F</vt:lpwstr>
  </property>
  <property fmtid="{D5CDD505-2E9C-101B-9397-08002B2CF9AE}" pid="5" name="_dlc_DocIdItemGuid">
    <vt:lpwstr>707bb1d4-4368-4467-b0a8-0d30eb033209</vt:lpwstr>
  </property>
  <property fmtid="{D5CDD505-2E9C-101B-9397-08002B2CF9AE}" pid="6" name="ContentTypeId">
    <vt:lpwstr>0x010100E39BD250CBD11D409816A6C5369FE396</vt:lpwstr>
  </property>
</Properties>
</file>